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ED" w:rsidRPr="002E53C9" w:rsidRDefault="00413CED" w:rsidP="002E53C9">
      <w:pPr>
        <w:autoSpaceDE w:val="0"/>
        <w:autoSpaceDN w:val="0"/>
        <w:adjustRightInd w:val="0"/>
        <w:jc w:val="left"/>
        <w:rPr>
          <w:rFonts w:eastAsia="黑体" w:cstheme="majorBidi" w:hint="eastAsia"/>
          <w:b/>
          <w:kern w:val="0"/>
          <w:position w:val="-1"/>
          <w:sz w:val="24"/>
          <w:szCs w:val="24"/>
        </w:rPr>
      </w:pPr>
      <w:r>
        <w:rPr>
          <w:rFonts w:hint="eastAsia"/>
        </w:rPr>
        <w:t>5.2.4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>供暖空调系统的冷、热源机组能效均优于现行</w:t>
      </w:r>
      <w:r w:rsidR="002E53C9" w:rsidRPr="002E53C9">
        <w:rPr>
          <w:rFonts w:eastAsia="黑体" w:cstheme="majorBidi" w:hint="eastAsia"/>
          <w:b/>
          <w:kern w:val="0"/>
          <w:position w:val="-1"/>
          <w:sz w:val="24"/>
          <w:szCs w:val="24"/>
        </w:rPr>
        <w:t>《公共建筑节能设计标准青海省实施细则》</w:t>
      </w:r>
      <w:r w:rsidR="002E53C9" w:rsidRPr="002E53C9">
        <w:rPr>
          <w:rFonts w:eastAsia="黑体" w:cstheme="majorBidi"/>
          <w:b/>
          <w:kern w:val="0"/>
          <w:position w:val="-1"/>
          <w:sz w:val="24"/>
          <w:szCs w:val="24"/>
        </w:rPr>
        <w:t>DB</w:t>
      </w:r>
      <w:r w:rsidR="002E53C9">
        <w:rPr>
          <w:rFonts w:eastAsia="黑体" w:cstheme="majorBidi"/>
          <w:b/>
          <w:kern w:val="0"/>
          <w:position w:val="-1"/>
          <w:sz w:val="24"/>
          <w:szCs w:val="24"/>
        </w:rPr>
        <w:t>63/617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 xml:space="preserve"> </w:t>
      </w:r>
      <w:r w:rsidR="002E53C9">
        <w:rPr>
          <w:rFonts w:eastAsia="黑体" w:cstheme="majorBidi"/>
          <w:b/>
          <w:kern w:val="0"/>
          <w:position w:val="-1"/>
          <w:sz w:val="24"/>
          <w:szCs w:val="24"/>
        </w:rPr>
        <w:t>的规定以及现行有关国家标准能效限定值的要求</w:t>
      </w:r>
      <w:r w:rsidR="002E53C9">
        <w:rPr>
          <w:rFonts w:eastAsia="黑体" w:cstheme="majorBidi" w:hint="eastAsia"/>
          <w:b/>
          <w:kern w:val="0"/>
          <w:position w:val="-1"/>
          <w:sz w:val="24"/>
          <w:szCs w:val="24"/>
        </w:rPr>
        <w:t>，评价</w:t>
      </w:r>
      <w:r w:rsidR="002E53C9">
        <w:rPr>
          <w:rFonts w:eastAsia="黑体" w:cstheme="majorBidi"/>
          <w:b/>
          <w:kern w:val="0"/>
          <w:position w:val="-1"/>
          <w:sz w:val="24"/>
          <w:szCs w:val="24"/>
        </w:rPr>
        <w:t>分值为</w:t>
      </w:r>
      <w:r w:rsidR="002E53C9">
        <w:rPr>
          <w:rFonts w:eastAsia="黑体" w:cstheme="majorBidi" w:hint="eastAsia"/>
          <w:b/>
          <w:kern w:val="0"/>
          <w:position w:val="-1"/>
          <w:sz w:val="24"/>
          <w:szCs w:val="24"/>
        </w:rPr>
        <w:t>6</w:t>
      </w:r>
      <w:r w:rsidR="002E53C9">
        <w:rPr>
          <w:rFonts w:eastAsia="黑体" w:cstheme="majorBidi" w:hint="eastAsia"/>
          <w:b/>
          <w:kern w:val="0"/>
          <w:position w:val="-1"/>
          <w:sz w:val="24"/>
          <w:szCs w:val="24"/>
        </w:rPr>
        <w:t>分</w:t>
      </w:r>
      <w:r w:rsidR="002E53C9">
        <w:rPr>
          <w:rFonts w:eastAsia="黑体" w:cstheme="majorBidi"/>
          <w:b/>
          <w:kern w:val="0"/>
          <w:position w:val="-1"/>
          <w:sz w:val="24"/>
          <w:szCs w:val="24"/>
        </w:rPr>
        <w:t>。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>对电机驱动的蒸气压缩循环冷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 xml:space="preserve"> 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>水（热泵）机组，直燃型和蒸汽型溴化锂吸收式冷（温）水机组，单元式空气调节机、风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 xml:space="preserve"> 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>管送风式和屋顶式空调机组，多联式空调（热泵）机组，燃煤、燃油和燃气锅炉，其能效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 xml:space="preserve"> 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>指标比现行</w:t>
      </w:r>
      <w:r w:rsidR="002E53C9" w:rsidRPr="002E53C9">
        <w:rPr>
          <w:rFonts w:eastAsia="黑体" w:cstheme="majorBidi" w:hint="eastAsia"/>
          <w:b/>
          <w:kern w:val="0"/>
          <w:position w:val="-1"/>
          <w:sz w:val="24"/>
          <w:szCs w:val="24"/>
        </w:rPr>
        <w:t>《公共建筑节能设计标准青海省实施细则》</w:t>
      </w:r>
      <w:r w:rsidR="002E53C9" w:rsidRPr="002E53C9">
        <w:rPr>
          <w:rFonts w:eastAsia="黑体" w:cstheme="majorBidi"/>
          <w:b/>
          <w:kern w:val="0"/>
          <w:position w:val="-1"/>
          <w:sz w:val="24"/>
          <w:szCs w:val="24"/>
        </w:rPr>
        <w:t>DB</w:t>
      </w:r>
      <w:r w:rsidR="002E53C9">
        <w:rPr>
          <w:rFonts w:eastAsia="黑体" w:cstheme="majorBidi"/>
          <w:b/>
          <w:kern w:val="0"/>
          <w:position w:val="-1"/>
          <w:sz w:val="24"/>
          <w:szCs w:val="24"/>
        </w:rPr>
        <w:t>63/617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>规定值的提高或降低幅度满足表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>5.2.4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>的要求；对房间空气调节器</w:t>
      </w:r>
      <w:bookmarkStart w:id="0" w:name="_GoBack"/>
      <w:bookmarkEnd w:id="0"/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>和家用燃气热水炉，其能效等级满足现行有关国家标准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 xml:space="preserve"> 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>的节能评价值要求。（总分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>6</w:t>
      </w:r>
      <w:r w:rsidRPr="002E53C9">
        <w:rPr>
          <w:rFonts w:eastAsia="黑体" w:cstheme="majorBidi"/>
          <w:b/>
          <w:kern w:val="0"/>
          <w:position w:val="-1"/>
          <w:sz w:val="24"/>
          <w:szCs w:val="24"/>
        </w:rPr>
        <w:t>分）</w:t>
      </w:r>
    </w:p>
    <w:p w:rsidR="00413CED" w:rsidRDefault="00413CED" w:rsidP="00413CED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 xml:space="preserve">1) </w:t>
      </w:r>
      <w:r>
        <w:rPr>
          <w:bCs/>
          <w:position w:val="-1"/>
          <w:sz w:val="24"/>
          <w:szCs w:val="24"/>
        </w:rPr>
        <w:t>得分自评：</w:t>
      </w:r>
    </w:p>
    <w:tbl>
      <w:tblPr>
        <w:tblW w:w="90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3"/>
        <w:gridCol w:w="2126"/>
        <w:gridCol w:w="2129"/>
      </w:tblGrid>
      <w:tr w:rsidR="00413CED" w:rsidTr="00413CED">
        <w:trPr>
          <w:trHeight w:hRule="exact" w:val="670"/>
          <w:jc w:val="center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评价内容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评价分值（分）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自评得分（分）</w:t>
            </w:r>
          </w:p>
        </w:tc>
      </w:tr>
      <w:tr w:rsidR="00413CED" w:rsidTr="00413CED">
        <w:trPr>
          <w:trHeight w:hRule="exact" w:val="653"/>
          <w:jc w:val="center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供暖</w:t>
            </w:r>
            <w:r>
              <w:rPr>
                <w:spacing w:val="-2"/>
              </w:rPr>
              <w:t>空</w:t>
            </w:r>
            <w:r>
              <w:t>调</w:t>
            </w:r>
            <w:r>
              <w:rPr>
                <w:spacing w:val="-2"/>
              </w:rPr>
              <w:t>系</w:t>
            </w:r>
            <w:r>
              <w:t>统</w:t>
            </w:r>
            <w:r>
              <w:rPr>
                <w:spacing w:val="-2"/>
              </w:rPr>
              <w:t>的</w:t>
            </w:r>
            <w:r>
              <w:t>冷</w:t>
            </w:r>
            <w:r>
              <w:rPr>
                <w:spacing w:val="-2"/>
              </w:rPr>
              <w:t>、</w:t>
            </w:r>
            <w:r>
              <w:t>热</w:t>
            </w:r>
            <w:r>
              <w:rPr>
                <w:spacing w:val="-2"/>
              </w:rPr>
              <w:t>源</w:t>
            </w:r>
            <w:r>
              <w:t>机组</w:t>
            </w:r>
            <w:r>
              <w:rPr>
                <w:spacing w:val="-2"/>
              </w:rPr>
              <w:t>能</w:t>
            </w:r>
            <w:r>
              <w:t>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413CED">
        <w:trPr>
          <w:trHeight w:hRule="exact" w:val="655"/>
          <w:jc w:val="center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合计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</w:tbl>
    <w:p w:rsidR="00413CED" w:rsidRDefault="00413CED" w:rsidP="00413CED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 xml:space="preserve">2)   </w:t>
      </w:r>
      <w:r>
        <w:rPr>
          <w:bCs/>
          <w:position w:val="-1"/>
          <w:sz w:val="24"/>
          <w:szCs w:val="24"/>
        </w:rPr>
        <w:t>评价要点：</w:t>
      </w:r>
    </w:p>
    <w:p w:rsidR="00413CED" w:rsidRDefault="00413CED" w:rsidP="00413CED">
      <w:pPr>
        <w:spacing w:line="400" w:lineRule="exact"/>
      </w:pPr>
      <w:r>
        <w:rPr>
          <w:position w:val="-1"/>
        </w:rPr>
        <w:t>简要</w:t>
      </w:r>
      <w:r>
        <w:rPr>
          <w:spacing w:val="-2"/>
          <w:position w:val="-1"/>
        </w:rPr>
        <w:t>说</w:t>
      </w:r>
      <w:r>
        <w:rPr>
          <w:position w:val="-1"/>
        </w:rPr>
        <w:t>明</w:t>
      </w:r>
      <w:r>
        <w:rPr>
          <w:spacing w:val="-2"/>
          <w:position w:val="-1"/>
        </w:rPr>
        <w:t>系</w:t>
      </w:r>
      <w:r>
        <w:rPr>
          <w:position w:val="-1"/>
        </w:rPr>
        <w:t>统</w:t>
      </w:r>
      <w:r>
        <w:rPr>
          <w:spacing w:val="-2"/>
          <w:position w:val="-1"/>
        </w:rPr>
        <w:t>冷</w:t>
      </w:r>
      <w:r>
        <w:rPr>
          <w:position w:val="-1"/>
        </w:rPr>
        <w:t>热</w:t>
      </w:r>
      <w:r>
        <w:rPr>
          <w:spacing w:val="-2"/>
          <w:position w:val="-1"/>
        </w:rPr>
        <w:t>源</w:t>
      </w:r>
      <w:r>
        <w:rPr>
          <w:position w:val="-1"/>
        </w:rPr>
        <w:t>形</w:t>
      </w:r>
      <w:r>
        <w:rPr>
          <w:spacing w:val="-2"/>
          <w:position w:val="-1"/>
        </w:rPr>
        <w:t>式</w:t>
      </w:r>
      <w:r>
        <w:rPr>
          <w:position w:val="-1"/>
        </w:rPr>
        <w:t>、输</w:t>
      </w:r>
      <w:r>
        <w:rPr>
          <w:spacing w:val="-2"/>
          <w:position w:val="-1"/>
        </w:rPr>
        <w:t>配</w:t>
      </w:r>
      <w:r>
        <w:rPr>
          <w:position w:val="-1"/>
        </w:rPr>
        <w:t>系</w:t>
      </w:r>
      <w:r>
        <w:rPr>
          <w:spacing w:val="-2"/>
          <w:position w:val="-1"/>
        </w:rPr>
        <w:t>统</w:t>
      </w:r>
      <w:r>
        <w:rPr>
          <w:position w:val="-1"/>
        </w:rPr>
        <w:t>形</w:t>
      </w:r>
      <w:r>
        <w:rPr>
          <w:spacing w:val="-2"/>
          <w:position w:val="-1"/>
        </w:rPr>
        <w:t>式</w:t>
      </w:r>
      <w:r>
        <w:rPr>
          <w:position w:val="-1"/>
        </w:rPr>
        <w:t>、</w:t>
      </w:r>
      <w:r>
        <w:rPr>
          <w:spacing w:val="-2"/>
          <w:position w:val="-1"/>
        </w:rPr>
        <w:t>末</w:t>
      </w:r>
      <w:r>
        <w:rPr>
          <w:position w:val="-1"/>
        </w:rPr>
        <w:t>端</w:t>
      </w:r>
      <w:r>
        <w:rPr>
          <w:spacing w:val="-2"/>
          <w:position w:val="-1"/>
        </w:rPr>
        <w:t>形</w:t>
      </w:r>
      <w:r>
        <w:rPr>
          <w:position w:val="-1"/>
        </w:rPr>
        <w:t>式</w:t>
      </w:r>
      <w:r>
        <w:rPr>
          <w:spacing w:val="-106"/>
          <w:position w:val="-1"/>
        </w:rPr>
        <w:t>：</w:t>
      </w:r>
      <w:r>
        <w:rPr>
          <w:position w:val="-1"/>
        </w:rPr>
        <w:t>（</w:t>
      </w:r>
      <w:r>
        <w:rPr>
          <w:rFonts w:eastAsia="Times New Roman"/>
          <w:spacing w:val="-2"/>
          <w:position w:val="-1"/>
        </w:rPr>
        <w:t>1</w:t>
      </w:r>
      <w:r>
        <w:rPr>
          <w:rFonts w:eastAsia="Times New Roman"/>
          <w:position w:val="-1"/>
        </w:rPr>
        <w:t>00</w:t>
      </w:r>
      <w:r>
        <w:rPr>
          <w:rFonts w:eastAsia="Times New Roman"/>
          <w:spacing w:val="-3"/>
          <w:position w:val="-1"/>
        </w:rPr>
        <w:t xml:space="preserve"> </w:t>
      </w:r>
      <w:r>
        <w:rPr>
          <w:position w:val="-1"/>
        </w:rPr>
        <w:t>字</w:t>
      </w:r>
      <w:r>
        <w:rPr>
          <w:spacing w:val="-2"/>
          <w:position w:val="-1"/>
        </w:rPr>
        <w:t>以</w:t>
      </w:r>
      <w:r>
        <w:rPr>
          <w:position w:val="-1"/>
        </w:rPr>
        <w:t>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413CED" w:rsidTr="00512DBB">
        <w:trPr>
          <w:trHeight w:val="1684"/>
        </w:trPr>
        <w:tc>
          <w:tcPr>
            <w:tcW w:w="8536" w:type="dxa"/>
          </w:tcPr>
          <w:p w:rsidR="00413CED" w:rsidRDefault="00413CED" w:rsidP="00512DBB">
            <w:pPr>
              <w:spacing w:line="400" w:lineRule="exact"/>
              <w:rPr>
                <w:rFonts w:cs="宋体"/>
              </w:rPr>
            </w:pPr>
          </w:p>
          <w:p w:rsidR="00413CED" w:rsidRDefault="00413CED" w:rsidP="00512DBB">
            <w:pPr>
              <w:spacing w:line="400" w:lineRule="exact"/>
              <w:rPr>
                <w:rFonts w:cs="宋体"/>
              </w:rPr>
            </w:pPr>
          </w:p>
          <w:p w:rsidR="00413CED" w:rsidRDefault="00413CED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413CED" w:rsidRDefault="00413CED" w:rsidP="00413CED">
      <w:pPr>
        <w:spacing w:beforeLines="50" w:before="156" w:afterLines="50" w:after="156" w:line="400" w:lineRule="exact"/>
      </w:pPr>
      <w:r>
        <w:rPr>
          <w:position w:val="-1"/>
        </w:rPr>
        <w:t>冷热</w:t>
      </w:r>
      <w:r>
        <w:rPr>
          <w:spacing w:val="-2"/>
          <w:position w:val="-1"/>
        </w:rPr>
        <w:t>源</w:t>
      </w:r>
      <w:r>
        <w:rPr>
          <w:position w:val="-1"/>
        </w:rPr>
        <w:t>机</w:t>
      </w:r>
      <w:r>
        <w:rPr>
          <w:spacing w:val="-2"/>
          <w:position w:val="-1"/>
        </w:rPr>
        <w:t>组</w:t>
      </w:r>
      <w:r>
        <w:rPr>
          <w:position w:val="-1"/>
        </w:rPr>
        <w:t>性</w:t>
      </w:r>
      <w:r>
        <w:rPr>
          <w:spacing w:val="-2"/>
          <w:position w:val="-1"/>
        </w:rPr>
        <w:t>能</w:t>
      </w:r>
      <w:r>
        <w:rPr>
          <w:position w:val="-1"/>
        </w:rPr>
        <w:t>参</w:t>
      </w:r>
      <w:r>
        <w:rPr>
          <w:spacing w:val="-2"/>
          <w:position w:val="-1"/>
        </w:rPr>
        <w:t>数</w:t>
      </w:r>
      <w:r>
        <w:rPr>
          <w:position w:val="-1"/>
        </w:rPr>
        <w:t>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7"/>
        <w:gridCol w:w="1236"/>
        <w:gridCol w:w="3211"/>
        <w:gridCol w:w="1236"/>
        <w:gridCol w:w="1174"/>
      </w:tblGrid>
      <w:tr w:rsidR="00413CED" w:rsidTr="00512DBB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机组</w:t>
            </w:r>
            <w:r>
              <w:rPr>
                <w:spacing w:val="-2"/>
              </w:rPr>
              <w:t>类</w:t>
            </w:r>
            <w:r>
              <w:t>型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设备</w:t>
            </w:r>
            <w:r>
              <w:rPr>
                <w:spacing w:val="-2"/>
              </w:rPr>
              <w:t>型</w:t>
            </w:r>
            <w:r>
              <w:t>号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额定</w:t>
            </w:r>
            <w:r>
              <w:rPr>
                <w:spacing w:val="-2"/>
              </w:rPr>
              <w:t>制</w:t>
            </w:r>
            <w:r>
              <w:t>冷</w:t>
            </w:r>
            <w:r>
              <w:rPr>
                <w:spacing w:val="-2"/>
              </w:rPr>
              <w:t>量</w:t>
            </w:r>
            <w:r>
              <w:t>（</w:t>
            </w:r>
            <w:r>
              <w:rPr>
                <w:rFonts w:eastAsia="Times New Roman"/>
                <w:spacing w:val="-2"/>
              </w:rPr>
              <w:t>k</w:t>
            </w:r>
            <w:r>
              <w:rPr>
                <w:rFonts w:eastAsia="Times New Roman"/>
              </w:rPr>
              <w:t>W</w:t>
            </w:r>
            <w: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能效</w:t>
            </w:r>
            <w:r>
              <w:rPr>
                <w:spacing w:val="-2"/>
              </w:rPr>
              <w:t>指</w:t>
            </w:r>
            <w:r>
              <w:t>标</w:t>
            </w:r>
            <w:r>
              <w:rPr>
                <w:spacing w:val="-3"/>
              </w:rPr>
              <w:t>（</w:t>
            </w:r>
            <w:r>
              <w:rPr>
                <w:rFonts w:eastAsia="Times New Roman"/>
              </w:rPr>
              <w:t>W</w:t>
            </w:r>
            <w:r>
              <w:rPr>
                <w:rFonts w:eastAsia="Times New Roman"/>
                <w:spacing w:val="-1"/>
              </w:rPr>
              <w:t>/</w:t>
            </w:r>
            <w:r>
              <w:rPr>
                <w:rFonts w:eastAsia="Times New Roman"/>
              </w:rPr>
              <w:t>W</w:t>
            </w:r>
            <w:r>
              <w:t>）</w:t>
            </w: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3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  <w:position w:val="-1"/>
              </w:rPr>
              <w:t>设计参数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标准</w:t>
            </w:r>
            <w:r>
              <w:rPr>
                <w:spacing w:val="-2"/>
                <w:position w:val="-1"/>
              </w:rPr>
              <w:t>要</w:t>
            </w:r>
            <w:r>
              <w:rPr>
                <w:position w:val="-1"/>
              </w:rPr>
              <w:t>求</w:t>
            </w: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电机</w:t>
            </w:r>
            <w:r>
              <w:rPr>
                <w:spacing w:val="-2"/>
              </w:rPr>
              <w:t>驱</w:t>
            </w:r>
            <w:r>
              <w:t>动</w:t>
            </w:r>
            <w:r>
              <w:rPr>
                <w:spacing w:val="-2"/>
              </w:rPr>
              <w:t>的</w:t>
            </w:r>
            <w:r>
              <w:t>蒸</w:t>
            </w:r>
            <w:r>
              <w:rPr>
                <w:spacing w:val="-2"/>
              </w:rPr>
              <w:t>气</w:t>
            </w:r>
            <w:r>
              <w:t>压缩</w:t>
            </w:r>
            <w:r>
              <w:t xml:space="preserve"> </w:t>
            </w:r>
            <w:r>
              <w:t>循环</w:t>
            </w:r>
            <w:r>
              <w:rPr>
                <w:spacing w:val="-2"/>
              </w:rPr>
              <w:t>冷</w:t>
            </w:r>
            <w:r>
              <w:t>水</w:t>
            </w:r>
            <w:r>
              <w:rPr>
                <w:spacing w:val="-2"/>
              </w:rPr>
              <w:t>（</w:t>
            </w:r>
            <w:r>
              <w:t>热</w:t>
            </w:r>
            <w:r>
              <w:rPr>
                <w:spacing w:val="-2"/>
              </w:rPr>
              <w:t>泵</w:t>
            </w:r>
            <w:r>
              <w:t>）</w:t>
            </w:r>
            <w:r>
              <w:rPr>
                <w:spacing w:val="-2"/>
              </w:rPr>
              <w:t>机</w:t>
            </w:r>
            <w:r>
              <w:t>组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512DBB">
        <w:trPr>
          <w:trHeight w:hRule="exact" w:val="324"/>
          <w:jc w:val="center"/>
        </w:trPr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单元</w:t>
            </w:r>
            <w:r>
              <w:rPr>
                <w:spacing w:val="-2"/>
              </w:rPr>
              <w:t>式</w:t>
            </w:r>
            <w:r>
              <w:t>空</w:t>
            </w:r>
            <w:r>
              <w:rPr>
                <w:spacing w:val="-2"/>
              </w:rPr>
              <w:t>气</w:t>
            </w:r>
            <w:r>
              <w:t>调</w:t>
            </w:r>
            <w:r>
              <w:rPr>
                <w:spacing w:val="-2"/>
              </w:rPr>
              <w:t>节</w:t>
            </w:r>
            <w:r>
              <w:t>机</w:t>
            </w:r>
            <w:r>
              <w:rPr>
                <w:spacing w:val="-2"/>
              </w:rPr>
              <w:t>、</w:t>
            </w:r>
            <w:r>
              <w:t>风管</w:t>
            </w:r>
            <w:r>
              <w:t xml:space="preserve"> </w:t>
            </w:r>
            <w:r>
              <w:t>送风</w:t>
            </w:r>
            <w:r>
              <w:rPr>
                <w:spacing w:val="-2"/>
              </w:rPr>
              <w:t>式</w:t>
            </w:r>
            <w:r>
              <w:t>和</w:t>
            </w:r>
            <w:r>
              <w:rPr>
                <w:spacing w:val="-2"/>
              </w:rPr>
              <w:t>屋</w:t>
            </w:r>
            <w:r>
              <w:t>顶</w:t>
            </w:r>
            <w:r>
              <w:rPr>
                <w:spacing w:val="-2"/>
              </w:rPr>
              <w:t>式</w:t>
            </w:r>
            <w:r>
              <w:t>空</w:t>
            </w:r>
            <w:r>
              <w:rPr>
                <w:spacing w:val="-2"/>
              </w:rPr>
              <w:t>调</w:t>
            </w:r>
            <w:r>
              <w:t>机组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多联</w:t>
            </w:r>
            <w:r>
              <w:rPr>
                <w:spacing w:val="-2"/>
              </w:rPr>
              <w:t>式</w:t>
            </w:r>
            <w:r>
              <w:t>空</w:t>
            </w:r>
            <w:r>
              <w:rPr>
                <w:spacing w:val="-2"/>
              </w:rPr>
              <w:t>调</w:t>
            </w:r>
            <w:r>
              <w:t>（</w:t>
            </w:r>
            <w:r>
              <w:rPr>
                <w:spacing w:val="-2"/>
              </w:rPr>
              <w:t>热</w:t>
            </w:r>
            <w:r>
              <w:t>泵</w:t>
            </w:r>
            <w:r>
              <w:rPr>
                <w:spacing w:val="-2"/>
              </w:rPr>
              <w:t>）</w:t>
            </w:r>
            <w:r>
              <w:t>机组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</w:tr>
      <w:tr w:rsidR="00413CED" w:rsidTr="00512DBB">
        <w:trPr>
          <w:trHeight w:hRule="exact" w:val="324"/>
          <w:jc w:val="center"/>
        </w:trPr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</w:tr>
    </w:tbl>
    <w:p w:rsidR="00413CED" w:rsidRDefault="00413CED" w:rsidP="00413CED">
      <w:pPr>
        <w:spacing w:line="400" w:lineRule="exact"/>
        <w:rPr>
          <w:sz w:val="17"/>
          <w:szCs w:val="17"/>
        </w:rPr>
      </w:pPr>
    </w:p>
    <w:p w:rsidR="00413CED" w:rsidRDefault="00413CED" w:rsidP="00413CED">
      <w:pPr>
        <w:spacing w:line="400" w:lineRule="exact"/>
        <w:rPr>
          <w:sz w:val="17"/>
          <w:szCs w:val="17"/>
        </w:rPr>
      </w:pPr>
    </w:p>
    <w:p w:rsidR="00413CED" w:rsidRDefault="00413CED" w:rsidP="00413CED">
      <w:pPr>
        <w:spacing w:line="400" w:lineRule="exact"/>
        <w:rPr>
          <w:sz w:val="17"/>
          <w:szCs w:val="17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1"/>
        <w:gridCol w:w="2126"/>
        <w:gridCol w:w="1656"/>
        <w:gridCol w:w="1210"/>
        <w:gridCol w:w="1171"/>
      </w:tblGrid>
      <w:tr w:rsidR="00413CED" w:rsidTr="00512DBB">
        <w:trPr>
          <w:trHeight w:hRule="exact" w:val="322"/>
          <w:jc w:val="center"/>
        </w:trPr>
        <w:tc>
          <w:tcPr>
            <w:tcW w:w="3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机组</w:t>
            </w:r>
            <w:r>
              <w:rPr>
                <w:spacing w:val="-2"/>
              </w:rPr>
              <w:t>类</w:t>
            </w:r>
            <w:r>
              <w:t>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设备</w:t>
            </w:r>
            <w:r>
              <w:rPr>
                <w:spacing w:val="-2"/>
              </w:rPr>
              <w:t>型</w:t>
            </w:r>
            <w:r>
              <w:t>号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参数</w:t>
            </w:r>
            <w:r>
              <w:rPr>
                <w:spacing w:val="-2"/>
              </w:rPr>
              <w:t>类</w:t>
            </w:r>
            <w:r>
              <w:t>别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能效</w:t>
            </w:r>
            <w:r>
              <w:rPr>
                <w:spacing w:val="-2"/>
                <w:position w:val="-1"/>
              </w:rPr>
              <w:t>指</w:t>
            </w:r>
            <w:r>
              <w:rPr>
                <w:position w:val="-1"/>
              </w:rPr>
              <w:t>标</w:t>
            </w: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3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  <w:position w:val="-1"/>
              </w:rPr>
              <w:t>设计参数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标准</w:t>
            </w:r>
            <w:r>
              <w:rPr>
                <w:spacing w:val="-2"/>
                <w:position w:val="-1"/>
              </w:rPr>
              <w:t>要</w:t>
            </w:r>
            <w:r>
              <w:rPr>
                <w:position w:val="-1"/>
              </w:rPr>
              <w:t>求</w:t>
            </w: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3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溴化</w:t>
            </w:r>
            <w:r>
              <w:rPr>
                <w:spacing w:val="-2"/>
                <w:position w:val="-1"/>
              </w:rPr>
              <w:t>锂</w:t>
            </w:r>
            <w:r>
              <w:rPr>
                <w:position w:val="-1"/>
              </w:rPr>
              <w:t>吸</w:t>
            </w:r>
            <w:r>
              <w:rPr>
                <w:spacing w:val="-2"/>
                <w:position w:val="-1"/>
              </w:rPr>
              <w:t>收</w:t>
            </w:r>
            <w:r>
              <w:rPr>
                <w:position w:val="-1"/>
              </w:rPr>
              <w:t>式</w:t>
            </w:r>
            <w:r>
              <w:rPr>
                <w:spacing w:val="-2"/>
                <w:position w:val="-1"/>
              </w:rPr>
              <w:t>冷</w:t>
            </w:r>
            <w:r>
              <w:rPr>
                <w:position w:val="-1"/>
              </w:rPr>
              <w:t>水</w:t>
            </w:r>
          </w:p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机组</w:t>
            </w:r>
            <w:r>
              <w:rPr>
                <w:spacing w:val="-2"/>
              </w:rPr>
              <w:t>（</w:t>
            </w:r>
            <w:r>
              <w:t>直</w:t>
            </w:r>
            <w:r>
              <w:rPr>
                <w:spacing w:val="-2"/>
              </w:rPr>
              <w:t>燃</w:t>
            </w:r>
            <w:r>
              <w:t>型）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制冷</w:t>
            </w:r>
            <w:r>
              <w:rPr>
                <w:spacing w:val="-2"/>
                <w:position w:val="-1"/>
              </w:rPr>
              <w:t>性</w:t>
            </w:r>
            <w:r>
              <w:rPr>
                <w:position w:val="-1"/>
              </w:rPr>
              <w:t>能</w:t>
            </w:r>
            <w:r>
              <w:rPr>
                <w:spacing w:val="-2"/>
                <w:position w:val="-1"/>
              </w:rPr>
              <w:t>参</w:t>
            </w:r>
            <w:r>
              <w:rPr>
                <w:position w:val="-1"/>
              </w:rPr>
              <w:t>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512DBB">
        <w:trPr>
          <w:trHeight w:hRule="exact" w:val="324"/>
          <w:jc w:val="center"/>
        </w:trPr>
        <w:tc>
          <w:tcPr>
            <w:tcW w:w="3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制热</w:t>
            </w:r>
            <w:r>
              <w:rPr>
                <w:spacing w:val="-2"/>
                <w:position w:val="-1"/>
              </w:rPr>
              <w:t>性</w:t>
            </w:r>
            <w:r>
              <w:rPr>
                <w:position w:val="-1"/>
              </w:rPr>
              <w:t>能</w:t>
            </w:r>
            <w:r>
              <w:rPr>
                <w:spacing w:val="-2"/>
                <w:position w:val="-1"/>
              </w:rPr>
              <w:t>参</w:t>
            </w:r>
            <w:r>
              <w:rPr>
                <w:position w:val="-1"/>
              </w:rPr>
              <w:t>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</w:tbl>
    <w:p w:rsidR="00413CED" w:rsidRDefault="00413CED" w:rsidP="00413CED">
      <w:pPr>
        <w:spacing w:line="400" w:lineRule="exact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5"/>
        <w:gridCol w:w="2520"/>
        <w:gridCol w:w="1236"/>
        <w:gridCol w:w="1236"/>
        <w:gridCol w:w="1236"/>
      </w:tblGrid>
      <w:tr w:rsidR="00413CED" w:rsidTr="00512DBB">
        <w:trPr>
          <w:trHeight w:hRule="exact" w:val="331"/>
          <w:jc w:val="center"/>
        </w:trPr>
        <w:tc>
          <w:tcPr>
            <w:tcW w:w="3305" w:type="dxa"/>
            <w:vMerge w:val="restart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机组</w:t>
            </w:r>
            <w:r>
              <w:rPr>
                <w:spacing w:val="-2"/>
              </w:rPr>
              <w:t>类</w:t>
            </w:r>
            <w:r>
              <w:t>型</w:t>
            </w:r>
          </w:p>
        </w:tc>
        <w:tc>
          <w:tcPr>
            <w:tcW w:w="2520" w:type="dxa"/>
            <w:vMerge w:val="restart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设备</w:t>
            </w:r>
            <w:r>
              <w:rPr>
                <w:spacing w:val="-2"/>
              </w:rPr>
              <w:t>型</w:t>
            </w:r>
            <w:r>
              <w:t>号</w:t>
            </w:r>
          </w:p>
        </w:tc>
        <w:tc>
          <w:tcPr>
            <w:tcW w:w="1236" w:type="dxa"/>
            <w:vMerge w:val="restart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蒸汽</w:t>
            </w:r>
            <w:r>
              <w:rPr>
                <w:spacing w:val="-2"/>
                <w:position w:val="-1"/>
              </w:rPr>
              <w:t>压</w:t>
            </w:r>
            <w:r>
              <w:rPr>
                <w:position w:val="-1"/>
              </w:rPr>
              <w:t>力</w:t>
            </w:r>
          </w:p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（</w:t>
            </w:r>
            <w:r>
              <w:rPr>
                <w:rFonts w:eastAsia="Times New Roman"/>
                <w:spacing w:val="-3"/>
              </w:rPr>
              <w:t>M</w:t>
            </w:r>
            <w:r>
              <w:rPr>
                <w:rFonts w:eastAsia="Times New Roman"/>
                <w:spacing w:val="3"/>
              </w:rPr>
              <w:t>P</w:t>
            </w:r>
            <w:r>
              <w:rPr>
                <w:rFonts w:eastAsia="Times New Roman"/>
                <w:spacing w:val="-3"/>
              </w:rPr>
              <w:t>a</w:t>
            </w:r>
            <w:r>
              <w:t>）</w:t>
            </w:r>
          </w:p>
        </w:tc>
        <w:tc>
          <w:tcPr>
            <w:tcW w:w="2472" w:type="dxa"/>
            <w:gridSpan w:val="2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能效</w:t>
            </w:r>
            <w:r>
              <w:rPr>
                <w:spacing w:val="-2"/>
                <w:position w:val="-1"/>
              </w:rPr>
              <w:t>指</w:t>
            </w:r>
            <w:r>
              <w:rPr>
                <w:position w:val="-1"/>
              </w:rPr>
              <w:t>标</w:t>
            </w: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3305" w:type="dxa"/>
            <w:vMerge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2520" w:type="dxa"/>
            <w:vMerge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vMerge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  <w:position w:val="-1"/>
              </w:rPr>
              <w:t>设计参数</w:t>
            </w:r>
          </w:p>
        </w:tc>
        <w:tc>
          <w:tcPr>
            <w:tcW w:w="1236" w:type="dxa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标准</w:t>
            </w:r>
            <w:r>
              <w:rPr>
                <w:spacing w:val="-2"/>
                <w:position w:val="-1"/>
              </w:rPr>
              <w:t>要</w:t>
            </w:r>
            <w:r>
              <w:rPr>
                <w:position w:val="-1"/>
              </w:rPr>
              <w:t>求</w:t>
            </w: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3305" w:type="dxa"/>
            <w:vMerge w:val="restart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溴化</w:t>
            </w:r>
            <w:r>
              <w:rPr>
                <w:spacing w:val="-2"/>
                <w:position w:val="-1"/>
              </w:rPr>
              <w:t>锂</w:t>
            </w:r>
            <w:r>
              <w:rPr>
                <w:position w:val="-1"/>
              </w:rPr>
              <w:t>吸</w:t>
            </w:r>
            <w:r>
              <w:rPr>
                <w:spacing w:val="-2"/>
                <w:position w:val="-1"/>
              </w:rPr>
              <w:t>收</w:t>
            </w:r>
            <w:r>
              <w:rPr>
                <w:position w:val="-1"/>
              </w:rPr>
              <w:t>式</w:t>
            </w:r>
            <w:r>
              <w:rPr>
                <w:spacing w:val="-2"/>
                <w:position w:val="-1"/>
              </w:rPr>
              <w:t>冷</w:t>
            </w:r>
            <w:r>
              <w:rPr>
                <w:position w:val="-1"/>
              </w:rPr>
              <w:t>水</w:t>
            </w:r>
          </w:p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机组</w:t>
            </w:r>
            <w:r>
              <w:rPr>
                <w:spacing w:val="-2"/>
              </w:rPr>
              <w:t>（</w:t>
            </w:r>
            <w:r>
              <w:t>蒸</w:t>
            </w:r>
            <w:r>
              <w:rPr>
                <w:spacing w:val="-2"/>
              </w:rPr>
              <w:t>汽</w:t>
            </w:r>
            <w:r>
              <w:t>型）</w:t>
            </w:r>
          </w:p>
        </w:tc>
        <w:tc>
          <w:tcPr>
            <w:tcW w:w="2520" w:type="dxa"/>
            <w:vMerge w:val="restart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3305" w:type="dxa"/>
            <w:vMerge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2520" w:type="dxa"/>
            <w:vMerge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</w:tbl>
    <w:p w:rsidR="00413CED" w:rsidRDefault="00413CED" w:rsidP="00413CED">
      <w:pPr>
        <w:spacing w:line="4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2"/>
        <w:gridCol w:w="2268"/>
        <w:gridCol w:w="1656"/>
        <w:gridCol w:w="1236"/>
        <w:gridCol w:w="1174"/>
      </w:tblGrid>
      <w:tr w:rsidR="00413CED" w:rsidTr="00512DBB">
        <w:trPr>
          <w:trHeight w:hRule="exact" w:val="322"/>
          <w:jc w:val="center"/>
        </w:trPr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机组</w:t>
            </w:r>
            <w:r>
              <w:rPr>
                <w:spacing w:val="-2"/>
              </w:rPr>
              <w:t>类</w:t>
            </w:r>
            <w:r>
              <w:t>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设备</w:t>
            </w:r>
            <w:r>
              <w:rPr>
                <w:spacing w:val="-2"/>
              </w:rPr>
              <w:t>型</w:t>
            </w:r>
            <w:r>
              <w:t>号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参数</w:t>
            </w:r>
            <w:r>
              <w:rPr>
                <w:spacing w:val="-2"/>
              </w:rPr>
              <w:t>类</w:t>
            </w:r>
            <w:r>
              <w:t>别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能效</w:t>
            </w:r>
            <w:r>
              <w:rPr>
                <w:spacing w:val="-2"/>
                <w:position w:val="-1"/>
              </w:rPr>
              <w:t>指</w:t>
            </w:r>
            <w:r>
              <w:rPr>
                <w:position w:val="-1"/>
              </w:rPr>
              <w:t>标</w:t>
            </w:r>
          </w:p>
        </w:tc>
      </w:tr>
      <w:tr w:rsidR="00413CED" w:rsidTr="00512DBB">
        <w:trPr>
          <w:trHeight w:hRule="exact" w:val="324"/>
          <w:jc w:val="center"/>
        </w:trPr>
        <w:tc>
          <w:tcPr>
            <w:tcW w:w="3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  <w:position w:val="-1"/>
              </w:rPr>
              <w:t>设计参数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标准</w:t>
            </w:r>
            <w:r>
              <w:rPr>
                <w:spacing w:val="-2"/>
                <w:position w:val="-1"/>
              </w:rPr>
              <w:t>要</w:t>
            </w:r>
            <w:r>
              <w:rPr>
                <w:position w:val="-1"/>
              </w:rPr>
              <w:t>求</w:t>
            </w: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单元</w:t>
            </w:r>
            <w:r>
              <w:rPr>
                <w:spacing w:val="-2"/>
              </w:rPr>
              <w:t>式</w:t>
            </w:r>
            <w:r>
              <w:t>空</w:t>
            </w:r>
            <w:r>
              <w:rPr>
                <w:spacing w:val="-2"/>
              </w:rPr>
              <w:t>气</w:t>
            </w:r>
            <w:r>
              <w:t>调</w:t>
            </w:r>
            <w:r>
              <w:rPr>
                <w:spacing w:val="-2"/>
              </w:rPr>
              <w:t>节</w:t>
            </w:r>
            <w:r>
              <w:t>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制冷</w:t>
            </w:r>
            <w:r>
              <w:rPr>
                <w:spacing w:val="-2"/>
                <w:position w:val="-1"/>
              </w:rPr>
              <w:t>性</w:t>
            </w:r>
            <w:r>
              <w:rPr>
                <w:position w:val="-1"/>
              </w:rPr>
              <w:t>能</w:t>
            </w:r>
            <w:r>
              <w:rPr>
                <w:spacing w:val="-2"/>
                <w:position w:val="-1"/>
              </w:rPr>
              <w:t>参</w:t>
            </w:r>
            <w:r>
              <w:rPr>
                <w:position w:val="-1"/>
              </w:rPr>
              <w:t>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3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制热</w:t>
            </w:r>
            <w:r>
              <w:rPr>
                <w:spacing w:val="-2"/>
                <w:position w:val="-1"/>
              </w:rPr>
              <w:t>性</w:t>
            </w:r>
            <w:r>
              <w:rPr>
                <w:position w:val="-1"/>
              </w:rPr>
              <w:t>能</w:t>
            </w:r>
            <w:r>
              <w:rPr>
                <w:spacing w:val="-2"/>
                <w:position w:val="-1"/>
              </w:rPr>
              <w:t>参</w:t>
            </w:r>
            <w:r>
              <w:rPr>
                <w:position w:val="-1"/>
              </w:rPr>
              <w:t>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</w:tbl>
    <w:p w:rsidR="00413CED" w:rsidRDefault="00413CED" w:rsidP="00413CED">
      <w:pPr>
        <w:spacing w:line="4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1"/>
        <w:gridCol w:w="1594"/>
        <w:gridCol w:w="2717"/>
        <w:gridCol w:w="1236"/>
        <w:gridCol w:w="1236"/>
      </w:tblGrid>
      <w:tr w:rsidR="00413CED" w:rsidTr="00512DBB">
        <w:trPr>
          <w:trHeight w:hRule="exact" w:val="322"/>
          <w:jc w:val="center"/>
        </w:trPr>
        <w:tc>
          <w:tcPr>
            <w:tcW w:w="4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机组</w:t>
            </w:r>
            <w:r>
              <w:rPr>
                <w:spacing w:val="-2"/>
              </w:rPr>
              <w:t>类</w:t>
            </w:r>
            <w:r>
              <w:t>型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设备</w:t>
            </w:r>
            <w:r>
              <w:rPr>
                <w:spacing w:val="-2"/>
              </w:rPr>
              <w:t>型</w:t>
            </w:r>
            <w:r>
              <w:t>号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热效</w:t>
            </w:r>
            <w:r>
              <w:rPr>
                <w:spacing w:val="-2"/>
              </w:rPr>
              <w:t>率</w:t>
            </w:r>
            <w:r>
              <w:t>（</w:t>
            </w:r>
            <w:r>
              <w:rPr>
                <w:rFonts w:eastAsia="Times New Roman"/>
                <w:spacing w:val="-3"/>
              </w:rPr>
              <w:t>%</w:t>
            </w:r>
            <w:r>
              <w:t>）</w:t>
            </w: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44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  <w:position w:val="-1"/>
              </w:rPr>
              <w:t>设计参数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标准</w:t>
            </w:r>
            <w:r>
              <w:rPr>
                <w:spacing w:val="-2"/>
                <w:position w:val="-1"/>
              </w:rPr>
              <w:t>要</w:t>
            </w:r>
            <w:r>
              <w:rPr>
                <w:position w:val="-1"/>
              </w:rPr>
              <w:t>求</w:t>
            </w:r>
          </w:p>
        </w:tc>
      </w:tr>
      <w:tr w:rsidR="00413CED" w:rsidTr="00512DBB">
        <w:trPr>
          <w:trHeight w:hRule="exact" w:val="324"/>
          <w:jc w:val="center"/>
        </w:trPr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锅炉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燃煤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t>燃油</w:t>
            </w:r>
            <w:r>
              <w:rPr>
                <w:spacing w:val="-2"/>
              </w:rPr>
              <w:t>、</w:t>
            </w:r>
            <w:r>
              <w:t>燃气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widowControl/>
              <w:jc w:val="center"/>
              <w:rPr>
                <w:kern w:val="0"/>
              </w:rPr>
            </w:pP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2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512DBB">
        <w:trPr>
          <w:trHeight w:hRule="exact" w:val="322"/>
          <w:jc w:val="center"/>
        </w:trPr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t>家用</w:t>
            </w:r>
            <w:r>
              <w:rPr>
                <w:spacing w:val="-2"/>
              </w:rPr>
              <w:t>热</w:t>
            </w:r>
            <w:r>
              <w:t>水炉</w:t>
            </w:r>
            <w:r>
              <w:rPr>
                <w:rFonts w:eastAsia="Times New Roman"/>
                <w:spacing w:val="-3"/>
              </w:rPr>
              <w:t>[</w:t>
            </w:r>
            <w:r>
              <w:t>采</w:t>
            </w:r>
            <w:r>
              <w:rPr>
                <w:spacing w:val="-2"/>
              </w:rPr>
              <w:t>暖</w:t>
            </w:r>
            <w:r>
              <w:rPr>
                <w:spacing w:val="-60"/>
              </w:rPr>
              <w:t>炉</w:t>
            </w:r>
            <w:r>
              <w:t>（</w:t>
            </w:r>
            <w:r>
              <w:rPr>
                <w:spacing w:val="-2"/>
              </w:rPr>
              <w:t>单采</w:t>
            </w:r>
            <w:r>
              <w:t>暖）</w:t>
            </w:r>
            <w:r>
              <w:t xml:space="preserve"> </w:t>
            </w:r>
            <w:r>
              <w:t>或采</w:t>
            </w:r>
            <w:r>
              <w:rPr>
                <w:spacing w:val="-2"/>
              </w:rPr>
              <w:t>暖</w:t>
            </w:r>
            <w:r>
              <w:t>炉</w:t>
            </w:r>
            <w:r>
              <w:rPr>
                <w:spacing w:val="-2"/>
              </w:rPr>
              <w:t>（</w:t>
            </w:r>
            <w:r>
              <w:t>两</w:t>
            </w:r>
            <w:r>
              <w:rPr>
                <w:spacing w:val="-2"/>
              </w:rPr>
              <w:t>用</w:t>
            </w:r>
            <w:r>
              <w:t>型</w:t>
            </w:r>
            <w:r>
              <w:rPr>
                <w:spacing w:val="-2"/>
              </w:rPr>
              <w:t>）</w:t>
            </w:r>
            <w:r>
              <w:t>供暖</w:t>
            </w:r>
            <w:r>
              <w:rPr>
                <w:rFonts w:eastAsia="Times New Roman"/>
              </w:rPr>
              <w:t>]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额定</w:t>
            </w:r>
            <w:r>
              <w:rPr>
                <w:spacing w:val="-2"/>
                <w:position w:val="-1"/>
              </w:rPr>
              <w:t>热</w:t>
            </w:r>
            <w:r>
              <w:rPr>
                <w:position w:val="-1"/>
              </w:rPr>
              <w:t>负荷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  <w:tr w:rsidR="00413CED" w:rsidTr="00512DBB">
        <w:trPr>
          <w:trHeight w:hRule="exact" w:val="636"/>
          <w:jc w:val="center"/>
        </w:trPr>
        <w:tc>
          <w:tcPr>
            <w:tcW w:w="2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rFonts w:eastAsia="Times New Roman"/>
                <w:spacing w:val="-1"/>
              </w:rPr>
              <w:t>≤</w:t>
            </w:r>
            <w:r>
              <w:rPr>
                <w:rFonts w:eastAsia="Times New Roman"/>
              </w:rPr>
              <w:t>50</w:t>
            </w:r>
            <w:r>
              <w:rPr>
                <w:rFonts w:eastAsia="Times New Roman"/>
                <w:spacing w:val="-1"/>
              </w:rPr>
              <w:t>%</w:t>
            </w:r>
            <w:r>
              <w:rPr>
                <w:spacing w:val="-2"/>
              </w:rPr>
              <w:t>额</w:t>
            </w:r>
            <w:r>
              <w:t>定</w:t>
            </w:r>
            <w:r>
              <w:rPr>
                <w:spacing w:val="-2"/>
              </w:rPr>
              <w:t>热负</w:t>
            </w:r>
          </w:p>
          <w:p w:rsidR="00413CED" w:rsidRDefault="00413CED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荷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CED" w:rsidRDefault="00413CED" w:rsidP="00512DBB">
            <w:pPr>
              <w:ind w:leftChars="50" w:left="105" w:rightChars="50" w:right="105"/>
              <w:jc w:val="center"/>
            </w:pPr>
          </w:p>
        </w:tc>
      </w:tr>
    </w:tbl>
    <w:p w:rsidR="00413CED" w:rsidRDefault="00413CED" w:rsidP="00413CED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 xml:space="preserve">3) </w:t>
      </w:r>
      <w:r>
        <w:rPr>
          <w:bCs/>
          <w:position w:val="-1"/>
          <w:sz w:val="24"/>
          <w:szCs w:val="24"/>
        </w:rPr>
        <w:t>证明材料：</w:t>
      </w:r>
    </w:p>
    <w:p w:rsidR="00413CED" w:rsidRDefault="00413CED" w:rsidP="00413CED">
      <w:pPr>
        <w:spacing w:line="400" w:lineRule="exact"/>
      </w:pPr>
      <w:r>
        <w:t>提交材料及要求：</w:t>
      </w:r>
    </w:p>
    <w:p w:rsidR="00413CED" w:rsidRDefault="00413CED" w:rsidP="00413CED">
      <w:pPr>
        <w:spacing w:line="400" w:lineRule="exact"/>
      </w:pPr>
      <w:r>
        <w:rPr>
          <w:rFonts w:eastAsia="Times New Roman"/>
        </w:rPr>
        <w:t>1</w:t>
      </w:r>
      <w:r>
        <w:t>、</w:t>
      </w:r>
      <w:r>
        <w:rPr>
          <w:spacing w:val="-62"/>
        </w:rPr>
        <w:t xml:space="preserve"> </w:t>
      </w:r>
      <w:r>
        <w:t>暖通</w:t>
      </w:r>
      <w:r>
        <w:rPr>
          <w:spacing w:val="-2"/>
        </w:rPr>
        <w:t>施</w:t>
      </w:r>
      <w:r>
        <w:t>工</w:t>
      </w:r>
      <w:r>
        <w:rPr>
          <w:spacing w:val="-2"/>
        </w:rPr>
        <w:t>图</w:t>
      </w:r>
      <w:r>
        <w:t>设</w:t>
      </w:r>
      <w:r>
        <w:rPr>
          <w:spacing w:val="-2"/>
        </w:rPr>
        <w:t>计</w:t>
      </w:r>
      <w:r>
        <w:t>说</w:t>
      </w:r>
      <w:r>
        <w:rPr>
          <w:spacing w:val="-2"/>
        </w:rPr>
        <w:t>明</w:t>
      </w:r>
      <w:r>
        <w:t>：</w:t>
      </w:r>
      <w:r>
        <w:rPr>
          <w:spacing w:val="-2"/>
        </w:rPr>
        <w:t>应</w:t>
      </w:r>
      <w:r>
        <w:t>包括</w:t>
      </w:r>
      <w:r>
        <w:rPr>
          <w:spacing w:val="-2"/>
        </w:rPr>
        <w:t>对</w:t>
      </w:r>
      <w:r>
        <w:t>空</w:t>
      </w:r>
      <w:r>
        <w:rPr>
          <w:spacing w:val="-2"/>
        </w:rPr>
        <w:t>调</w:t>
      </w:r>
      <w:r>
        <w:t>采</w:t>
      </w:r>
      <w:r>
        <w:rPr>
          <w:spacing w:val="-2"/>
        </w:rPr>
        <w:t>暖</w:t>
      </w:r>
      <w:r>
        <w:t>系</w:t>
      </w:r>
      <w:r>
        <w:rPr>
          <w:spacing w:val="-2"/>
        </w:rPr>
        <w:t>统</w:t>
      </w:r>
      <w:r>
        <w:t>的</w:t>
      </w:r>
      <w:r>
        <w:rPr>
          <w:spacing w:val="-2"/>
        </w:rPr>
        <w:t>完</w:t>
      </w:r>
      <w:r>
        <w:t>整详</w:t>
      </w:r>
      <w:r>
        <w:rPr>
          <w:spacing w:val="-2"/>
        </w:rPr>
        <w:t>细</w:t>
      </w:r>
      <w:r>
        <w:t>说</w:t>
      </w:r>
      <w:r>
        <w:rPr>
          <w:spacing w:val="-2"/>
        </w:rPr>
        <w:t>明</w:t>
      </w:r>
      <w:r>
        <w:t>；</w:t>
      </w:r>
    </w:p>
    <w:p w:rsidR="00413CED" w:rsidRDefault="00413CED" w:rsidP="00413CED">
      <w:pPr>
        <w:spacing w:line="400" w:lineRule="exact"/>
      </w:pPr>
      <w:r>
        <w:rPr>
          <w:rFonts w:hint="eastAsia"/>
        </w:rPr>
        <w:t>2</w:t>
      </w:r>
      <w:r>
        <w:t>、</w:t>
      </w:r>
      <w:r>
        <w:rPr>
          <w:spacing w:val="-62"/>
        </w:rPr>
        <w:t xml:space="preserve"> </w:t>
      </w:r>
      <w:r>
        <w:t>机房</w:t>
      </w:r>
      <w:r>
        <w:rPr>
          <w:spacing w:val="-2"/>
        </w:rPr>
        <w:t>图</w:t>
      </w:r>
      <w:r>
        <w:t>：</w:t>
      </w:r>
      <w:r>
        <w:rPr>
          <w:spacing w:val="-2"/>
        </w:rPr>
        <w:t>应</w:t>
      </w:r>
      <w:r>
        <w:t>体</w:t>
      </w:r>
      <w:r>
        <w:rPr>
          <w:spacing w:val="-2"/>
        </w:rPr>
        <w:t>现</w:t>
      </w:r>
      <w:r>
        <w:t>机</w:t>
      </w:r>
      <w:r>
        <w:rPr>
          <w:spacing w:val="-2"/>
        </w:rPr>
        <w:t>组</w:t>
      </w:r>
      <w:r>
        <w:t>位</w:t>
      </w:r>
      <w:r>
        <w:rPr>
          <w:spacing w:val="-2"/>
        </w:rPr>
        <w:t>置</w:t>
      </w:r>
      <w:r>
        <w:t>及尺</w:t>
      </w:r>
      <w:r>
        <w:rPr>
          <w:spacing w:val="-2"/>
        </w:rPr>
        <w:t>寸</w:t>
      </w:r>
      <w:r>
        <w:t>；</w:t>
      </w:r>
    </w:p>
    <w:p w:rsidR="00413CED" w:rsidRDefault="00413CED" w:rsidP="00413CED">
      <w:pPr>
        <w:spacing w:line="400" w:lineRule="exact"/>
      </w:pPr>
      <w:r>
        <w:rPr>
          <w:rFonts w:hint="eastAsia"/>
        </w:rPr>
        <w:t>3</w:t>
      </w:r>
      <w:r>
        <w:t>、</w:t>
      </w:r>
      <w:r>
        <w:rPr>
          <w:rFonts w:hint="eastAsia"/>
          <w:spacing w:val="-2"/>
        </w:rPr>
        <w:t>暖通空调专业施工图主要设备表，设备表标识相关设备性能参数。</w:t>
      </w:r>
    </w:p>
    <w:p w:rsidR="00413CED" w:rsidRDefault="00413CED" w:rsidP="00413CED">
      <w:pPr>
        <w:spacing w:line="400" w:lineRule="exact"/>
      </w:pPr>
      <w:r>
        <w:t>实际</w:t>
      </w:r>
      <w:r>
        <w:rPr>
          <w:spacing w:val="-2"/>
        </w:rPr>
        <w:t>提</w:t>
      </w:r>
      <w:r>
        <w:t>交</w:t>
      </w:r>
      <w:r>
        <w:rPr>
          <w:spacing w:val="-2"/>
        </w:rPr>
        <w:t>材</w:t>
      </w:r>
      <w:r>
        <w:t>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413CED" w:rsidTr="00512DBB">
        <w:trPr>
          <w:trHeight w:val="1550"/>
        </w:trPr>
        <w:tc>
          <w:tcPr>
            <w:tcW w:w="8536" w:type="dxa"/>
          </w:tcPr>
          <w:p w:rsidR="00413CED" w:rsidRDefault="00413CED" w:rsidP="00512DBB">
            <w:pPr>
              <w:spacing w:line="400" w:lineRule="exact"/>
            </w:pPr>
          </w:p>
          <w:p w:rsidR="00413CED" w:rsidRDefault="00413CED" w:rsidP="00512DBB">
            <w:pPr>
              <w:spacing w:line="400" w:lineRule="exact"/>
            </w:pPr>
          </w:p>
          <w:p w:rsidR="00413CED" w:rsidRDefault="00413CED" w:rsidP="00512DBB">
            <w:pPr>
              <w:spacing w:line="400" w:lineRule="exact"/>
            </w:pPr>
          </w:p>
          <w:p w:rsidR="00413CED" w:rsidRDefault="00413CED" w:rsidP="00512DBB">
            <w:pPr>
              <w:spacing w:line="400" w:lineRule="exact"/>
            </w:pPr>
          </w:p>
          <w:p w:rsidR="00413CED" w:rsidRDefault="00413CED" w:rsidP="00512DBB">
            <w:pPr>
              <w:spacing w:line="400" w:lineRule="exact"/>
            </w:pPr>
          </w:p>
          <w:p w:rsidR="00413CED" w:rsidRDefault="00413CED" w:rsidP="00512DBB">
            <w:pPr>
              <w:spacing w:line="400" w:lineRule="exact"/>
            </w:pPr>
          </w:p>
          <w:p w:rsidR="00413CED" w:rsidRDefault="00413CED" w:rsidP="00512DBB">
            <w:pPr>
              <w:spacing w:line="400" w:lineRule="exact"/>
            </w:pPr>
          </w:p>
        </w:tc>
      </w:tr>
    </w:tbl>
    <w:p w:rsidR="000060D2" w:rsidRDefault="000060D2"/>
    <w:sectPr w:rsidR="00006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572" w:rsidRDefault="00850572" w:rsidP="002E53C9">
      <w:r>
        <w:separator/>
      </w:r>
    </w:p>
  </w:endnote>
  <w:endnote w:type="continuationSeparator" w:id="0">
    <w:p w:rsidR="00850572" w:rsidRDefault="00850572" w:rsidP="002E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572" w:rsidRDefault="00850572" w:rsidP="002E53C9">
      <w:r>
        <w:separator/>
      </w:r>
    </w:p>
  </w:footnote>
  <w:footnote w:type="continuationSeparator" w:id="0">
    <w:p w:rsidR="00850572" w:rsidRDefault="00850572" w:rsidP="002E5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0D2"/>
    <w:rsid w:val="000060D2"/>
    <w:rsid w:val="002E53C9"/>
    <w:rsid w:val="00413CED"/>
    <w:rsid w:val="0085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1EC60D-4F90-4010-8CE7-21D1E8C0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0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0060D2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0060D2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2E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3C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3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2017-12-11T08:07:00Z</dcterms:created>
  <dcterms:modified xsi:type="dcterms:W3CDTF">2018-04-16T02:35:00Z</dcterms:modified>
</cp:coreProperties>
</file>