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89C60" w14:textId="77777777" w:rsidR="003A54EF" w:rsidRPr="002A7ED7" w:rsidRDefault="003A54EF" w:rsidP="003A54EF">
      <w:pPr>
        <w:pStyle w:val="4"/>
        <w:ind w:firstLineChars="50" w:firstLine="120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>7.2.10</w:t>
      </w:r>
      <w:r>
        <w:rPr>
          <w:rFonts w:hint="eastAsia"/>
          <w:sz w:val="24"/>
          <w:szCs w:val="40"/>
        </w:rPr>
        <w:t xml:space="preserve"> </w:t>
      </w:r>
      <w:r>
        <w:rPr>
          <w:rFonts w:hint="eastAsia"/>
          <w:sz w:val="24"/>
          <w:szCs w:val="40"/>
        </w:rPr>
        <w:t>使用较高用水效率等级的卫生器具。（</w:t>
      </w:r>
      <w:r w:rsidRPr="002A7ED7">
        <w:rPr>
          <w:sz w:val="24"/>
          <w:szCs w:val="40"/>
        </w:rPr>
        <w:t>15</w:t>
      </w:r>
      <w:r w:rsidRPr="002A7ED7">
        <w:rPr>
          <w:rFonts w:hint="eastAsia"/>
          <w:sz w:val="24"/>
          <w:szCs w:val="40"/>
        </w:rPr>
        <w:t>分）</w:t>
      </w:r>
    </w:p>
    <w:p w14:paraId="0574106E" w14:textId="77777777" w:rsidR="003A54EF" w:rsidRDefault="003A54EF" w:rsidP="003A54EF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79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2"/>
        <w:gridCol w:w="4394"/>
        <w:gridCol w:w="1559"/>
        <w:gridCol w:w="1288"/>
      </w:tblGrid>
      <w:tr w:rsidR="003A54EF" w:rsidRPr="000B616D" w14:paraId="164A2635" w14:textId="77777777" w:rsidTr="005A4BEF">
        <w:trPr>
          <w:jc w:val="center"/>
        </w:trPr>
        <w:tc>
          <w:tcPr>
            <w:tcW w:w="722" w:type="dxa"/>
            <w:vAlign w:val="center"/>
          </w:tcPr>
          <w:p w14:paraId="50A701AF" w14:textId="77777777" w:rsidR="003A54EF" w:rsidRPr="000B616D" w:rsidRDefault="003A54EF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 w:rsidRPr="000B616D"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4394" w:type="dxa"/>
            <w:vAlign w:val="center"/>
          </w:tcPr>
          <w:p w14:paraId="31F8797B" w14:textId="77777777" w:rsidR="003A54EF" w:rsidRPr="000B616D" w:rsidRDefault="003A54EF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 w:rsidRPr="000B616D"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1559" w:type="dxa"/>
            <w:vAlign w:val="center"/>
          </w:tcPr>
          <w:p w14:paraId="24593489" w14:textId="77777777" w:rsidR="003A54EF" w:rsidRPr="000B616D" w:rsidRDefault="003A54EF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 w:rsidRPr="000B616D"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1288" w:type="dxa"/>
            <w:vAlign w:val="center"/>
          </w:tcPr>
          <w:p w14:paraId="0D411EE0" w14:textId="77777777" w:rsidR="003A54EF" w:rsidRPr="000B616D" w:rsidRDefault="003A54EF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 w:rsidRPr="000B616D"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 w:rsidR="003A54EF" w:rsidRPr="000B616D" w14:paraId="68E584B3" w14:textId="77777777" w:rsidTr="005A4BEF">
        <w:trPr>
          <w:jc w:val="center"/>
        </w:trPr>
        <w:tc>
          <w:tcPr>
            <w:tcW w:w="722" w:type="dxa"/>
            <w:vAlign w:val="center"/>
          </w:tcPr>
          <w:p w14:paraId="35A886E3" w14:textId="77777777" w:rsidR="003A54EF" w:rsidRPr="000B616D" w:rsidRDefault="003A54EF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 w:rsidRPr="000B616D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4394" w:type="dxa"/>
            <w:vAlign w:val="center"/>
          </w:tcPr>
          <w:p w14:paraId="1D4B7ED2" w14:textId="4937C458" w:rsidR="003A54EF" w:rsidRPr="000B616D" w:rsidRDefault="00821C0B" w:rsidP="005A4BEF"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r w:rsidRPr="00821C0B">
              <w:rPr>
                <w:rFonts w:ascii="Times New Roman" w:hAnsi="Times New Roman" w:cs="Times New Roman" w:hint="eastAsia"/>
                <w:bCs/>
                <w:lang w:val="zh-CN"/>
              </w:rPr>
              <w:t>全部卫生器具的水效等级达到</w:t>
            </w:r>
            <w:r w:rsidRPr="00821C0B">
              <w:rPr>
                <w:rFonts w:ascii="Times New Roman" w:hAnsi="Times New Roman" w:cs="Times New Roman" w:hint="eastAsia"/>
                <w:bCs/>
                <w:lang w:val="zh-CN"/>
              </w:rPr>
              <w:t xml:space="preserve"> 2 </w:t>
            </w:r>
            <w:r w:rsidRPr="00821C0B">
              <w:rPr>
                <w:rFonts w:ascii="Times New Roman" w:hAnsi="Times New Roman" w:cs="Times New Roman" w:hint="eastAsia"/>
                <w:bCs/>
                <w:lang w:val="zh-CN"/>
              </w:rPr>
              <w:t>级</w:t>
            </w:r>
          </w:p>
        </w:tc>
        <w:tc>
          <w:tcPr>
            <w:tcW w:w="1559" w:type="dxa"/>
            <w:vAlign w:val="center"/>
          </w:tcPr>
          <w:p w14:paraId="744CF549" w14:textId="77777777" w:rsidR="003A54EF" w:rsidRPr="000B616D" w:rsidRDefault="003A54EF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 w:rsidRPr="000B616D">
              <w:rPr>
                <w:rFonts w:ascii="Times New Roman" w:hAnsi="Times New Roman" w:cs="Times New Roman"/>
                <w:bCs/>
                <w:lang w:val="zh-CN"/>
              </w:rPr>
              <w:t>8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091621331"/>
            <w:placeholder>
              <w:docPart w:val="A471079CDCC842D4BA0382361885FF4E"/>
            </w:placeholder>
            <w:text/>
          </w:sdtPr>
          <w:sdtContent>
            <w:tc>
              <w:tcPr>
                <w:tcW w:w="1288" w:type="dxa"/>
              </w:tcPr>
              <w:p w14:paraId="476AD7CC" w14:textId="77777777" w:rsidR="003A54EF" w:rsidRPr="000B616D" w:rsidRDefault="003A54EF" w:rsidP="005A4BEF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/>
                    <w:bCs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3A54EF" w:rsidRPr="000B616D" w14:paraId="792280D9" w14:textId="77777777" w:rsidTr="005A4BEF">
        <w:trPr>
          <w:jc w:val="center"/>
        </w:trPr>
        <w:tc>
          <w:tcPr>
            <w:tcW w:w="722" w:type="dxa"/>
            <w:vAlign w:val="center"/>
          </w:tcPr>
          <w:p w14:paraId="4820ADD4" w14:textId="77777777" w:rsidR="003A54EF" w:rsidRPr="000B616D" w:rsidRDefault="003A54EF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 w:rsidRPr="000B616D">
              <w:rPr>
                <w:rFonts w:ascii="Times New Roman" w:hAnsi="Times New Roman" w:cs="Times New Roman"/>
                <w:bCs/>
                <w:lang w:val="zh-CN"/>
              </w:rPr>
              <w:t>2</w:t>
            </w:r>
          </w:p>
        </w:tc>
        <w:tc>
          <w:tcPr>
            <w:tcW w:w="4394" w:type="dxa"/>
            <w:vAlign w:val="center"/>
          </w:tcPr>
          <w:p w14:paraId="28B97FF3" w14:textId="6E912C5A" w:rsidR="003A54EF" w:rsidRPr="000B616D" w:rsidRDefault="009658BC" w:rsidP="005A4BEF"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r w:rsidRPr="00885BE7">
              <w:rPr>
                <w:rFonts w:ascii="宋体" w:hAnsi="宋体" w:cs="宋体" w:hint="eastAsia"/>
                <w:kern w:val="0"/>
                <w:sz w:val="22"/>
              </w:rPr>
              <w:t>50% 以上卫生器具的水效等级达到 1 级且其他达到 2 级</w:t>
            </w:r>
          </w:p>
        </w:tc>
        <w:tc>
          <w:tcPr>
            <w:tcW w:w="1559" w:type="dxa"/>
            <w:vAlign w:val="center"/>
          </w:tcPr>
          <w:p w14:paraId="6F6E5043" w14:textId="77777777" w:rsidR="003A54EF" w:rsidRPr="000B616D" w:rsidRDefault="003A54EF" w:rsidP="00412359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 w:rsidRPr="000B616D">
              <w:rPr>
                <w:rFonts w:ascii="Times New Roman" w:hAnsi="Times New Roman" w:cs="Times New Roman"/>
                <w:bCs/>
                <w:lang w:val="zh-CN"/>
              </w:rPr>
              <w:t>1</w:t>
            </w:r>
            <w:r w:rsidR="00412359">
              <w:rPr>
                <w:rFonts w:ascii="Times New Roman" w:hAnsi="Times New Roman" w:cs="Times New Roman"/>
                <w:bCs/>
                <w:lang w:val="zh-CN"/>
              </w:rPr>
              <w:t>2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267230681"/>
            <w:placeholder>
              <w:docPart w:val="E1519A29F82140FB9AB48A51C19D9BBC"/>
            </w:placeholder>
            <w:text/>
          </w:sdtPr>
          <w:sdtContent>
            <w:tc>
              <w:tcPr>
                <w:tcW w:w="1288" w:type="dxa"/>
                <w:vAlign w:val="center"/>
              </w:tcPr>
              <w:p w14:paraId="760A0303" w14:textId="77777777" w:rsidR="003A54EF" w:rsidRPr="000B616D" w:rsidRDefault="003A54EF" w:rsidP="005A4BEF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/>
                    <w:bCs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3A54EF" w:rsidRPr="000B616D" w14:paraId="517749DF" w14:textId="77777777" w:rsidTr="005A4BEF">
        <w:trPr>
          <w:jc w:val="center"/>
        </w:trPr>
        <w:tc>
          <w:tcPr>
            <w:tcW w:w="722" w:type="dxa"/>
            <w:vAlign w:val="center"/>
          </w:tcPr>
          <w:p w14:paraId="3BB6014A" w14:textId="77777777" w:rsidR="003A54EF" w:rsidRPr="000B616D" w:rsidRDefault="003A54EF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 w:rsidRPr="000B616D">
              <w:rPr>
                <w:rFonts w:ascii="Times New Roman" w:hAnsi="Times New Roman" w:cs="Times New Roman"/>
                <w:bCs/>
                <w:lang w:val="zh-CN"/>
              </w:rPr>
              <w:t>3</w:t>
            </w:r>
          </w:p>
        </w:tc>
        <w:tc>
          <w:tcPr>
            <w:tcW w:w="4394" w:type="dxa"/>
            <w:vAlign w:val="center"/>
          </w:tcPr>
          <w:p w14:paraId="505C427B" w14:textId="3DDF080B" w:rsidR="003A54EF" w:rsidRPr="000B616D" w:rsidRDefault="00C27B88" w:rsidP="005A4BEF"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r w:rsidRPr="00885BE7">
              <w:rPr>
                <w:rFonts w:ascii="宋体" w:hAnsi="宋体" w:cs="宋体" w:hint="eastAsia"/>
                <w:kern w:val="0"/>
                <w:sz w:val="22"/>
              </w:rPr>
              <w:t>全部卫生器具的水效等级达到 1 级</w:t>
            </w:r>
          </w:p>
        </w:tc>
        <w:tc>
          <w:tcPr>
            <w:tcW w:w="1559" w:type="dxa"/>
            <w:vAlign w:val="center"/>
          </w:tcPr>
          <w:p w14:paraId="7E6F5746" w14:textId="77777777" w:rsidR="003A54EF" w:rsidRPr="000B616D" w:rsidRDefault="003A54EF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 w:rsidRPr="000B616D">
              <w:rPr>
                <w:rFonts w:ascii="Times New Roman" w:hAnsi="Times New Roman" w:cs="Times New Roman"/>
                <w:bCs/>
                <w:lang w:val="zh-CN"/>
              </w:rPr>
              <w:t>15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130832652"/>
            <w:placeholder>
              <w:docPart w:val="DC084DB4CA9F40F5A0EC7B6D34AF854C"/>
            </w:placeholder>
            <w:text/>
          </w:sdtPr>
          <w:sdtContent>
            <w:tc>
              <w:tcPr>
                <w:tcW w:w="1288" w:type="dxa"/>
              </w:tcPr>
              <w:p w14:paraId="10741C88" w14:textId="77777777" w:rsidR="003A54EF" w:rsidRPr="000B616D" w:rsidRDefault="003A54EF" w:rsidP="005A4BEF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/>
                    <w:bCs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3A54EF" w:rsidRPr="000B616D" w14:paraId="7670297B" w14:textId="77777777" w:rsidTr="005A4BEF">
        <w:trPr>
          <w:jc w:val="center"/>
        </w:trPr>
        <w:tc>
          <w:tcPr>
            <w:tcW w:w="5116" w:type="dxa"/>
            <w:gridSpan w:val="2"/>
            <w:vAlign w:val="center"/>
          </w:tcPr>
          <w:p w14:paraId="6859E041" w14:textId="77777777" w:rsidR="003A54EF" w:rsidRPr="000B616D" w:rsidRDefault="003A54EF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 w:rsidRPr="000B616D">
              <w:rPr>
                <w:rFonts w:ascii="Times New Roman" w:hAnsi="Times New Roman" w:cs="Times New Roman"/>
                <w:bCs/>
                <w:lang w:val="zh-CN"/>
              </w:rPr>
              <w:t>合计</w:t>
            </w:r>
          </w:p>
        </w:tc>
        <w:tc>
          <w:tcPr>
            <w:tcW w:w="1559" w:type="dxa"/>
            <w:vAlign w:val="center"/>
          </w:tcPr>
          <w:p w14:paraId="5AFCFB33" w14:textId="77777777" w:rsidR="003A54EF" w:rsidRPr="000B616D" w:rsidRDefault="003A54EF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 w:rsidRPr="000B616D">
              <w:rPr>
                <w:rFonts w:ascii="Times New Roman" w:hAnsi="Times New Roman" w:cs="Times New Roman"/>
                <w:bCs/>
                <w:lang w:val="zh-CN"/>
              </w:rPr>
              <w:t>15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672919"/>
            <w:placeholder>
              <w:docPart w:val="9DE7E0C3413C4AE6AC5519D890E63F58"/>
            </w:placeholder>
            <w:text/>
          </w:sdtPr>
          <w:sdtContent>
            <w:tc>
              <w:tcPr>
                <w:tcW w:w="1288" w:type="dxa"/>
                <w:vAlign w:val="center"/>
              </w:tcPr>
              <w:p w14:paraId="363DA859" w14:textId="77777777" w:rsidR="003A54EF" w:rsidRPr="000B616D" w:rsidRDefault="003A54EF" w:rsidP="005A4BEF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/>
                    <w:bCs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47F45B01" w14:textId="77777777" w:rsidR="003A54EF" w:rsidRPr="00547320" w:rsidRDefault="003A54EF" w:rsidP="003A54EF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04541101" w14:textId="77777777" w:rsidR="003A54EF" w:rsidRDefault="003A54EF" w:rsidP="003A54EF">
      <w:pPr>
        <w:pStyle w:val="10"/>
        <w:ind w:firstLineChars="0" w:firstLine="0"/>
        <w:jc w:val="left"/>
        <w:rPr>
          <w:rFonts w:cs="宋体"/>
          <w:bCs/>
          <w:szCs w:val="18"/>
        </w:rPr>
      </w:pPr>
      <w:r w:rsidRPr="000F0089">
        <w:rPr>
          <w:rFonts w:cs="宋体" w:hint="eastAsia"/>
          <w:bCs/>
          <w:szCs w:val="18"/>
        </w:rPr>
        <w:t>节水器具清单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6"/>
        <w:gridCol w:w="2286"/>
        <w:gridCol w:w="1656"/>
        <w:gridCol w:w="1656"/>
        <w:gridCol w:w="1656"/>
      </w:tblGrid>
      <w:tr w:rsidR="002F6885" w:rsidRPr="00885BE7" w14:paraId="76665376" w14:textId="77777777" w:rsidTr="00473B4B">
        <w:trPr>
          <w:jc w:val="center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66758" w14:textId="77777777" w:rsidR="002F6885" w:rsidRPr="00885BE7" w:rsidRDefault="002F6885" w:rsidP="00473B4B">
            <w:pPr>
              <w:spacing w:line="288" w:lineRule="auto"/>
              <w:jc w:val="center"/>
              <w:rPr>
                <w:rFonts w:cs="宋体"/>
              </w:rPr>
            </w:pPr>
            <w:r w:rsidRPr="00885BE7">
              <w:rPr>
                <w:rFonts w:cs="宋体" w:hint="eastAsia"/>
              </w:rPr>
              <w:t>用水器具名称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77F5F" w14:textId="77777777" w:rsidR="002F6885" w:rsidRPr="00885BE7" w:rsidRDefault="002F6885" w:rsidP="00473B4B">
            <w:pPr>
              <w:spacing w:line="288" w:lineRule="auto"/>
              <w:jc w:val="center"/>
              <w:rPr>
                <w:rFonts w:cs="宋体"/>
              </w:rPr>
            </w:pPr>
            <w:r w:rsidRPr="00885BE7">
              <w:rPr>
                <w:rFonts w:cs="宋体" w:hint="eastAsia"/>
              </w:rPr>
              <w:t>用水器具数量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E48A2" w14:textId="77777777" w:rsidR="002F6885" w:rsidRPr="00885BE7" w:rsidRDefault="002F6885" w:rsidP="00473B4B">
            <w:pPr>
              <w:spacing w:line="288" w:lineRule="auto"/>
              <w:jc w:val="center"/>
              <w:rPr>
                <w:rFonts w:cs="宋体"/>
              </w:rPr>
            </w:pPr>
            <w:r w:rsidRPr="00885BE7">
              <w:rPr>
                <w:rFonts w:cs="宋体" w:hint="eastAsia"/>
              </w:rPr>
              <w:t>节水器具参数及特点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568FD" w14:textId="77777777" w:rsidR="002F6885" w:rsidRPr="00885BE7" w:rsidRDefault="002F6885" w:rsidP="00473B4B">
            <w:pPr>
              <w:spacing w:line="288" w:lineRule="auto"/>
              <w:jc w:val="center"/>
              <w:rPr>
                <w:rFonts w:cs="宋体"/>
              </w:rPr>
            </w:pPr>
            <w:r w:rsidRPr="00885BE7">
              <w:rPr>
                <w:rFonts w:cs="宋体" w:hint="eastAsia"/>
              </w:rPr>
              <w:t>节水器具数量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96862" w14:textId="77777777" w:rsidR="002F6885" w:rsidRPr="00885BE7" w:rsidRDefault="002F6885" w:rsidP="00473B4B">
            <w:pPr>
              <w:spacing w:line="288" w:lineRule="auto"/>
              <w:jc w:val="center"/>
              <w:rPr>
                <w:rFonts w:cs="宋体"/>
              </w:rPr>
            </w:pPr>
            <w:r w:rsidRPr="00885BE7">
              <w:rPr>
                <w:rFonts w:cs="宋体" w:hint="eastAsia"/>
              </w:rPr>
              <w:t>用水效率等级</w:t>
            </w:r>
          </w:p>
        </w:tc>
      </w:tr>
      <w:tr w:rsidR="002F6885" w:rsidRPr="00885BE7" w14:paraId="3B82E7D2" w14:textId="77777777" w:rsidTr="00473B4B">
        <w:trPr>
          <w:jc w:val="center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CCA3B" w14:textId="77777777" w:rsidR="002F6885" w:rsidRPr="00885BE7" w:rsidRDefault="002F6885" w:rsidP="00473B4B">
            <w:pPr>
              <w:spacing w:line="288" w:lineRule="auto"/>
              <w:jc w:val="center"/>
              <w:rPr>
                <w:rFonts w:cs="宋体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716B7" w14:textId="77777777" w:rsidR="002F6885" w:rsidRPr="00885BE7" w:rsidRDefault="002F6885" w:rsidP="00473B4B">
            <w:pPr>
              <w:spacing w:line="288" w:lineRule="auto"/>
              <w:jc w:val="center"/>
              <w:rPr>
                <w:rFonts w:cs="宋体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F7027" w14:textId="77777777" w:rsidR="002F6885" w:rsidRPr="00885BE7" w:rsidRDefault="002F6885" w:rsidP="00473B4B">
            <w:pPr>
              <w:spacing w:line="288" w:lineRule="auto"/>
              <w:jc w:val="center"/>
              <w:rPr>
                <w:rFonts w:cs="宋体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E63CF" w14:textId="77777777" w:rsidR="002F6885" w:rsidRPr="00885BE7" w:rsidRDefault="002F6885" w:rsidP="00473B4B">
            <w:pPr>
              <w:spacing w:line="288" w:lineRule="auto"/>
              <w:jc w:val="center"/>
              <w:rPr>
                <w:rFonts w:cs="宋体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7B54B" w14:textId="77777777" w:rsidR="002F6885" w:rsidRPr="00885BE7" w:rsidRDefault="002F6885" w:rsidP="00473B4B">
            <w:pPr>
              <w:spacing w:line="288" w:lineRule="auto"/>
              <w:jc w:val="center"/>
              <w:rPr>
                <w:rFonts w:cs="宋体"/>
              </w:rPr>
            </w:pPr>
          </w:p>
        </w:tc>
      </w:tr>
      <w:tr w:rsidR="002F6885" w:rsidRPr="00885BE7" w14:paraId="0D9FA2D5" w14:textId="77777777" w:rsidTr="00473B4B">
        <w:trPr>
          <w:jc w:val="center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43A82" w14:textId="77777777" w:rsidR="002F6885" w:rsidRPr="00885BE7" w:rsidRDefault="002F6885" w:rsidP="00473B4B">
            <w:pPr>
              <w:spacing w:line="288" w:lineRule="auto"/>
              <w:jc w:val="center"/>
              <w:rPr>
                <w:rFonts w:cs="宋体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55130" w14:textId="77777777" w:rsidR="002F6885" w:rsidRPr="00885BE7" w:rsidRDefault="002F6885" w:rsidP="00473B4B">
            <w:pPr>
              <w:spacing w:line="288" w:lineRule="auto"/>
              <w:jc w:val="center"/>
              <w:rPr>
                <w:rFonts w:cs="宋体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86E9D" w14:textId="77777777" w:rsidR="002F6885" w:rsidRPr="00885BE7" w:rsidRDefault="002F6885" w:rsidP="00473B4B">
            <w:pPr>
              <w:spacing w:line="288" w:lineRule="auto"/>
              <w:jc w:val="center"/>
              <w:rPr>
                <w:rFonts w:cs="宋体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83E25" w14:textId="77777777" w:rsidR="002F6885" w:rsidRPr="00885BE7" w:rsidRDefault="002F6885" w:rsidP="00473B4B">
            <w:pPr>
              <w:spacing w:line="288" w:lineRule="auto"/>
              <w:jc w:val="center"/>
              <w:rPr>
                <w:rFonts w:cs="宋体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50BB9" w14:textId="77777777" w:rsidR="002F6885" w:rsidRPr="00885BE7" w:rsidRDefault="002F6885" w:rsidP="00473B4B">
            <w:pPr>
              <w:spacing w:line="288" w:lineRule="auto"/>
              <w:jc w:val="center"/>
              <w:rPr>
                <w:rFonts w:cs="宋体"/>
              </w:rPr>
            </w:pPr>
          </w:p>
        </w:tc>
      </w:tr>
      <w:tr w:rsidR="002F6885" w:rsidRPr="00885BE7" w14:paraId="49762E04" w14:textId="77777777" w:rsidTr="00473B4B">
        <w:trPr>
          <w:jc w:val="center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68B10" w14:textId="77777777" w:rsidR="002F6885" w:rsidRPr="00885BE7" w:rsidRDefault="002F6885" w:rsidP="00473B4B">
            <w:pPr>
              <w:spacing w:line="288" w:lineRule="auto"/>
              <w:jc w:val="center"/>
              <w:rPr>
                <w:rFonts w:cs="宋体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1BBCF" w14:textId="77777777" w:rsidR="002F6885" w:rsidRPr="00885BE7" w:rsidRDefault="002F6885" w:rsidP="00473B4B">
            <w:pPr>
              <w:spacing w:line="288" w:lineRule="auto"/>
              <w:jc w:val="center"/>
              <w:rPr>
                <w:rFonts w:cs="宋体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EA342" w14:textId="77777777" w:rsidR="002F6885" w:rsidRPr="00885BE7" w:rsidRDefault="002F6885" w:rsidP="00473B4B">
            <w:pPr>
              <w:spacing w:line="288" w:lineRule="auto"/>
              <w:jc w:val="center"/>
              <w:rPr>
                <w:rFonts w:cs="宋体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9D127" w14:textId="77777777" w:rsidR="002F6885" w:rsidRPr="00885BE7" w:rsidRDefault="002F6885" w:rsidP="00473B4B">
            <w:pPr>
              <w:spacing w:line="288" w:lineRule="auto"/>
              <w:jc w:val="center"/>
              <w:rPr>
                <w:rFonts w:cs="宋体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98528" w14:textId="77777777" w:rsidR="002F6885" w:rsidRPr="00885BE7" w:rsidRDefault="002F6885" w:rsidP="00473B4B">
            <w:pPr>
              <w:spacing w:line="288" w:lineRule="auto"/>
              <w:jc w:val="center"/>
              <w:rPr>
                <w:rFonts w:cs="宋体"/>
              </w:rPr>
            </w:pPr>
          </w:p>
        </w:tc>
      </w:tr>
      <w:tr w:rsidR="002F6885" w:rsidRPr="00885BE7" w14:paraId="5B5EABF9" w14:textId="77777777" w:rsidTr="00473B4B">
        <w:trPr>
          <w:jc w:val="center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02B2A" w14:textId="77777777" w:rsidR="002F6885" w:rsidRPr="00885BE7" w:rsidRDefault="002F6885" w:rsidP="00473B4B">
            <w:pPr>
              <w:spacing w:line="288" w:lineRule="auto"/>
              <w:jc w:val="center"/>
              <w:rPr>
                <w:rFonts w:cs="宋体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4D0B0" w14:textId="77777777" w:rsidR="002F6885" w:rsidRPr="00885BE7" w:rsidRDefault="002F6885" w:rsidP="00473B4B">
            <w:pPr>
              <w:spacing w:line="288" w:lineRule="auto"/>
              <w:jc w:val="center"/>
              <w:rPr>
                <w:rFonts w:cs="宋体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6AF06" w14:textId="77777777" w:rsidR="002F6885" w:rsidRPr="00885BE7" w:rsidRDefault="002F6885" w:rsidP="00473B4B">
            <w:pPr>
              <w:spacing w:line="288" w:lineRule="auto"/>
              <w:jc w:val="center"/>
              <w:rPr>
                <w:rFonts w:cs="宋体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57723" w14:textId="77777777" w:rsidR="002F6885" w:rsidRPr="00885BE7" w:rsidRDefault="002F6885" w:rsidP="00473B4B">
            <w:pPr>
              <w:spacing w:line="288" w:lineRule="auto"/>
              <w:jc w:val="center"/>
              <w:rPr>
                <w:rFonts w:cs="宋体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83A3A" w14:textId="77777777" w:rsidR="002F6885" w:rsidRPr="00885BE7" w:rsidRDefault="002F6885" w:rsidP="00473B4B">
            <w:pPr>
              <w:spacing w:line="288" w:lineRule="auto"/>
              <w:jc w:val="center"/>
              <w:rPr>
                <w:rFonts w:cs="宋体"/>
              </w:rPr>
            </w:pPr>
          </w:p>
        </w:tc>
      </w:tr>
    </w:tbl>
    <w:p w14:paraId="372312D6" w14:textId="77777777" w:rsidR="002F6885" w:rsidRPr="000F0089" w:rsidRDefault="002F6885" w:rsidP="003A54EF">
      <w:pPr>
        <w:pStyle w:val="10"/>
        <w:ind w:firstLineChars="0" w:firstLine="0"/>
        <w:jc w:val="left"/>
        <w:rPr>
          <w:rFonts w:hint="eastAsia"/>
          <w:bCs/>
          <w:szCs w:val="18"/>
        </w:rPr>
      </w:pPr>
    </w:p>
    <w:p w14:paraId="679BBAC3" w14:textId="77777777" w:rsidR="003A54EF" w:rsidRPr="00547320" w:rsidRDefault="003A54EF" w:rsidP="003A54EF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5C58C93E" w14:textId="77777777" w:rsidR="003A54EF" w:rsidRPr="00547320" w:rsidRDefault="003A54EF" w:rsidP="003A54EF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552D39C5" w14:textId="71798FB4" w:rsidR="003A54EF" w:rsidRPr="00397117" w:rsidRDefault="003A54EF" w:rsidP="00177D3B">
      <w:pPr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 w:hint="eastAsia"/>
        </w:rPr>
        <w:t>1</w:t>
      </w:r>
      <w:r>
        <w:rPr>
          <w:rFonts w:ascii="Times New Roman" w:eastAsiaTheme="majorEastAsia" w:hAnsi="Times New Roman" w:cs="Times New Roman" w:hint="eastAsia"/>
        </w:rPr>
        <w:t>）</w:t>
      </w:r>
      <w:r w:rsidR="00177D3B" w:rsidRPr="00177D3B">
        <w:rPr>
          <w:rFonts w:ascii="Times New Roman" w:eastAsiaTheme="majorEastAsia" w:hAnsi="Times New Roman" w:cs="Times New Roman" w:hint="eastAsia"/>
        </w:rPr>
        <w:t>给水排水施工图说明、主要设备材料表等设计文件</w:t>
      </w:r>
      <w:r w:rsidRPr="00397117">
        <w:rPr>
          <w:rFonts w:ascii="Times New Roman" w:eastAsiaTheme="majorEastAsia" w:hAnsi="Times New Roman" w:cs="Times New Roman" w:hint="eastAsia"/>
        </w:rPr>
        <w:t>；</w:t>
      </w:r>
    </w:p>
    <w:p w14:paraId="430E2A23" w14:textId="1476FDA7" w:rsidR="003A54EF" w:rsidRPr="00397117" w:rsidRDefault="003A54EF" w:rsidP="00D51586">
      <w:pPr>
        <w:rPr>
          <w:rFonts w:ascii="Times New Roman" w:eastAsiaTheme="majorEastAsia" w:hAnsi="Times New Roman" w:cs="Times New Roman"/>
        </w:rPr>
      </w:pPr>
      <w:r w:rsidRPr="00397117">
        <w:rPr>
          <w:rFonts w:ascii="Times New Roman" w:eastAsiaTheme="majorEastAsia" w:hAnsi="Times New Roman" w:cs="Times New Roman" w:hint="eastAsia"/>
        </w:rPr>
        <w:t>2</w:t>
      </w:r>
      <w:r w:rsidRPr="00397117">
        <w:rPr>
          <w:rFonts w:ascii="Times New Roman" w:eastAsiaTheme="majorEastAsia" w:hAnsi="Times New Roman" w:cs="Times New Roman" w:hint="eastAsia"/>
        </w:rPr>
        <w:t>）</w:t>
      </w:r>
      <w:r w:rsidR="00D51586" w:rsidRPr="00D51586">
        <w:rPr>
          <w:rFonts w:ascii="Times New Roman" w:eastAsiaTheme="majorEastAsia" w:hAnsi="Times New Roman" w:cs="Times New Roman" w:hint="eastAsia"/>
        </w:rPr>
        <w:t>节水性能参数的节水器具产品说明书、卫生器具水效达到相关等级的数量比例计算书</w:t>
      </w:r>
      <w:r w:rsidRPr="00397117">
        <w:rPr>
          <w:rFonts w:ascii="Times New Roman" w:eastAsiaTheme="majorEastAsia" w:hAnsi="Times New Roman" w:cs="Times New Roman" w:hint="eastAsia"/>
        </w:rPr>
        <w:t>。</w:t>
      </w:r>
    </w:p>
    <w:p w14:paraId="117345F4" w14:textId="77777777" w:rsidR="003A54EF" w:rsidRDefault="003A54EF" w:rsidP="003A54EF">
      <w:pPr>
        <w:pStyle w:val="10"/>
        <w:ind w:firstLineChars="0" w:firstLine="0"/>
        <w:rPr>
          <w:szCs w:val="21"/>
        </w:rPr>
      </w:pPr>
    </w:p>
    <w:p w14:paraId="0E4F4ED3" w14:textId="77777777" w:rsidR="003A54EF" w:rsidRPr="00547320" w:rsidRDefault="003A54EF" w:rsidP="003A54EF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3A54EF" w:rsidRPr="00547320" w14:paraId="0C3CC89E" w14:textId="77777777" w:rsidTr="00151ABF">
        <w:trPr>
          <w:trHeight w:val="2634"/>
          <w:jc w:val="center"/>
        </w:trPr>
        <w:tc>
          <w:tcPr>
            <w:tcW w:w="9356" w:type="dxa"/>
          </w:tcPr>
          <w:p w14:paraId="138FBC70" w14:textId="77777777" w:rsidR="003A54EF" w:rsidRPr="00547320" w:rsidRDefault="003A54EF" w:rsidP="005A4BEF">
            <w:pPr>
              <w:rPr>
                <w:szCs w:val="21"/>
              </w:rPr>
            </w:pPr>
          </w:p>
        </w:tc>
      </w:tr>
    </w:tbl>
    <w:p w14:paraId="12E90428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459644" w14:textId="77777777" w:rsidR="0090265C" w:rsidRDefault="0090265C" w:rsidP="003A54EF">
      <w:r>
        <w:separator/>
      </w:r>
    </w:p>
  </w:endnote>
  <w:endnote w:type="continuationSeparator" w:id="0">
    <w:p w14:paraId="1D1C7503" w14:textId="77777777" w:rsidR="0090265C" w:rsidRDefault="0090265C" w:rsidP="003A5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13D59" w14:textId="77777777" w:rsidR="0090265C" w:rsidRDefault="0090265C" w:rsidP="003A54EF">
      <w:r>
        <w:separator/>
      </w:r>
    </w:p>
  </w:footnote>
  <w:footnote w:type="continuationSeparator" w:id="0">
    <w:p w14:paraId="63740213" w14:textId="77777777" w:rsidR="0090265C" w:rsidRDefault="0090265C" w:rsidP="003A54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318"/>
    <w:rsid w:val="00074A38"/>
    <w:rsid w:val="00151ABF"/>
    <w:rsid w:val="00177D3B"/>
    <w:rsid w:val="002F6885"/>
    <w:rsid w:val="003A54EF"/>
    <w:rsid w:val="003D71B0"/>
    <w:rsid w:val="00412359"/>
    <w:rsid w:val="006A0318"/>
    <w:rsid w:val="00757C80"/>
    <w:rsid w:val="007F44CC"/>
    <w:rsid w:val="00821C0B"/>
    <w:rsid w:val="0090265C"/>
    <w:rsid w:val="00922210"/>
    <w:rsid w:val="009658BC"/>
    <w:rsid w:val="00B87999"/>
    <w:rsid w:val="00C27B88"/>
    <w:rsid w:val="00D51586"/>
    <w:rsid w:val="00E1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5F3F7A"/>
  <w15:chartTrackingRefBased/>
  <w15:docId w15:val="{1350D6C0-99F6-4F85-BCAA-E12A467CE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54EF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54EF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3A54EF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54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A54E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A54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A54EF"/>
    <w:rPr>
      <w:sz w:val="18"/>
      <w:szCs w:val="18"/>
    </w:rPr>
  </w:style>
  <w:style w:type="character" w:customStyle="1" w:styleId="40">
    <w:name w:val="标题 4 字符"/>
    <w:basedOn w:val="a0"/>
    <w:link w:val="4"/>
    <w:rsid w:val="003A54EF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3A54EF"/>
    <w:rPr>
      <w:color w:val="808080"/>
    </w:rPr>
  </w:style>
  <w:style w:type="table" w:customStyle="1" w:styleId="1">
    <w:name w:val="网格型1"/>
    <w:basedOn w:val="a1"/>
    <w:next w:val="a8"/>
    <w:uiPriority w:val="59"/>
    <w:rsid w:val="003A54EF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列出段落1"/>
    <w:basedOn w:val="a"/>
    <w:uiPriority w:val="34"/>
    <w:qFormat/>
    <w:rsid w:val="003A54EF"/>
    <w:pPr>
      <w:spacing w:line="288" w:lineRule="auto"/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11">
    <w:name w:val="样式1"/>
    <w:basedOn w:val="a0"/>
    <w:uiPriority w:val="1"/>
    <w:rsid w:val="003A54EF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3A54EF"/>
    <w:rPr>
      <w:b/>
      <w:bCs/>
      <w:sz w:val="32"/>
      <w:szCs w:val="32"/>
    </w:rPr>
  </w:style>
  <w:style w:type="table" w:styleId="a8">
    <w:name w:val="Table Grid"/>
    <w:basedOn w:val="a1"/>
    <w:uiPriority w:val="39"/>
    <w:rsid w:val="003A54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471079CDCC842D4BA0382361885FF4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8546DAD-4048-49FE-B097-43772810FAC8}"/>
      </w:docPartPr>
      <w:docPartBody>
        <w:p w:rsidR="007220C8" w:rsidRDefault="00F77A7A" w:rsidP="00F77A7A">
          <w:pPr>
            <w:pStyle w:val="A471079CDCC842D4BA0382361885FF4E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1519A29F82140FB9AB48A51C19D9BB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591EB1A-310B-45D6-9BFF-76DD777039E1}"/>
      </w:docPartPr>
      <w:docPartBody>
        <w:p w:rsidR="007220C8" w:rsidRDefault="00F77A7A" w:rsidP="00F77A7A">
          <w:pPr>
            <w:pStyle w:val="E1519A29F82140FB9AB48A51C19D9BBC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C084DB4CA9F40F5A0EC7B6D34AF854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7AE6F5B-F531-4AAB-8F60-ECC1B277C0D9}"/>
      </w:docPartPr>
      <w:docPartBody>
        <w:p w:rsidR="007220C8" w:rsidRDefault="00F77A7A" w:rsidP="00F77A7A">
          <w:pPr>
            <w:pStyle w:val="DC084DB4CA9F40F5A0EC7B6D34AF854C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DE7E0C3413C4AE6AC5519D890E63F5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6A92A44-C6A9-4D5F-9FB2-C5A5263719FF}"/>
      </w:docPartPr>
      <w:docPartBody>
        <w:p w:rsidR="007220C8" w:rsidRDefault="00F77A7A" w:rsidP="00F77A7A">
          <w:pPr>
            <w:pStyle w:val="9DE7E0C3413C4AE6AC5519D890E63F58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A7A"/>
    <w:rsid w:val="00096747"/>
    <w:rsid w:val="00530BB8"/>
    <w:rsid w:val="007220C8"/>
    <w:rsid w:val="00782553"/>
    <w:rsid w:val="008D64A5"/>
    <w:rsid w:val="00B87999"/>
    <w:rsid w:val="00F77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77A7A"/>
    <w:rPr>
      <w:color w:val="808080"/>
    </w:rPr>
  </w:style>
  <w:style w:type="paragraph" w:customStyle="1" w:styleId="A471079CDCC842D4BA0382361885FF4E">
    <w:name w:val="A471079CDCC842D4BA0382361885FF4E"/>
    <w:rsid w:val="00F77A7A"/>
    <w:pPr>
      <w:widowControl w:val="0"/>
      <w:jc w:val="both"/>
    </w:pPr>
  </w:style>
  <w:style w:type="paragraph" w:customStyle="1" w:styleId="E1519A29F82140FB9AB48A51C19D9BBC">
    <w:name w:val="E1519A29F82140FB9AB48A51C19D9BBC"/>
    <w:rsid w:val="00F77A7A"/>
    <w:pPr>
      <w:widowControl w:val="0"/>
      <w:jc w:val="both"/>
    </w:pPr>
  </w:style>
  <w:style w:type="paragraph" w:customStyle="1" w:styleId="DC084DB4CA9F40F5A0EC7B6D34AF854C">
    <w:name w:val="DC084DB4CA9F40F5A0EC7B6D34AF854C"/>
    <w:rsid w:val="00F77A7A"/>
    <w:pPr>
      <w:widowControl w:val="0"/>
      <w:jc w:val="both"/>
    </w:pPr>
  </w:style>
  <w:style w:type="paragraph" w:customStyle="1" w:styleId="9DE7E0C3413C4AE6AC5519D890E63F58">
    <w:name w:val="9DE7E0C3413C4AE6AC5519D890E63F58"/>
    <w:rsid w:val="00F77A7A"/>
    <w:pPr>
      <w:widowControl w:val="0"/>
      <w:jc w:val="both"/>
    </w:pPr>
  </w:style>
  <w:style w:type="paragraph" w:customStyle="1" w:styleId="9EC882E421DB4326AFAB1A81B4E86E14">
    <w:name w:val="9EC882E421DB4326AFAB1A81B4E86E14"/>
    <w:rsid w:val="00F77A7A"/>
    <w:pPr>
      <w:widowControl w:val="0"/>
      <w:jc w:val="both"/>
    </w:pPr>
  </w:style>
  <w:style w:type="paragraph" w:customStyle="1" w:styleId="1138E92717DD408EBA7361E21A29DAFE">
    <w:name w:val="1138E92717DD408EBA7361E21A29DAFE"/>
    <w:rsid w:val="00F77A7A"/>
    <w:pPr>
      <w:widowControl w:val="0"/>
      <w:jc w:val="both"/>
    </w:pPr>
  </w:style>
  <w:style w:type="paragraph" w:customStyle="1" w:styleId="4A578BAAF4364241BE9950C5C1601755">
    <w:name w:val="4A578BAAF4364241BE9950C5C1601755"/>
    <w:rsid w:val="00F77A7A"/>
    <w:pPr>
      <w:widowControl w:val="0"/>
      <w:jc w:val="both"/>
    </w:pPr>
  </w:style>
  <w:style w:type="paragraph" w:customStyle="1" w:styleId="13792CC473AA44FABE5EDC8080BE85A2">
    <w:name w:val="13792CC473AA44FABE5EDC8080BE85A2"/>
    <w:rsid w:val="00F77A7A"/>
    <w:pPr>
      <w:widowControl w:val="0"/>
      <w:jc w:val="both"/>
    </w:pPr>
  </w:style>
  <w:style w:type="paragraph" w:customStyle="1" w:styleId="515A9FA3D1B1419FB118A33A93AD78BE">
    <w:name w:val="515A9FA3D1B1419FB118A33A93AD78BE"/>
    <w:rsid w:val="00F77A7A"/>
    <w:pPr>
      <w:widowControl w:val="0"/>
      <w:jc w:val="both"/>
    </w:pPr>
  </w:style>
  <w:style w:type="paragraph" w:customStyle="1" w:styleId="AD7A1DE000A4478C9DED4FEC24060C77">
    <w:name w:val="AD7A1DE000A4478C9DED4FEC24060C77"/>
    <w:rsid w:val="00F77A7A"/>
    <w:pPr>
      <w:widowControl w:val="0"/>
      <w:jc w:val="both"/>
    </w:pPr>
  </w:style>
  <w:style w:type="paragraph" w:customStyle="1" w:styleId="77F8E2D47F7244629FF7093C5DF9BE3F">
    <w:name w:val="77F8E2D47F7244629FF7093C5DF9BE3F"/>
    <w:rsid w:val="00F77A7A"/>
    <w:pPr>
      <w:widowControl w:val="0"/>
      <w:jc w:val="both"/>
    </w:pPr>
  </w:style>
  <w:style w:type="paragraph" w:customStyle="1" w:styleId="5CE9D4ECB9BB4D98AEDDD7F745A902A3">
    <w:name w:val="5CE9D4ECB9BB4D98AEDDD7F745A902A3"/>
    <w:rsid w:val="00F77A7A"/>
    <w:pPr>
      <w:widowControl w:val="0"/>
      <w:jc w:val="both"/>
    </w:pPr>
  </w:style>
  <w:style w:type="paragraph" w:customStyle="1" w:styleId="F01E68849D5E4B83B4856C861DE988FB">
    <w:name w:val="F01E68849D5E4B83B4856C861DE988FB"/>
    <w:rsid w:val="00F77A7A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user</cp:lastModifiedBy>
  <cp:revision>13</cp:revision>
  <dcterms:created xsi:type="dcterms:W3CDTF">2019-07-12T08:09:00Z</dcterms:created>
  <dcterms:modified xsi:type="dcterms:W3CDTF">2025-06-30T09:13:00Z</dcterms:modified>
</cp:coreProperties>
</file>