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48273" w14:textId="77777777" w:rsidR="00D40158" w:rsidRDefault="00D40158" w:rsidP="00D40158">
      <w:pPr>
        <w:spacing w:line="180" w:lineRule="atLeast"/>
        <w:rPr>
          <w:rFonts w:ascii="宋体" w:hAnsi="宋体"/>
          <w:b/>
          <w:bCs/>
          <w:sz w:val="32"/>
          <w:szCs w:val="32"/>
        </w:rPr>
      </w:pPr>
    </w:p>
    <w:p w14:paraId="0ACD38EB" w14:textId="77777777" w:rsidR="00D40158" w:rsidRDefault="00D40158" w:rsidP="00D40158">
      <w:pPr>
        <w:widowControl w:val="0"/>
        <w:spacing w:afterLines="100" w:after="312"/>
        <w:rPr>
          <w:rFonts w:ascii="宋体" w:hAnsi="宋体"/>
          <w:b/>
          <w:bCs/>
          <w:kern w:val="2"/>
          <w:sz w:val="30"/>
          <w:szCs w:val="24"/>
          <w:lang w:val="en-US"/>
        </w:rPr>
      </w:pPr>
    </w:p>
    <w:p w14:paraId="7E0D3941"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5C5A610E" w14:textId="77777777" w:rsidR="00D40158" w:rsidRDefault="00D40158" w:rsidP="00D40158">
      <w:pPr>
        <w:spacing w:line="180" w:lineRule="atLeast"/>
        <w:rPr>
          <w:rFonts w:ascii="宋体" w:hAnsi="宋体"/>
          <w:b/>
          <w:bCs/>
          <w:szCs w:val="21"/>
          <w:lang w:val="en-US"/>
        </w:rPr>
      </w:pPr>
    </w:p>
    <w:p w14:paraId="124A4C67" w14:textId="77777777" w:rsidR="00083664" w:rsidRPr="00CE28AA" w:rsidRDefault="00083664" w:rsidP="00D40158">
      <w:pPr>
        <w:spacing w:line="180" w:lineRule="atLeast"/>
        <w:rPr>
          <w:rFonts w:ascii="宋体" w:hAnsi="宋体"/>
          <w:b/>
          <w:bCs/>
          <w:szCs w:val="21"/>
          <w:lang w:val="en-US"/>
        </w:rPr>
      </w:pPr>
    </w:p>
    <w:p w14:paraId="4761B7A0"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B0D7A67" w14:textId="77777777" w:rsidTr="00816B29">
        <w:trPr>
          <w:jc w:val="center"/>
        </w:trPr>
        <w:tc>
          <w:tcPr>
            <w:tcW w:w="1800" w:type="dxa"/>
            <w:tcBorders>
              <w:top w:val="single" w:sz="12" w:space="0" w:color="auto"/>
              <w:bottom w:val="single" w:sz="6" w:space="0" w:color="auto"/>
            </w:tcBorders>
            <w:shd w:val="clear" w:color="auto" w:fill="E6E6E6"/>
          </w:tcPr>
          <w:p w14:paraId="0ACE5569" w14:textId="77777777" w:rsidR="00D40158" w:rsidRPr="00D40158" w:rsidRDefault="00D40158" w:rsidP="00141CC8">
            <w:pPr>
              <w:pStyle w:val="a0"/>
            </w:pPr>
            <w:r w:rsidRPr="00D40158">
              <w:rPr>
                <w:rFonts w:hint="eastAsia"/>
              </w:rPr>
              <w:t>工程名称</w:t>
            </w:r>
          </w:p>
        </w:tc>
        <w:tc>
          <w:tcPr>
            <w:tcW w:w="3780" w:type="dxa"/>
          </w:tcPr>
          <w:p w14:paraId="28AF6048" w14:textId="77777777" w:rsidR="00D40158" w:rsidRPr="00D40158" w:rsidRDefault="00D40158" w:rsidP="00141CC8">
            <w:pPr>
              <w:pStyle w:val="a0"/>
              <w:jc w:val="center"/>
            </w:pPr>
            <w:bookmarkStart w:id="0" w:name="工程名称"/>
            <w:bookmarkEnd w:id="0"/>
          </w:p>
        </w:tc>
      </w:tr>
      <w:tr w:rsidR="00D40158" w:rsidRPr="00D40158" w14:paraId="159AAD72" w14:textId="77777777" w:rsidTr="00816B29">
        <w:trPr>
          <w:jc w:val="center"/>
        </w:trPr>
        <w:tc>
          <w:tcPr>
            <w:tcW w:w="1800" w:type="dxa"/>
            <w:tcBorders>
              <w:top w:val="single" w:sz="6" w:space="0" w:color="auto"/>
              <w:bottom w:val="single" w:sz="6" w:space="0" w:color="auto"/>
            </w:tcBorders>
            <w:shd w:val="clear" w:color="auto" w:fill="E6E6E6"/>
          </w:tcPr>
          <w:p w14:paraId="7F1DAFDC" w14:textId="77777777" w:rsidR="00D40158" w:rsidRPr="00D40158" w:rsidRDefault="00D40158" w:rsidP="00141CC8">
            <w:pPr>
              <w:pStyle w:val="a0"/>
            </w:pPr>
            <w:r w:rsidRPr="00D40158">
              <w:rPr>
                <w:rFonts w:hint="eastAsia"/>
              </w:rPr>
              <w:t>设计编号</w:t>
            </w:r>
          </w:p>
        </w:tc>
        <w:tc>
          <w:tcPr>
            <w:tcW w:w="3780" w:type="dxa"/>
          </w:tcPr>
          <w:p w14:paraId="30F0813C" w14:textId="77777777" w:rsidR="00D40158" w:rsidRPr="00D40158" w:rsidRDefault="00D40158" w:rsidP="00141CC8">
            <w:pPr>
              <w:pStyle w:val="a0"/>
              <w:jc w:val="center"/>
            </w:pPr>
            <w:bookmarkStart w:id="1" w:name="设计编号"/>
            <w:bookmarkEnd w:id="1"/>
          </w:p>
        </w:tc>
      </w:tr>
      <w:tr w:rsidR="00D40158" w:rsidRPr="00D40158" w14:paraId="690D0751" w14:textId="77777777" w:rsidTr="00816B29">
        <w:trPr>
          <w:jc w:val="center"/>
        </w:trPr>
        <w:tc>
          <w:tcPr>
            <w:tcW w:w="1800" w:type="dxa"/>
            <w:tcBorders>
              <w:top w:val="single" w:sz="6" w:space="0" w:color="auto"/>
              <w:bottom w:val="single" w:sz="6" w:space="0" w:color="auto"/>
            </w:tcBorders>
            <w:shd w:val="clear" w:color="auto" w:fill="E6E6E6"/>
          </w:tcPr>
          <w:p w14:paraId="69FCAF4D" w14:textId="77777777" w:rsidR="00D40158" w:rsidRPr="00D40158" w:rsidRDefault="00D40158" w:rsidP="00141CC8">
            <w:pPr>
              <w:pStyle w:val="a0"/>
            </w:pPr>
            <w:r w:rsidRPr="00D40158">
              <w:rPr>
                <w:rFonts w:hint="eastAsia"/>
              </w:rPr>
              <w:t>建设单位</w:t>
            </w:r>
          </w:p>
        </w:tc>
        <w:tc>
          <w:tcPr>
            <w:tcW w:w="3780" w:type="dxa"/>
          </w:tcPr>
          <w:p w14:paraId="1DDE025A" w14:textId="77777777" w:rsidR="00D40158" w:rsidRPr="00D40158" w:rsidRDefault="00D40158" w:rsidP="00141CC8">
            <w:pPr>
              <w:pStyle w:val="a0"/>
              <w:jc w:val="center"/>
            </w:pPr>
            <w:bookmarkStart w:id="2" w:name="建设单位"/>
            <w:bookmarkEnd w:id="2"/>
          </w:p>
        </w:tc>
      </w:tr>
      <w:tr w:rsidR="00D40158" w:rsidRPr="00D40158" w14:paraId="0F9A0D57" w14:textId="77777777" w:rsidTr="00816B29">
        <w:trPr>
          <w:jc w:val="center"/>
        </w:trPr>
        <w:tc>
          <w:tcPr>
            <w:tcW w:w="1800" w:type="dxa"/>
            <w:tcBorders>
              <w:top w:val="single" w:sz="6" w:space="0" w:color="auto"/>
              <w:bottom w:val="single" w:sz="6" w:space="0" w:color="auto"/>
            </w:tcBorders>
            <w:shd w:val="clear" w:color="auto" w:fill="E6E6E6"/>
          </w:tcPr>
          <w:p w14:paraId="33DE9959" w14:textId="77777777" w:rsidR="00D40158" w:rsidRPr="00D40158" w:rsidRDefault="00D40158" w:rsidP="00141CC8">
            <w:pPr>
              <w:pStyle w:val="a0"/>
            </w:pPr>
            <w:r w:rsidRPr="00D40158">
              <w:rPr>
                <w:rFonts w:hint="eastAsia"/>
              </w:rPr>
              <w:t>设计单位</w:t>
            </w:r>
          </w:p>
        </w:tc>
        <w:tc>
          <w:tcPr>
            <w:tcW w:w="3780" w:type="dxa"/>
          </w:tcPr>
          <w:p w14:paraId="7DADCCE3" w14:textId="77777777" w:rsidR="00D40158" w:rsidRPr="00D40158" w:rsidRDefault="00D40158" w:rsidP="00141CC8">
            <w:pPr>
              <w:pStyle w:val="a0"/>
              <w:jc w:val="center"/>
            </w:pPr>
            <w:bookmarkStart w:id="3" w:name="设计单位"/>
            <w:bookmarkEnd w:id="3"/>
          </w:p>
        </w:tc>
      </w:tr>
      <w:tr w:rsidR="00D40158" w:rsidRPr="00D40158" w14:paraId="1A040C85" w14:textId="77777777" w:rsidTr="00816B29">
        <w:trPr>
          <w:jc w:val="center"/>
        </w:trPr>
        <w:tc>
          <w:tcPr>
            <w:tcW w:w="1800" w:type="dxa"/>
            <w:tcBorders>
              <w:top w:val="single" w:sz="6" w:space="0" w:color="auto"/>
              <w:bottom w:val="single" w:sz="6" w:space="0" w:color="auto"/>
            </w:tcBorders>
            <w:shd w:val="clear" w:color="auto" w:fill="E6E6E6"/>
          </w:tcPr>
          <w:p w14:paraId="23FE733C" w14:textId="77777777" w:rsidR="00D40158" w:rsidRPr="00D40158" w:rsidRDefault="00D40158" w:rsidP="00141CC8">
            <w:pPr>
              <w:pStyle w:val="a0"/>
            </w:pPr>
            <w:r w:rsidRPr="00D40158">
              <w:rPr>
                <w:rFonts w:hint="eastAsia"/>
              </w:rPr>
              <w:t>审 核 人</w:t>
            </w:r>
          </w:p>
        </w:tc>
        <w:tc>
          <w:tcPr>
            <w:tcW w:w="3780" w:type="dxa"/>
          </w:tcPr>
          <w:p w14:paraId="73979A36" w14:textId="77777777" w:rsidR="00D40158" w:rsidRPr="00D40158" w:rsidRDefault="00D40158" w:rsidP="00141CC8">
            <w:pPr>
              <w:pStyle w:val="a0"/>
              <w:jc w:val="center"/>
            </w:pPr>
            <w:bookmarkStart w:id="4" w:name="审核人"/>
            <w:bookmarkEnd w:id="4"/>
          </w:p>
        </w:tc>
      </w:tr>
      <w:tr w:rsidR="00D40158" w:rsidRPr="00D40158" w14:paraId="55052DE4" w14:textId="77777777" w:rsidTr="00816B29">
        <w:trPr>
          <w:jc w:val="center"/>
        </w:trPr>
        <w:tc>
          <w:tcPr>
            <w:tcW w:w="1800" w:type="dxa"/>
            <w:tcBorders>
              <w:top w:val="single" w:sz="6" w:space="0" w:color="auto"/>
              <w:bottom w:val="single" w:sz="6" w:space="0" w:color="auto"/>
            </w:tcBorders>
            <w:shd w:val="clear" w:color="auto" w:fill="E6E6E6"/>
          </w:tcPr>
          <w:p w14:paraId="28610A62" w14:textId="77777777" w:rsidR="00D40158" w:rsidRPr="00D40158" w:rsidRDefault="00D40158" w:rsidP="00141CC8">
            <w:pPr>
              <w:pStyle w:val="a0"/>
            </w:pPr>
            <w:r w:rsidRPr="00D40158">
              <w:rPr>
                <w:rFonts w:hint="eastAsia"/>
              </w:rPr>
              <w:t>审 定 人</w:t>
            </w:r>
          </w:p>
        </w:tc>
        <w:tc>
          <w:tcPr>
            <w:tcW w:w="3780" w:type="dxa"/>
          </w:tcPr>
          <w:p w14:paraId="2DD810B1" w14:textId="77777777" w:rsidR="00D40158" w:rsidRPr="00D40158" w:rsidRDefault="00D40158" w:rsidP="00141CC8">
            <w:pPr>
              <w:pStyle w:val="a0"/>
              <w:jc w:val="center"/>
            </w:pPr>
            <w:bookmarkStart w:id="5" w:name="审定人"/>
            <w:bookmarkEnd w:id="5"/>
          </w:p>
        </w:tc>
      </w:tr>
      <w:tr w:rsidR="00D40158" w:rsidRPr="00D40158" w14:paraId="079DE639" w14:textId="77777777" w:rsidTr="00816B29">
        <w:trPr>
          <w:jc w:val="center"/>
        </w:trPr>
        <w:tc>
          <w:tcPr>
            <w:tcW w:w="1800" w:type="dxa"/>
            <w:tcBorders>
              <w:top w:val="single" w:sz="6" w:space="0" w:color="auto"/>
              <w:bottom w:val="single" w:sz="12" w:space="0" w:color="auto"/>
            </w:tcBorders>
            <w:shd w:val="clear" w:color="auto" w:fill="E6E6E6"/>
          </w:tcPr>
          <w:p w14:paraId="42BE6AA1"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1E0D846C" w14:textId="77777777" w:rsidR="00D40158" w:rsidRPr="00D40158" w:rsidRDefault="00D40158" w:rsidP="00141CC8">
            <w:pPr>
              <w:pStyle w:val="a0"/>
              <w:jc w:val="center"/>
            </w:pPr>
            <w:bookmarkStart w:id="6" w:name="计算日期"/>
            <w:r>
              <w:t>2023年3月5日</w:t>
            </w:r>
            <w:bookmarkEnd w:id="6"/>
          </w:p>
        </w:tc>
      </w:tr>
    </w:tbl>
    <w:p w14:paraId="4F95DB05" w14:textId="77777777" w:rsidR="001E049F" w:rsidRDefault="001E049F" w:rsidP="00141CC8">
      <w:pPr>
        <w:pStyle w:val="a0"/>
        <w:rPr>
          <w:b/>
          <w:bCs/>
          <w:sz w:val="30"/>
          <w:szCs w:val="32"/>
        </w:rPr>
      </w:pPr>
    </w:p>
    <w:p w14:paraId="43001F24" w14:textId="77777777" w:rsidR="00555634" w:rsidRDefault="00555634" w:rsidP="00141CC8">
      <w:pPr>
        <w:pStyle w:val="a0"/>
        <w:jc w:val="center"/>
        <w:rPr>
          <w:b/>
          <w:bCs/>
          <w:sz w:val="30"/>
          <w:szCs w:val="32"/>
        </w:rPr>
      </w:pPr>
      <w:bookmarkStart w:id="7" w:name="二维码"/>
      <w:bookmarkEnd w:id="7"/>
      <w:r>
        <w:rPr>
          <w:noProof/>
        </w:rPr>
        <w:drawing>
          <wp:inline distT="0" distB="0" distL="0" distR="0" wp14:anchorId="49471953" wp14:editId="47A36762">
            <wp:extent cx="2171928" cy="217192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76B77720" w14:textId="77777777" w:rsidR="00AF62F7" w:rsidRDefault="00AF62F7">
      <w:pPr>
        <w:pStyle w:val="a0"/>
        <w:jc w:val="center"/>
        <w:rPr>
          <w:b/>
          <w:bCs/>
          <w:sz w:val="30"/>
          <w:szCs w:val="32"/>
        </w:rPr>
      </w:pPr>
    </w:p>
    <w:p w14:paraId="7761F8AA"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E617B12" w14:textId="77777777" w:rsidTr="00816B29">
        <w:trPr>
          <w:cantSplit/>
          <w:trHeight w:hRule="exact" w:val="340"/>
        </w:trPr>
        <w:tc>
          <w:tcPr>
            <w:tcW w:w="1800" w:type="dxa"/>
            <w:shd w:val="clear" w:color="auto" w:fill="E6E6E6"/>
            <w:vAlign w:val="center"/>
          </w:tcPr>
          <w:p w14:paraId="048D7D49"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430BFFCF" w14:textId="77777777" w:rsidR="00C67778" w:rsidRPr="00141CC8" w:rsidRDefault="00C67778" w:rsidP="00141CC8">
            <w:pPr>
              <w:pStyle w:val="a0"/>
              <w:jc w:val="center"/>
            </w:pPr>
            <w:bookmarkStart w:id="8" w:name="采用软件"/>
            <w:r>
              <w:t>采光分析DALI2023</w:t>
            </w:r>
            <w:bookmarkEnd w:id="8"/>
          </w:p>
        </w:tc>
      </w:tr>
      <w:tr w:rsidR="00C67778" w:rsidRPr="00D40158" w14:paraId="2F3172F1" w14:textId="77777777" w:rsidTr="00816B29">
        <w:trPr>
          <w:cantSplit/>
          <w:trHeight w:hRule="exact" w:val="340"/>
        </w:trPr>
        <w:tc>
          <w:tcPr>
            <w:tcW w:w="1800" w:type="dxa"/>
            <w:shd w:val="clear" w:color="auto" w:fill="E6E6E6"/>
            <w:vAlign w:val="center"/>
          </w:tcPr>
          <w:p w14:paraId="3CBB3755"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754690E4" w14:textId="77777777" w:rsidR="00C67778" w:rsidRPr="00141CC8" w:rsidRDefault="00C67778" w:rsidP="00141CC8">
            <w:pPr>
              <w:pStyle w:val="a0"/>
              <w:jc w:val="center"/>
            </w:pPr>
            <w:bookmarkStart w:id="9" w:name="软件版本"/>
            <w:r>
              <w:t>20210808(SP1)</w:t>
            </w:r>
            <w:bookmarkEnd w:id="9"/>
          </w:p>
        </w:tc>
      </w:tr>
      <w:tr w:rsidR="00C67778" w:rsidRPr="00D40158" w14:paraId="3BEF76C0" w14:textId="77777777" w:rsidTr="00816B29">
        <w:trPr>
          <w:cantSplit/>
          <w:trHeight w:hRule="exact" w:val="340"/>
        </w:trPr>
        <w:tc>
          <w:tcPr>
            <w:tcW w:w="1800" w:type="dxa"/>
            <w:shd w:val="clear" w:color="auto" w:fill="E6E6E6"/>
            <w:vAlign w:val="center"/>
          </w:tcPr>
          <w:p w14:paraId="1713419F"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58C941D5"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226BBE54" w14:textId="77777777" w:rsidTr="00816B29">
        <w:trPr>
          <w:cantSplit/>
          <w:trHeight w:val="165"/>
        </w:trPr>
        <w:tc>
          <w:tcPr>
            <w:tcW w:w="1800" w:type="dxa"/>
            <w:shd w:val="clear" w:color="auto" w:fill="E6E6E6"/>
            <w:vAlign w:val="center"/>
          </w:tcPr>
          <w:p w14:paraId="6CAB6C94"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077158E3" w14:textId="77777777" w:rsidR="004F181A" w:rsidRPr="00141CC8" w:rsidRDefault="004F181A" w:rsidP="00141CC8">
            <w:pPr>
              <w:pStyle w:val="a0"/>
              <w:jc w:val="center"/>
            </w:pPr>
            <w:bookmarkStart w:id="11" w:name="正版授权码"/>
            <w:r>
              <w:t>T13476000445</w:t>
            </w:r>
            <w:bookmarkEnd w:id="11"/>
          </w:p>
        </w:tc>
      </w:tr>
      <w:tr w:rsidR="004F181A" w:rsidRPr="00D40158" w14:paraId="6C9B1A3C" w14:textId="77777777" w:rsidTr="00816B29">
        <w:trPr>
          <w:cantSplit/>
          <w:trHeight w:hRule="exact" w:val="330"/>
        </w:trPr>
        <w:tc>
          <w:tcPr>
            <w:tcW w:w="1800" w:type="dxa"/>
            <w:shd w:val="clear" w:color="auto" w:fill="E6E6E6"/>
            <w:vAlign w:val="center"/>
          </w:tcPr>
          <w:p w14:paraId="1A716965"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0BE5091B" w14:textId="77777777" w:rsidR="004F181A" w:rsidRPr="00141CC8" w:rsidRDefault="006C6715" w:rsidP="00141CC8">
            <w:pPr>
              <w:pStyle w:val="a0"/>
              <w:jc w:val="center"/>
            </w:pPr>
            <w:r w:rsidRPr="00141CC8">
              <w:rPr>
                <w:rFonts w:hint="eastAsia"/>
              </w:rPr>
              <w:t>400-094-1228</w:t>
            </w:r>
          </w:p>
        </w:tc>
      </w:tr>
    </w:tbl>
    <w:p w14:paraId="154A704D" w14:textId="77777777" w:rsidR="00D40158" w:rsidRDefault="00D40158" w:rsidP="001E049F">
      <w:pPr>
        <w:pStyle w:val="1"/>
        <w:numPr>
          <w:ilvl w:val="0"/>
          <w:numId w:val="0"/>
        </w:numPr>
        <w:rPr>
          <w:rFonts w:ascii="宋体" w:hAnsi="宋体"/>
          <w:sz w:val="32"/>
          <w:szCs w:val="32"/>
        </w:rPr>
      </w:pPr>
    </w:p>
    <w:p w14:paraId="63C3013A" w14:textId="77777777" w:rsidR="001E049F" w:rsidRDefault="001E049F" w:rsidP="001E049F">
      <w:pPr>
        <w:pStyle w:val="a0"/>
        <w:ind w:firstLine="420"/>
        <w:rPr>
          <w:lang w:val="en-US"/>
        </w:rPr>
      </w:pPr>
    </w:p>
    <w:p w14:paraId="4B13044F" w14:textId="77777777" w:rsidR="001E049F" w:rsidRDefault="001E049F" w:rsidP="001E049F">
      <w:pPr>
        <w:pStyle w:val="a0"/>
        <w:ind w:firstLine="420"/>
        <w:rPr>
          <w:lang w:val="en-US"/>
        </w:rPr>
      </w:pPr>
    </w:p>
    <w:p w14:paraId="3399164E" w14:textId="77777777" w:rsidR="007A22D1" w:rsidRDefault="007A22D1">
      <w:pPr>
        <w:rPr>
          <w:szCs w:val="21"/>
          <w:lang w:val="en-US"/>
        </w:rPr>
      </w:pPr>
      <w:r>
        <w:rPr>
          <w:szCs w:val="21"/>
          <w:lang w:val="en-US"/>
        </w:rPr>
        <w:br w:type="page"/>
      </w:r>
    </w:p>
    <w:p w14:paraId="12F96C61" w14:textId="77777777" w:rsidR="000C3722" w:rsidRDefault="000C3722">
      <w:pPr>
        <w:rPr>
          <w:lang w:val="en-US"/>
        </w:rPr>
      </w:pPr>
    </w:p>
    <w:p w14:paraId="05BF8801"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1FD13BC6" w14:textId="77777777" w:rsidR="001A0490" w:rsidRPr="005A76DA" w:rsidRDefault="001A0490" w:rsidP="005A76DA">
          <w:pPr>
            <w:pStyle w:val="a0"/>
            <w:jc w:val="center"/>
            <w:rPr>
              <w:sz w:val="32"/>
            </w:rPr>
          </w:pPr>
          <w:r w:rsidRPr="005A76DA">
            <w:rPr>
              <w:sz w:val="32"/>
            </w:rPr>
            <w:t>目录</w:t>
          </w:r>
        </w:p>
        <w:p w14:paraId="38EED141" w14:textId="77777777" w:rsidR="00E8304E" w:rsidRDefault="001A0490">
          <w:pPr>
            <w:pStyle w:val="TOC1"/>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128909547" w:history="1">
            <w:r w:rsidR="00E8304E" w:rsidRPr="00004035">
              <w:rPr>
                <w:rStyle w:val="a6"/>
              </w:rPr>
              <w:t>1.</w:t>
            </w:r>
            <w:r w:rsidR="00E8304E">
              <w:rPr>
                <w:rFonts w:asciiTheme="minorHAnsi" w:eastAsiaTheme="minorEastAsia" w:hAnsiTheme="minorHAnsi" w:cstheme="minorBidi"/>
                <w:b w:val="0"/>
                <w:bCs w:val="0"/>
                <w:sz w:val="21"/>
                <w:szCs w:val="22"/>
              </w:rPr>
              <w:tab/>
            </w:r>
            <w:r w:rsidR="00E8304E" w:rsidRPr="00004035">
              <w:rPr>
                <w:rStyle w:val="a6"/>
              </w:rPr>
              <w:t>建筑概况</w:t>
            </w:r>
            <w:r w:rsidR="00E8304E">
              <w:rPr>
                <w:webHidden/>
              </w:rPr>
              <w:tab/>
            </w:r>
            <w:r w:rsidR="00E8304E">
              <w:rPr>
                <w:webHidden/>
              </w:rPr>
              <w:fldChar w:fldCharType="begin"/>
            </w:r>
            <w:r w:rsidR="00E8304E">
              <w:rPr>
                <w:webHidden/>
              </w:rPr>
              <w:instrText xml:space="preserve"> PAGEREF _Toc128909547 \h </w:instrText>
            </w:r>
            <w:r w:rsidR="00E8304E">
              <w:rPr>
                <w:webHidden/>
              </w:rPr>
            </w:r>
            <w:r w:rsidR="00E8304E">
              <w:rPr>
                <w:webHidden/>
              </w:rPr>
              <w:fldChar w:fldCharType="separate"/>
            </w:r>
            <w:r w:rsidR="00E8304E">
              <w:rPr>
                <w:webHidden/>
              </w:rPr>
              <w:t>3</w:t>
            </w:r>
            <w:r w:rsidR="00E8304E">
              <w:rPr>
                <w:webHidden/>
              </w:rPr>
              <w:fldChar w:fldCharType="end"/>
            </w:r>
          </w:hyperlink>
        </w:p>
        <w:p w14:paraId="3CDE788A" w14:textId="77777777" w:rsidR="00E8304E" w:rsidRDefault="00E8304E">
          <w:pPr>
            <w:pStyle w:val="TOC1"/>
            <w:rPr>
              <w:rFonts w:asciiTheme="minorHAnsi" w:eastAsiaTheme="minorEastAsia" w:hAnsiTheme="minorHAnsi" w:cstheme="minorBidi"/>
              <w:b w:val="0"/>
              <w:bCs w:val="0"/>
              <w:sz w:val="21"/>
              <w:szCs w:val="22"/>
            </w:rPr>
          </w:pPr>
          <w:hyperlink w:anchor="_Toc128909548" w:history="1">
            <w:r w:rsidRPr="00004035">
              <w:rPr>
                <w:rStyle w:val="a6"/>
              </w:rPr>
              <w:t>2.</w:t>
            </w:r>
            <w:r>
              <w:rPr>
                <w:rFonts w:asciiTheme="minorHAnsi" w:eastAsiaTheme="minorEastAsia" w:hAnsiTheme="minorHAnsi" w:cstheme="minorBidi"/>
                <w:b w:val="0"/>
                <w:bCs w:val="0"/>
                <w:sz w:val="21"/>
                <w:szCs w:val="22"/>
              </w:rPr>
              <w:tab/>
            </w:r>
            <w:r w:rsidRPr="00004035">
              <w:rPr>
                <w:rStyle w:val="a6"/>
              </w:rPr>
              <w:t>设计依据</w:t>
            </w:r>
            <w:r>
              <w:rPr>
                <w:webHidden/>
              </w:rPr>
              <w:tab/>
            </w:r>
            <w:r>
              <w:rPr>
                <w:webHidden/>
              </w:rPr>
              <w:fldChar w:fldCharType="begin"/>
            </w:r>
            <w:r>
              <w:rPr>
                <w:webHidden/>
              </w:rPr>
              <w:instrText xml:space="preserve"> PAGEREF _Toc128909548 \h </w:instrText>
            </w:r>
            <w:r>
              <w:rPr>
                <w:webHidden/>
              </w:rPr>
            </w:r>
            <w:r>
              <w:rPr>
                <w:webHidden/>
              </w:rPr>
              <w:fldChar w:fldCharType="separate"/>
            </w:r>
            <w:r>
              <w:rPr>
                <w:webHidden/>
              </w:rPr>
              <w:t>3</w:t>
            </w:r>
            <w:r>
              <w:rPr>
                <w:webHidden/>
              </w:rPr>
              <w:fldChar w:fldCharType="end"/>
            </w:r>
          </w:hyperlink>
        </w:p>
        <w:p w14:paraId="3DC31C60" w14:textId="77777777" w:rsidR="00E8304E" w:rsidRDefault="00E8304E">
          <w:pPr>
            <w:pStyle w:val="TOC1"/>
            <w:rPr>
              <w:rFonts w:asciiTheme="minorHAnsi" w:eastAsiaTheme="minorEastAsia" w:hAnsiTheme="minorHAnsi" w:cstheme="minorBidi"/>
              <w:b w:val="0"/>
              <w:bCs w:val="0"/>
              <w:sz w:val="21"/>
              <w:szCs w:val="22"/>
            </w:rPr>
          </w:pPr>
          <w:hyperlink w:anchor="_Toc128909549" w:history="1">
            <w:r w:rsidRPr="00004035">
              <w:rPr>
                <w:rStyle w:val="a6"/>
              </w:rPr>
              <w:t>3.</w:t>
            </w:r>
            <w:r>
              <w:rPr>
                <w:rFonts w:asciiTheme="minorHAnsi" w:eastAsiaTheme="minorEastAsia" w:hAnsiTheme="minorHAnsi" w:cstheme="minorBidi"/>
                <w:b w:val="0"/>
                <w:bCs w:val="0"/>
                <w:sz w:val="21"/>
                <w:szCs w:val="22"/>
              </w:rPr>
              <w:tab/>
            </w:r>
            <w:r w:rsidRPr="00004035">
              <w:rPr>
                <w:rStyle w:val="a6"/>
              </w:rPr>
              <w:t>标准要求</w:t>
            </w:r>
            <w:r>
              <w:rPr>
                <w:webHidden/>
              </w:rPr>
              <w:tab/>
            </w:r>
            <w:r>
              <w:rPr>
                <w:webHidden/>
              </w:rPr>
              <w:fldChar w:fldCharType="begin"/>
            </w:r>
            <w:r>
              <w:rPr>
                <w:webHidden/>
              </w:rPr>
              <w:instrText xml:space="preserve"> PAGEREF _Toc128909549 \h </w:instrText>
            </w:r>
            <w:r>
              <w:rPr>
                <w:webHidden/>
              </w:rPr>
            </w:r>
            <w:r>
              <w:rPr>
                <w:webHidden/>
              </w:rPr>
              <w:fldChar w:fldCharType="separate"/>
            </w:r>
            <w:r>
              <w:rPr>
                <w:webHidden/>
              </w:rPr>
              <w:t>3</w:t>
            </w:r>
            <w:r>
              <w:rPr>
                <w:webHidden/>
              </w:rPr>
              <w:fldChar w:fldCharType="end"/>
            </w:r>
          </w:hyperlink>
        </w:p>
        <w:p w14:paraId="01246B57" w14:textId="77777777" w:rsidR="00E8304E" w:rsidRDefault="00E8304E">
          <w:pPr>
            <w:pStyle w:val="TOC1"/>
            <w:rPr>
              <w:rFonts w:asciiTheme="minorHAnsi" w:eastAsiaTheme="minorEastAsia" w:hAnsiTheme="minorHAnsi" w:cstheme="minorBidi"/>
              <w:b w:val="0"/>
              <w:bCs w:val="0"/>
              <w:sz w:val="21"/>
              <w:szCs w:val="22"/>
            </w:rPr>
          </w:pPr>
          <w:hyperlink w:anchor="_Toc128909550" w:history="1">
            <w:r w:rsidRPr="00004035">
              <w:rPr>
                <w:rStyle w:val="a6"/>
              </w:rPr>
              <w:t>4.</w:t>
            </w:r>
            <w:r>
              <w:rPr>
                <w:rFonts w:asciiTheme="minorHAnsi" w:eastAsiaTheme="minorEastAsia" w:hAnsiTheme="minorHAnsi" w:cstheme="minorBidi"/>
                <w:b w:val="0"/>
                <w:bCs w:val="0"/>
                <w:sz w:val="21"/>
                <w:szCs w:val="22"/>
              </w:rPr>
              <w:tab/>
            </w:r>
            <w:r w:rsidRPr="00004035">
              <w:rPr>
                <w:rStyle w:val="a6"/>
              </w:rPr>
              <w:t>采光分析概述</w:t>
            </w:r>
            <w:r>
              <w:rPr>
                <w:webHidden/>
              </w:rPr>
              <w:tab/>
            </w:r>
            <w:r>
              <w:rPr>
                <w:webHidden/>
              </w:rPr>
              <w:fldChar w:fldCharType="begin"/>
            </w:r>
            <w:r>
              <w:rPr>
                <w:webHidden/>
              </w:rPr>
              <w:instrText xml:space="preserve"> PAGEREF _Toc128909550 \h </w:instrText>
            </w:r>
            <w:r>
              <w:rPr>
                <w:webHidden/>
              </w:rPr>
            </w:r>
            <w:r>
              <w:rPr>
                <w:webHidden/>
              </w:rPr>
              <w:fldChar w:fldCharType="separate"/>
            </w:r>
            <w:r>
              <w:rPr>
                <w:webHidden/>
              </w:rPr>
              <w:t>5</w:t>
            </w:r>
            <w:r>
              <w:rPr>
                <w:webHidden/>
              </w:rPr>
              <w:fldChar w:fldCharType="end"/>
            </w:r>
          </w:hyperlink>
        </w:p>
        <w:p w14:paraId="6D36A1A0" w14:textId="77777777" w:rsidR="00E8304E" w:rsidRDefault="00E8304E">
          <w:pPr>
            <w:pStyle w:val="TOC2"/>
            <w:rPr>
              <w:rFonts w:asciiTheme="minorHAnsi" w:eastAsiaTheme="minorEastAsia" w:hAnsiTheme="minorHAnsi" w:cstheme="minorBidi"/>
              <w:sz w:val="21"/>
              <w:szCs w:val="22"/>
            </w:rPr>
          </w:pPr>
          <w:hyperlink w:anchor="_Toc128909551" w:history="1">
            <w:r w:rsidRPr="00004035">
              <w:rPr>
                <w:rStyle w:val="a6"/>
                <w:lang w:val="en-GB"/>
              </w:rPr>
              <w:t>4.1</w:t>
            </w:r>
            <w:r>
              <w:rPr>
                <w:rFonts w:asciiTheme="minorHAnsi" w:eastAsiaTheme="minorEastAsia" w:hAnsiTheme="minorHAnsi" w:cstheme="minorBidi"/>
                <w:sz w:val="21"/>
                <w:szCs w:val="22"/>
              </w:rPr>
              <w:tab/>
            </w:r>
            <w:r w:rsidRPr="00004035">
              <w:rPr>
                <w:rStyle w:val="a6"/>
              </w:rPr>
              <w:t>基本原理</w:t>
            </w:r>
            <w:r>
              <w:rPr>
                <w:webHidden/>
              </w:rPr>
              <w:tab/>
            </w:r>
            <w:r>
              <w:rPr>
                <w:webHidden/>
              </w:rPr>
              <w:fldChar w:fldCharType="begin"/>
            </w:r>
            <w:r>
              <w:rPr>
                <w:webHidden/>
              </w:rPr>
              <w:instrText xml:space="preserve"> PAGEREF _Toc128909551 \h </w:instrText>
            </w:r>
            <w:r>
              <w:rPr>
                <w:webHidden/>
              </w:rPr>
            </w:r>
            <w:r>
              <w:rPr>
                <w:webHidden/>
              </w:rPr>
              <w:fldChar w:fldCharType="separate"/>
            </w:r>
            <w:r>
              <w:rPr>
                <w:webHidden/>
              </w:rPr>
              <w:t>5</w:t>
            </w:r>
            <w:r>
              <w:rPr>
                <w:webHidden/>
              </w:rPr>
              <w:fldChar w:fldCharType="end"/>
            </w:r>
          </w:hyperlink>
        </w:p>
        <w:p w14:paraId="63E359BB" w14:textId="77777777" w:rsidR="00E8304E" w:rsidRDefault="00E8304E">
          <w:pPr>
            <w:pStyle w:val="TOC2"/>
            <w:rPr>
              <w:rFonts w:asciiTheme="minorHAnsi" w:eastAsiaTheme="minorEastAsia" w:hAnsiTheme="minorHAnsi" w:cstheme="minorBidi"/>
              <w:sz w:val="21"/>
              <w:szCs w:val="22"/>
            </w:rPr>
          </w:pPr>
          <w:hyperlink w:anchor="_Toc128909552" w:history="1">
            <w:r w:rsidRPr="00004035">
              <w:rPr>
                <w:rStyle w:val="a6"/>
                <w:lang w:val="en-GB"/>
              </w:rPr>
              <w:t>4.2</w:t>
            </w:r>
            <w:r>
              <w:rPr>
                <w:rFonts w:asciiTheme="minorHAnsi" w:eastAsiaTheme="minorEastAsia" w:hAnsiTheme="minorHAnsi" w:cstheme="minorBidi"/>
                <w:sz w:val="21"/>
                <w:szCs w:val="22"/>
              </w:rPr>
              <w:tab/>
            </w:r>
            <w:r w:rsidRPr="00004035">
              <w:rPr>
                <w:rStyle w:val="a6"/>
              </w:rPr>
              <w:t>分析软件</w:t>
            </w:r>
            <w:r>
              <w:rPr>
                <w:webHidden/>
              </w:rPr>
              <w:tab/>
            </w:r>
            <w:r>
              <w:rPr>
                <w:webHidden/>
              </w:rPr>
              <w:fldChar w:fldCharType="begin"/>
            </w:r>
            <w:r>
              <w:rPr>
                <w:webHidden/>
              </w:rPr>
              <w:instrText xml:space="preserve"> PAGEREF _Toc128909552 \h </w:instrText>
            </w:r>
            <w:r>
              <w:rPr>
                <w:webHidden/>
              </w:rPr>
            </w:r>
            <w:r>
              <w:rPr>
                <w:webHidden/>
              </w:rPr>
              <w:fldChar w:fldCharType="separate"/>
            </w:r>
            <w:r>
              <w:rPr>
                <w:webHidden/>
              </w:rPr>
              <w:t>5</w:t>
            </w:r>
            <w:r>
              <w:rPr>
                <w:webHidden/>
              </w:rPr>
              <w:fldChar w:fldCharType="end"/>
            </w:r>
          </w:hyperlink>
        </w:p>
        <w:p w14:paraId="23F641D0" w14:textId="77777777" w:rsidR="00E8304E" w:rsidRDefault="00E8304E">
          <w:pPr>
            <w:pStyle w:val="TOC2"/>
            <w:rPr>
              <w:rFonts w:asciiTheme="minorHAnsi" w:eastAsiaTheme="minorEastAsia" w:hAnsiTheme="minorHAnsi" w:cstheme="minorBidi"/>
              <w:sz w:val="21"/>
              <w:szCs w:val="22"/>
            </w:rPr>
          </w:pPr>
          <w:hyperlink w:anchor="_Toc128909553" w:history="1">
            <w:r w:rsidRPr="00004035">
              <w:rPr>
                <w:rStyle w:val="a6"/>
                <w:lang w:val="en-GB"/>
              </w:rPr>
              <w:t>4.3</w:t>
            </w:r>
            <w:r>
              <w:rPr>
                <w:rFonts w:asciiTheme="minorHAnsi" w:eastAsiaTheme="minorEastAsia" w:hAnsiTheme="minorHAnsi" w:cstheme="minorBidi"/>
                <w:sz w:val="21"/>
                <w:szCs w:val="22"/>
              </w:rPr>
              <w:tab/>
            </w:r>
            <w:r w:rsidRPr="00004035">
              <w:rPr>
                <w:rStyle w:val="a6"/>
              </w:rPr>
              <w:t>计算方法</w:t>
            </w:r>
            <w:r>
              <w:rPr>
                <w:webHidden/>
              </w:rPr>
              <w:tab/>
            </w:r>
            <w:r>
              <w:rPr>
                <w:webHidden/>
              </w:rPr>
              <w:fldChar w:fldCharType="begin"/>
            </w:r>
            <w:r>
              <w:rPr>
                <w:webHidden/>
              </w:rPr>
              <w:instrText xml:space="preserve"> PAGEREF _Toc128909553 \h </w:instrText>
            </w:r>
            <w:r>
              <w:rPr>
                <w:webHidden/>
              </w:rPr>
            </w:r>
            <w:r>
              <w:rPr>
                <w:webHidden/>
              </w:rPr>
              <w:fldChar w:fldCharType="separate"/>
            </w:r>
            <w:r>
              <w:rPr>
                <w:webHidden/>
              </w:rPr>
              <w:t>6</w:t>
            </w:r>
            <w:r>
              <w:rPr>
                <w:webHidden/>
              </w:rPr>
              <w:fldChar w:fldCharType="end"/>
            </w:r>
          </w:hyperlink>
        </w:p>
        <w:p w14:paraId="39478B19" w14:textId="77777777" w:rsidR="00E8304E" w:rsidRDefault="00E8304E">
          <w:pPr>
            <w:pStyle w:val="TOC1"/>
            <w:rPr>
              <w:rFonts w:asciiTheme="minorHAnsi" w:eastAsiaTheme="minorEastAsia" w:hAnsiTheme="minorHAnsi" w:cstheme="minorBidi"/>
              <w:b w:val="0"/>
              <w:bCs w:val="0"/>
              <w:sz w:val="21"/>
              <w:szCs w:val="22"/>
            </w:rPr>
          </w:pPr>
          <w:hyperlink w:anchor="_Toc128909554" w:history="1">
            <w:r w:rsidRPr="00004035">
              <w:rPr>
                <w:rStyle w:val="a6"/>
              </w:rPr>
              <w:t>5.</w:t>
            </w:r>
            <w:r>
              <w:rPr>
                <w:rFonts w:asciiTheme="minorHAnsi" w:eastAsiaTheme="minorEastAsia" w:hAnsiTheme="minorHAnsi" w:cstheme="minorBidi"/>
                <w:b w:val="0"/>
                <w:bCs w:val="0"/>
                <w:sz w:val="21"/>
                <w:szCs w:val="22"/>
              </w:rPr>
              <w:tab/>
            </w:r>
            <w:r w:rsidRPr="00004035">
              <w:rPr>
                <w:rStyle w:val="a6"/>
              </w:rPr>
              <w:t>采光计算参数取值</w:t>
            </w:r>
            <w:r>
              <w:rPr>
                <w:webHidden/>
              </w:rPr>
              <w:tab/>
            </w:r>
            <w:r>
              <w:rPr>
                <w:webHidden/>
              </w:rPr>
              <w:fldChar w:fldCharType="begin"/>
            </w:r>
            <w:r>
              <w:rPr>
                <w:webHidden/>
              </w:rPr>
              <w:instrText xml:space="preserve"> PAGEREF _Toc128909554 \h </w:instrText>
            </w:r>
            <w:r>
              <w:rPr>
                <w:webHidden/>
              </w:rPr>
            </w:r>
            <w:r>
              <w:rPr>
                <w:webHidden/>
              </w:rPr>
              <w:fldChar w:fldCharType="separate"/>
            </w:r>
            <w:r>
              <w:rPr>
                <w:webHidden/>
              </w:rPr>
              <w:t>6</w:t>
            </w:r>
            <w:r>
              <w:rPr>
                <w:webHidden/>
              </w:rPr>
              <w:fldChar w:fldCharType="end"/>
            </w:r>
          </w:hyperlink>
        </w:p>
        <w:p w14:paraId="08B02350" w14:textId="77777777" w:rsidR="00E8304E" w:rsidRDefault="00E8304E">
          <w:pPr>
            <w:pStyle w:val="TOC2"/>
            <w:rPr>
              <w:rFonts w:asciiTheme="minorHAnsi" w:eastAsiaTheme="minorEastAsia" w:hAnsiTheme="minorHAnsi" w:cstheme="minorBidi"/>
              <w:sz w:val="21"/>
              <w:szCs w:val="22"/>
            </w:rPr>
          </w:pPr>
          <w:hyperlink w:anchor="_Toc128909555" w:history="1">
            <w:r w:rsidRPr="00004035">
              <w:rPr>
                <w:rStyle w:val="a6"/>
                <w:lang w:val="en-GB"/>
              </w:rPr>
              <w:t>5.1</w:t>
            </w:r>
            <w:r>
              <w:rPr>
                <w:rFonts w:asciiTheme="minorHAnsi" w:eastAsiaTheme="minorEastAsia" w:hAnsiTheme="minorHAnsi" w:cstheme="minorBidi"/>
                <w:sz w:val="21"/>
                <w:szCs w:val="22"/>
              </w:rPr>
              <w:tab/>
            </w:r>
            <w:r w:rsidRPr="00004035">
              <w:rPr>
                <w:rStyle w:val="a6"/>
              </w:rPr>
              <w:t>模拟分析条件说明</w:t>
            </w:r>
            <w:r>
              <w:rPr>
                <w:webHidden/>
              </w:rPr>
              <w:tab/>
            </w:r>
            <w:r>
              <w:rPr>
                <w:webHidden/>
              </w:rPr>
              <w:fldChar w:fldCharType="begin"/>
            </w:r>
            <w:r>
              <w:rPr>
                <w:webHidden/>
              </w:rPr>
              <w:instrText xml:space="preserve"> PAGEREF _Toc128909555 \h </w:instrText>
            </w:r>
            <w:r>
              <w:rPr>
                <w:webHidden/>
              </w:rPr>
            </w:r>
            <w:r>
              <w:rPr>
                <w:webHidden/>
              </w:rPr>
              <w:fldChar w:fldCharType="separate"/>
            </w:r>
            <w:r>
              <w:rPr>
                <w:webHidden/>
              </w:rPr>
              <w:t>6</w:t>
            </w:r>
            <w:r>
              <w:rPr>
                <w:webHidden/>
              </w:rPr>
              <w:fldChar w:fldCharType="end"/>
            </w:r>
          </w:hyperlink>
        </w:p>
        <w:p w14:paraId="684776BF" w14:textId="77777777" w:rsidR="00E8304E" w:rsidRDefault="00E8304E">
          <w:pPr>
            <w:pStyle w:val="TOC2"/>
            <w:rPr>
              <w:rFonts w:asciiTheme="minorHAnsi" w:eastAsiaTheme="minorEastAsia" w:hAnsiTheme="minorHAnsi" w:cstheme="minorBidi"/>
              <w:sz w:val="21"/>
              <w:szCs w:val="22"/>
            </w:rPr>
          </w:pPr>
          <w:hyperlink w:anchor="_Toc128909556" w:history="1">
            <w:r w:rsidRPr="00004035">
              <w:rPr>
                <w:rStyle w:val="a6"/>
                <w:lang w:val="en-GB"/>
              </w:rPr>
              <w:t>5.2</w:t>
            </w:r>
            <w:r>
              <w:rPr>
                <w:rFonts w:asciiTheme="minorHAnsi" w:eastAsiaTheme="minorEastAsia" w:hAnsiTheme="minorHAnsi" w:cstheme="minorBidi"/>
                <w:sz w:val="21"/>
                <w:szCs w:val="22"/>
              </w:rPr>
              <w:tab/>
            </w:r>
            <w:r w:rsidRPr="00004035">
              <w:rPr>
                <w:rStyle w:val="a6"/>
              </w:rPr>
              <w:t>建筑饰面材料参数</w:t>
            </w:r>
            <w:r>
              <w:rPr>
                <w:webHidden/>
              </w:rPr>
              <w:tab/>
            </w:r>
            <w:r>
              <w:rPr>
                <w:webHidden/>
              </w:rPr>
              <w:fldChar w:fldCharType="begin"/>
            </w:r>
            <w:r>
              <w:rPr>
                <w:webHidden/>
              </w:rPr>
              <w:instrText xml:space="preserve"> PAGEREF _Toc128909556 \h </w:instrText>
            </w:r>
            <w:r>
              <w:rPr>
                <w:webHidden/>
              </w:rPr>
            </w:r>
            <w:r>
              <w:rPr>
                <w:webHidden/>
              </w:rPr>
              <w:fldChar w:fldCharType="separate"/>
            </w:r>
            <w:r>
              <w:rPr>
                <w:webHidden/>
              </w:rPr>
              <w:t>7</w:t>
            </w:r>
            <w:r>
              <w:rPr>
                <w:webHidden/>
              </w:rPr>
              <w:fldChar w:fldCharType="end"/>
            </w:r>
          </w:hyperlink>
        </w:p>
        <w:p w14:paraId="18A3708E" w14:textId="77777777" w:rsidR="00E8304E" w:rsidRDefault="00E8304E">
          <w:pPr>
            <w:pStyle w:val="TOC2"/>
            <w:rPr>
              <w:rFonts w:asciiTheme="minorHAnsi" w:eastAsiaTheme="minorEastAsia" w:hAnsiTheme="minorHAnsi" w:cstheme="minorBidi"/>
              <w:sz w:val="21"/>
              <w:szCs w:val="22"/>
            </w:rPr>
          </w:pPr>
          <w:hyperlink w:anchor="_Toc128909557" w:history="1">
            <w:r w:rsidRPr="00004035">
              <w:rPr>
                <w:rStyle w:val="a6"/>
                <w:lang w:val="en-GB"/>
              </w:rPr>
              <w:t>5.3</w:t>
            </w:r>
            <w:r>
              <w:rPr>
                <w:rFonts w:asciiTheme="minorHAnsi" w:eastAsiaTheme="minorEastAsia" w:hAnsiTheme="minorHAnsi" w:cstheme="minorBidi"/>
                <w:sz w:val="21"/>
                <w:szCs w:val="22"/>
              </w:rPr>
              <w:tab/>
            </w:r>
            <w:r w:rsidRPr="00004035">
              <w:rPr>
                <w:rStyle w:val="a6"/>
              </w:rPr>
              <w:t>门窗类型参数</w:t>
            </w:r>
            <w:r>
              <w:rPr>
                <w:webHidden/>
              </w:rPr>
              <w:tab/>
            </w:r>
            <w:r>
              <w:rPr>
                <w:webHidden/>
              </w:rPr>
              <w:fldChar w:fldCharType="begin"/>
            </w:r>
            <w:r>
              <w:rPr>
                <w:webHidden/>
              </w:rPr>
              <w:instrText xml:space="preserve"> PAGEREF _Toc128909557 \h </w:instrText>
            </w:r>
            <w:r>
              <w:rPr>
                <w:webHidden/>
              </w:rPr>
            </w:r>
            <w:r>
              <w:rPr>
                <w:webHidden/>
              </w:rPr>
              <w:fldChar w:fldCharType="separate"/>
            </w:r>
            <w:r>
              <w:rPr>
                <w:webHidden/>
              </w:rPr>
              <w:t>7</w:t>
            </w:r>
            <w:r>
              <w:rPr>
                <w:webHidden/>
              </w:rPr>
              <w:fldChar w:fldCharType="end"/>
            </w:r>
          </w:hyperlink>
        </w:p>
        <w:p w14:paraId="5121B207" w14:textId="77777777" w:rsidR="00E8304E" w:rsidRDefault="00E8304E">
          <w:pPr>
            <w:pStyle w:val="TOC3"/>
            <w:ind w:firstLine="180"/>
            <w:rPr>
              <w:rFonts w:asciiTheme="minorHAnsi" w:eastAsiaTheme="minorEastAsia" w:hAnsiTheme="minorHAnsi" w:cstheme="minorBidi"/>
              <w:sz w:val="21"/>
              <w:szCs w:val="22"/>
            </w:rPr>
          </w:pPr>
          <w:hyperlink w:anchor="_Toc128909558" w:history="1">
            <w:r w:rsidRPr="00004035">
              <w:rPr>
                <w:rStyle w:val="a6"/>
                <w:rFonts w:eastAsia="宋体"/>
                <w:lang w:val="en-GB"/>
              </w:rPr>
              <w:t>5.3.1</w:t>
            </w:r>
            <w:r>
              <w:rPr>
                <w:rFonts w:asciiTheme="minorHAnsi" w:eastAsiaTheme="minorEastAsia" w:hAnsiTheme="minorHAnsi" w:cstheme="minorBidi"/>
                <w:sz w:val="21"/>
                <w:szCs w:val="22"/>
              </w:rPr>
              <w:tab/>
            </w:r>
            <w:r w:rsidRPr="00004035">
              <w:rPr>
                <w:rStyle w:val="a6"/>
              </w:rPr>
              <w:t>普通窗</w:t>
            </w:r>
            <w:r>
              <w:rPr>
                <w:webHidden/>
              </w:rPr>
              <w:tab/>
            </w:r>
            <w:r>
              <w:rPr>
                <w:webHidden/>
              </w:rPr>
              <w:fldChar w:fldCharType="begin"/>
            </w:r>
            <w:r>
              <w:rPr>
                <w:webHidden/>
              </w:rPr>
              <w:instrText xml:space="preserve"> PAGEREF _Toc128909558 \h </w:instrText>
            </w:r>
            <w:r>
              <w:rPr>
                <w:webHidden/>
              </w:rPr>
            </w:r>
            <w:r>
              <w:rPr>
                <w:webHidden/>
              </w:rPr>
              <w:fldChar w:fldCharType="separate"/>
            </w:r>
            <w:r>
              <w:rPr>
                <w:webHidden/>
              </w:rPr>
              <w:t>7</w:t>
            </w:r>
            <w:r>
              <w:rPr>
                <w:webHidden/>
              </w:rPr>
              <w:fldChar w:fldCharType="end"/>
            </w:r>
          </w:hyperlink>
        </w:p>
        <w:p w14:paraId="14B7AA76" w14:textId="77777777" w:rsidR="00E8304E" w:rsidRDefault="00E8304E">
          <w:pPr>
            <w:pStyle w:val="TOC3"/>
            <w:ind w:firstLine="180"/>
            <w:rPr>
              <w:rFonts w:asciiTheme="minorHAnsi" w:eastAsiaTheme="minorEastAsia" w:hAnsiTheme="minorHAnsi" w:cstheme="minorBidi"/>
              <w:sz w:val="21"/>
              <w:szCs w:val="22"/>
            </w:rPr>
          </w:pPr>
          <w:hyperlink w:anchor="_Toc128909559" w:history="1">
            <w:r w:rsidRPr="00004035">
              <w:rPr>
                <w:rStyle w:val="a6"/>
                <w:rFonts w:eastAsia="宋体"/>
                <w:lang w:val="en-GB"/>
              </w:rPr>
              <w:t>5.3.2</w:t>
            </w:r>
            <w:r>
              <w:rPr>
                <w:rFonts w:asciiTheme="minorHAnsi" w:eastAsiaTheme="minorEastAsia" w:hAnsiTheme="minorHAnsi" w:cstheme="minorBidi"/>
                <w:sz w:val="21"/>
                <w:szCs w:val="22"/>
              </w:rPr>
              <w:tab/>
            </w:r>
            <w:r w:rsidRPr="00004035">
              <w:rPr>
                <w:rStyle w:val="a6"/>
              </w:rPr>
              <w:t>玻璃幕墙</w:t>
            </w:r>
            <w:r>
              <w:rPr>
                <w:webHidden/>
              </w:rPr>
              <w:tab/>
            </w:r>
            <w:r>
              <w:rPr>
                <w:webHidden/>
              </w:rPr>
              <w:fldChar w:fldCharType="begin"/>
            </w:r>
            <w:r>
              <w:rPr>
                <w:webHidden/>
              </w:rPr>
              <w:instrText xml:space="preserve"> PAGEREF _Toc128909559 \h </w:instrText>
            </w:r>
            <w:r>
              <w:rPr>
                <w:webHidden/>
              </w:rPr>
            </w:r>
            <w:r>
              <w:rPr>
                <w:webHidden/>
              </w:rPr>
              <w:fldChar w:fldCharType="separate"/>
            </w:r>
            <w:r>
              <w:rPr>
                <w:webHidden/>
              </w:rPr>
              <w:t>8</w:t>
            </w:r>
            <w:r>
              <w:rPr>
                <w:webHidden/>
              </w:rPr>
              <w:fldChar w:fldCharType="end"/>
            </w:r>
          </w:hyperlink>
        </w:p>
        <w:p w14:paraId="65132444" w14:textId="77777777" w:rsidR="00E8304E" w:rsidRDefault="00E8304E">
          <w:pPr>
            <w:pStyle w:val="TOC1"/>
            <w:rPr>
              <w:rFonts w:asciiTheme="minorHAnsi" w:eastAsiaTheme="minorEastAsia" w:hAnsiTheme="minorHAnsi" w:cstheme="minorBidi"/>
              <w:b w:val="0"/>
              <w:bCs w:val="0"/>
              <w:sz w:val="21"/>
              <w:szCs w:val="22"/>
            </w:rPr>
          </w:pPr>
          <w:hyperlink w:anchor="_Toc128909560" w:history="1">
            <w:r w:rsidRPr="00004035">
              <w:rPr>
                <w:rStyle w:val="a6"/>
              </w:rPr>
              <w:t>6.</w:t>
            </w:r>
            <w:r>
              <w:rPr>
                <w:rFonts w:asciiTheme="minorHAnsi" w:eastAsiaTheme="minorEastAsia" w:hAnsiTheme="minorHAnsi" w:cstheme="minorBidi"/>
                <w:b w:val="0"/>
                <w:bCs w:val="0"/>
                <w:sz w:val="21"/>
                <w:szCs w:val="22"/>
              </w:rPr>
              <w:tab/>
            </w:r>
            <w:r w:rsidRPr="00004035">
              <w:rPr>
                <w:rStyle w:val="a6"/>
              </w:rPr>
              <w:t>房间模拟结果</w:t>
            </w:r>
            <w:r>
              <w:rPr>
                <w:webHidden/>
              </w:rPr>
              <w:tab/>
            </w:r>
            <w:r>
              <w:rPr>
                <w:webHidden/>
              </w:rPr>
              <w:fldChar w:fldCharType="begin"/>
            </w:r>
            <w:r>
              <w:rPr>
                <w:webHidden/>
              </w:rPr>
              <w:instrText xml:space="preserve"> PAGEREF _Toc128909560 \h </w:instrText>
            </w:r>
            <w:r>
              <w:rPr>
                <w:webHidden/>
              </w:rPr>
            </w:r>
            <w:r>
              <w:rPr>
                <w:webHidden/>
              </w:rPr>
              <w:fldChar w:fldCharType="separate"/>
            </w:r>
            <w:r>
              <w:rPr>
                <w:webHidden/>
              </w:rPr>
              <w:t>8</w:t>
            </w:r>
            <w:r>
              <w:rPr>
                <w:webHidden/>
              </w:rPr>
              <w:fldChar w:fldCharType="end"/>
            </w:r>
          </w:hyperlink>
        </w:p>
        <w:p w14:paraId="2A6335C6" w14:textId="77777777" w:rsidR="00E8304E" w:rsidRDefault="00E8304E">
          <w:pPr>
            <w:pStyle w:val="TOC1"/>
            <w:rPr>
              <w:rFonts w:asciiTheme="minorHAnsi" w:eastAsiaTheme="minorEastAsia" w:hAnsiTheme="minorHAnsi" w:cstheme="minorBidi"/>
              <w:b w:val="0"/>
              <w:bCs w:val="0"/>
              <w:sz w:val="21"/>
              <w:szCs w:val="22"/>
            </w:rPr>
          </w:pPr>
          <w:hyperlink w:anchor="_Toc128909561" w:history="1">
            <w:r w:rsidRPr="00004035">
              <w:rPr>
                <w:rStyle w:val="a6"/>
              </w:rPr>
              <w:t>7.</w:t>
            </w:r>
            <w:r>
              <w:rPr>
                <w:rFonts w:asciiTheme="minorHAnsi" w:eastAsiaTheme="minorEastAsia" w:hAnsiTheme="minorHAnsi" w:cstheme="minorBidi"/>
                <w:b w:val="0"/>
                <w:bCs w:val="0"/>
                <w:sz w:val="21"/>
                <w:szCs w:val="22"/>
              </w:rPr>
              <w:tab/>
            </w:r>
            <w:r w:rsidRPr="00004035">
              <w:rPr>
                <w:rStyle w:val="a6"/>
              </w:rPr>
              <w:t>采光效果分析彩图</w:t>
            </w:r>
            <w:r>
              <w:rPr>
                <w:webHidden/>
              </w:rPr>
              <w:tab/>
            </w:r>
            <w:r>
              <w:rPr>
                <w:webHidden/>
              </w:rPr>
              <w:fldChar w:fldCharType="begin"/>
            </w:r>
            <w:r>
              <w:rPr>
                <w:webHidden/>
              </w:rPr>
              <w:instrText xml:space="preserve"> PAGEREF _Toc128909561 \h </w:instrText>
            </w:r>
            <w:r>
              <w:rPr>
                <w:webHidden/>
              </w:rPr>
            </w:r>
            <w:r>
              <w:rPr>
                <w:webHidden/>
              </w:rPr>
              <w:fldChar w:fldCharType="separate"/>
            </w:r>
            <w:r>
              <w:rPr>
                <w:webHidden/>
              </w:rPr>
              <w:t>9</w:t>
            </w:r>
            <w:r>
              <w:rPr>
                <w:webHidden/>
              </w:rPr>
              <w:fldChar w:fldCharType="end"/>
            </w:r>
          </w:hyperlink>
        </w:p>
        <w:p w14:paraId="3B12A414" w14:textId="77777777" w:rsidR="00E8304E" w:rsidRDefault="00E8304E">
          <w:pPr>
            <w:pStyle w:val="TOC1"/>
            <w:rPr>
              <w:rFonts w:asciiTheme="minorHAnsi" w:eastAsiaTheme="minorEastAsia" w:hAnsiTheme="minorHAnsi" w:cstheme="minorBidi"/>
              <w:b w:val="0"/>
              <w:bCs w:val="0"/>
              <w:sz w:val="21"/>
              <w:szCs w:val="22"/>
            </w:rPr>
          </w:pPr>
          <w:hyperlink w:anchor="_Toc128909562" w:history="1">
            <w:r w:rsidRPr="00004035">
              <w:rPr>
                <w:rStyle w:val="a6"/>
              </w:rPr>
              <w:t>8.</w:t>
            </w:r>
            <w:r>
              <w:rPr>
                <w:rFonts w:asciiTheme="minorHAnsi" w:eastAsiaTheme="minorEastAsia" w:hAnsiTheme="minorHAnsi" w:cstheme="minorBidi"/>
                <w:b w:val="0"/>
                <w:bCs w:val="0"/>
                <w:sz w:val="21"/>
                <w:szCs w:val="22"/>
              </w:rPr>
              <w:tab/>
            </w:r>
            <w:r w:rsidRPr="00004035">
              <w:rPr>
                <w:rStyle w:val="a6"/>
              </w:rPr>
              <w:t>结论</w:t>
            </w:r>
            <w:r>
              <w:rPr>
                <w:webHidden/>
              </w:rPr>
              <w:tab/>
            </w:r>
            <w:r>
              <w:rPr>
                <w:webHidden/>
              </w:rPr>
              <w:fldChar w:fldCharType="begin"/>
            </w:r>
            <w:r>
              <w:rPr>
                <w:webHidden/>
              </w:rPr>
              <w:instrText xml:space="preserve"> PAGEREF _Toc128909562 \h </w:instrText>
            </w:r>
            <w:r>
              <w:rPr>
                <w:webHidden/>
              </w:rPr>
            </w:r>
            <w:r>
              <w:rPr>
                <w:webHidden/>
              </w:rPr>
              <w:fldChar w:fldCharType="separate"/>
            </w:r>
            <w:r>
              <w:rPr>
                <w:webHidden/>
              </w:rPr>
              <w:t>11</w:t>
            </w:r>
            <w:r>
              <w:rPr>
                <w:webHidden/>
              </w:rPr>
              <w:fldChar w:fldCharType="end"/>
            </w:r>
          </w:hyperlink>
        </w:p>
        <w:p w14:paraId="552D611D" w14:textId="77777777" w:rsidR="001A0490" w:rsidRDefault="001A0490">
          <w:r>
            <w:rPr>
              <w:b/>
              <w:bCs/>
              <w:lang w:val="zh-CN"/>
            </w:rPr>
            <w:fldChar w:fldCharType="end"/>
          </w:r>
        </w:p>
      </w:sdtContent>
    </w:sdt>
    <w:p w14:paraId="48F38B2C" w14:textId="77777777" w:rsidR="001A0490" w:rsidRPr="001A0490" w:rsidRDefault="001A0490" w:rsidP="001A0490">
      <w:pPr>
        <w:rPr>
          <w:lang w:val="en-US"/>
        </w:rPr>
      </w:pPr>
    </w:p>
    <w:bookmarkEnd w:id="12"/>
    <w:p w14:paraId="422EF791" w14:textId="77777777" w:rsidR="00665923" w:rsidRPr="001A0490" w:rsidRDefault="00665923" w:rsidP="00665923">
      <w:pPr>
        <w:rPr>
          <w:lang w:val="en-US"/>
        </w:rPr>
      </w:pPr>
    </w:p>
    <w:p w14:paraId="1EDC54B0" w14:textId="77777777" w:rsidR="005B290E" w:rsidRPr="00665923" w:rsidRDefault="00665923" w:rsidP="00665923">
      <w:pPr>
        <w:tabs>
          <w:tab w:val="center" w:pos="4535"/>
        </w:tabs>
        <w:rPr>
          <w:lang w:val="en-US"/>
        </w:rPr>
        <w:sectPr w:rsidR="005B290E" w:rsidRPr="00665923" w:rsidSect="00903994">
          <w:headerReference w:type="default" r:id="rId9"/>
          <w:pgSz w:w="11906" w:h="16838"/>
          <w:pgMar w:top="1440" w:right="1418" w:bottom="1440" w:left="1418" w:header="851" w:footer="992" w:gutter="0"/>
          <w:cols w:space="425"/>
          <w:titlePg/>
          <w:docGrid w:type="lines" w:linePitch="312"/>
        </w:sectPr>
      </w:pPr>
      <w:r>
        <w:rPr>
          <w:lang w:val="en-US"/>
        </w:rPr>
        <w:tab/>
      </w:r>
    </w:p>
    <w:p w14:paraId="05A9A3B5" w14:textId="77777777" w:rsidR="00F642A6" w:rsidRDefault="001E049F" w:rsidP="0000161E">
      <w:pPr>
        <w:pStyle w:val="1"/>
        <w:ind w:left="432" w:hanging="432"/>
      </w:pPr>
      <w:bookmarkStart w:id="13" w:name="_Toc128909547"/>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520961EC" w14:textId="77777777" w:rsidTr="007205AF">
        <w:tc>
          <w:tcPr>
            <w:tcW w:w="2385" w:type="dxa"/>
            <w:shd w:val="clear" w:color="auto" w:fill="E6E6E6"/>
          </w:tcPr>
          <w:p w14:paraId="57F9F9F8"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2BF7872C" w14:textId="77777777" w:rsidR="00232CE2" w:rsidRPr="0042654D" w:rsidRDefault="00232CE2" w:rsidP="007205AF">
            <w:pPr>
              <w:pStyle w:val="a0"/>
              <w:rPr>
                <w:rFonts w:ascii="宋体" w:hAnsi="宋体"/>
                <w:sz w:val="18"/>
                <w:szCs w:val="18"/>
                <w:lang w:val="en-US"/>
              </w:rPr>
            </w:pPr>
            <w:bookmarkStart w:id="14" w:name="项目地点"/>
            <w:r>
              <w:t>焦作</w:t>
            </w:r>
            <w:bookmarkEnd w:id="14"/>
          </w:p>
        </w:tc>
      </w:tr>
      <w:tr w:rsidR="00232CE2" w:rsidRPr="0042654D" w14:paraId="2AD1A4EF" w14:textId="77777777" w:rsidTr="007205AF">
        <w:tc>
          <w:tcPr>
            <w:tcW w:w="2385" w:type="dxa"/>
            <w:shd w:val="clear" w:color="auto" w:fill="E6E6E6"/>
          </w:tcPr>
          <w:p w14:paraId="4CFE8AC0"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5C1DD6CB" w14:textId="77777777" w:rsidR="00232CE2" w:rsidRPr="0042654D" w:rsidRDefault="00232CE2" w:rsidP="007205AF">
            <w:pPr>
              <w:pStyle w:val="a0"/>
              <w:rPr>
                <w:rFonts w:ascii="宋体" w:hAnsi="宋体"/>
                <w:sz w:val="18"/>
                <w:szCs w:val="18"/>
                <w:lang w:val="en-US"/>
              </w:rPr>
            </w:pPr>
            <w:bookmarkStart w:id="15" w:name="光气候分区"/>
            <w:r>
              <w:t>III</w:t>
            </w:r>
            <w:bookmarkEnd w:id="15"/>
          </w:p>
        </w:tc>
        <w:tc>
          <w:tcPr>
            <w:tcW w:w="1757" w:type="dxa"/>
            <w:shd w:val="clear" w:color="auto" w:fill="E0E0E0"/>
            <w:vAlign w:val="center"/>
          </w:tcPr>
          <w:p w14:paraId="7FC60AED"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6B9E167D" w14:textId="77777777" w:rsidR="00232CE2" w:rsidRPr="0042654D" w:rsidRDefault="00232CE2" w:rsidP="007205AF">
            <w:pPr>
              <w:pStyle w:val="a0"/>
              <w:rPr>
                <w:rFonts w:ascii="宋体" w:hAnsi="宋体"/>
                <w:sz w:val="18"/>
                <w:szCs w:val="18"/>
                <w:lang w:val="en-US"/>
              </w:rPr>
            </w:pPr>
            <w:bookmarkStart w:id="16" w:name="光气候系数K"/>
            <w:r>
              <w:t>1.00</w:t>
            </w:r>
            <w:bookmarkEnd w:id="16"/>
          </w:p>
        </w:tc>
      </w:tr>
      <w:tr w:rsidR="00232CE2" w:rsidRPr="0042654D" w14:paraId="3DAF7598" w14:textId="77777777" w:rsidTr="007205AF">
        <w:tc>
          <w:tcPr>
            <w:tcW w:w="2385" w:type="dxa"/>
            <w:shd w:val="clear" w:color="auto" w:fill="E6E6E6"/>
          </w:tcPr>
          <w:p w14:paraId="47B1317A"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73C3E830"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6116.93</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4FFC3ABE" w14:textId="77777777" w:rsidTr="007205AF">
        <w:tc>
          <w:tcPr>
            <w:tcW w:w="2385" w:type="dxa"/>
            <w:shd w:val="clear" w:color="auto" w:fill="E6E6E6"/>
          </w:tcPr>
          <w:p w14:paraId="0F3F2150"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03EDAC6B"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3</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7904E3D3" w14:textId="77777777" w:rsidTr="007205AF">
        <w:tc>
          <w:tcPr>
            <w:tcW w:w="2385" w:type="dxa"/>
            <w:shd w:val="clear" w:color="auto" w:fill="E6E6E6"/>
          </w:tcPr>
          <w:p w14:paraId="1A667BDE"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68AABC40"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16.50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7E14BDBF" w14:textId="77777777" w:rsidTr="007205AF">
        <w:tc>
          <w:tcPr>
            <w:tcW w:w="2385" w:type="dxa"/>
            <w:shd w:val="clear" w:color="auto" w:fill="E6E6E6"/>
          </w:tcPr>
          <w:p w14:paraId="4BA50A2A"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1583D87C" w14:textId="77777777" w:rsidR="00232CE2" w:rsidRPr="0042654D" w:rsidRDefault="00232CE2" w:rsidP="007205AF">
            <w:pPr>
              <w:pStyle w:val="a0"/>
              <w:rPr>
                <w:rFonts w:ascii="宋体" w:hAnsi="宋体"/>
                <w:sz w:val="18"/>
                <w:szCs w:val="18"/>
                <w:lang w:val="en-US"/>
              </w:rPr>
            </w:pPr>
            <w:bookmarkStart w:id="23" w:name="备注"/>
            <w:bookmarkEnd w:id="23"/>
          </w:p>
        </w:tc>
      </w:tr>
    </w:tbl>
    <w:p w14:paraId="7CC04B22" w14:textId="77777777" w:rsidR="006A4CE8" w:rsidRDefault="006A4CE8" w:rsidP="00F01840">
      <w:pPr>
        <w:rPr>
          <w:lang w:val="en-US"/>
        </w:rPr>
      </w:pPr>
    </w:p>
    <w:p w14:paraId="780F5634" w14:textId="77777777" w:rsidR="002F014E" w:rsidRDefault="002F014E" w:rsidP="00F01840">
      <w:pPr>
        <w:rPr>
          <w:lang w:val="en-US"/>
        </w:rPr>
      </w:pPr>
    </w:p>
    <w:p w14:paraId="7F6AF6A8" w14:textId="77777777" w:rsidR="001E049F" w:rsidRPr="005B290E" w:rsidRDefault="001E049F" w:rsidP="005B290E">
      <w:pPr>
        <w:pStyle w:val="1"/>
        <w:ind w:left="432" w:hanging="432"/>
      </w:pPr>
      <w:bookmarkStart w:id="24" w:name="_Toc128909548"/>
      <w:r w:rsidRPr="005B290E">
        <w:rPr>
          <w:rFonts w:hint="eastAsia"/>
        </w:rPr>
        <w:t>设计依据</w:t>
      </w:r>
      <w:bookmarkEnd w:id="24"/>
    </w:p>
    <w:p w14:paraId="45858F48"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2FD68790"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541B60F3"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3963289D"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2C19DCD0" w14:textId="77777777" w:rsidR="006965AB" w:rsidRPr="006965AB" w:rsidRDefault="006965AB" w:rsidP="00F01840">
      <w:pPr>
        <w:pStyle w:val="a0"/>
        <w:spacing w:line="360" w:lineRule="exact"/>
        <w:ind w:left="840" w:hanging="420"/>
        <w:rPr>
          <w:lang w:val="en-US"/>
        </w:rPr>
      </w:pPr>
    </w:p>
    <w:p w14:paraId="7738DFDE" w14:textId="77777777" w:rsidR="0042654D" w:rsidRDefault="00F642A6" w:rsidP="0042654D">
      <w:pPr>
        <w:pStyle w:val="1"/>
        <w:ind w:left="432" w:hanging="432"/>
      </w:pPr>
      <w:bookmarkStart w:id="26" w:name="_Toc128909549"/>
      <w:r>
        <w:rPr>
          <w:rFonts w:hint="eastAsia"/>
        </w:rPr>
        <w:t>标准要求</w:t>
      </w:r>
      <w:bookmarkEnd w:id="26"/>
    </w:p>
    <w:p w14:paraId="5BF12C5A"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体育建筑、博物馆建筑、展览建筑、学校建筑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采光标准值做出了明确要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4E3F5754" w14:textId="77777777" w:rsidR="00DC720B" w:rsidRPr="00DC720B" w:rsidRDefault="00DC720B" w:rsidP="007A272D">
      <w:pPr>
        <w:pStyle w:val="a0"/>
        <w:ind w:firstLine="420"/>
        <w:rPr>
          <w:lang w:val="en-US"/>
        </w:rPr>
      </w:pPr>
    </w:p>
    <w:p w14:paraId="6F061B29"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584CF871"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1BE3ED55"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12148709" w14:textId="77777777" w:rsidR="00DC720B" w:rsidRDefault="00DC720B" w:rsidP="00DC720B">
      <w:pPr>
        <w:pStyle w:val="a0"/>
        <w:ind w:left="482"/>
      </w:pPr>
      <w:r>
        <w:t>2</w:t>
      </w:r>
      <w:r w:rsidRPr="00913C0A">
        <w:t>普通教室的采光等级不应低于Ⅲ级的要求；</w:t>
      </w:r>
    </w:p>
    <w:p w14:paraId="388D1DBE" w14:textId="77777777" w:rsidR="00DC720B" w:rsidRPr="00913C0A" w:rsidRDefault="00DC720B" w:rsidP="00DC720B">
      <w:pPr>
        <w:pStyle w:val="a0"/>
        <w:ind w:left="482"/>
      </w:pPr>
      <w:r w:rsidRPr="00913C0A">
        <w:t>3普通教室侧面采光的采光均匀度不应低于0.5</w:t>
      </w:r>
    </w:p>
    <w:p w14:paraId="18BAC1B7" w14:textId="77777777" w:rsidR="00DC720B" w:rsidRPr="00DC720B" w:rsidRDefault="00DC720B" w:rsidP="00DC720B">
      <w:pPr>
        <w:pStyle w:val="a0"/>
        <w:ind w:left="902"/>
      </w:pPr>
    </w:p>
    <w:p w14:paraId="4FA64C17"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39C1FA8D"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61B5D826"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IsROCDate" w:val="False"/>
          <w:attr w:name="IsLunarDate" w:val="False"/>
          <w:attr w:name="Day" w:val="30"/>
          <w:attr w:name="Month" w:val="12"/>
          <w:attr w:name="Year" w:val="1899"/>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6378523A" w14:textId="77777777" w:rsidTr="00933A14">
        <w:trPr>
          <w:trHeight w:val="471"/>
          <w:jc w:val="center"/>
        </w:trPr>
        <w:tc>
          <w:tcPr>
            <w:tcW w:w="2977" w:type="dxa"/>
            <w:vAlign w:val="center"/>
          </w:tcPr>
          <w:p w14:paraId="18321D59"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559C9641"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733D1AEB"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0A3EAB60"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21413B0C"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5E830589"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204185C1" w14:textId="77777777" w:rsidTr="00933A14">
        <w:trPr>
          <w:trHeight w:val="323"/>
          <w:jc w:val="center"/>
        </w:trPr>
        <w:tc>
          <w:tcPr>
            <w:tcW w:w="2977" w:type="dxa"/>
            <w:vAlign w:val="center"/>
          </w:tcPr>
          <w:p w14:paraId="19F765C5" w14:textId="77777777" w:rsidR="006C6715" w:rsidRPr="00141CC8" w:rsidRDefault="006C6715" w:rsidP="00AA1B36">
            <w:pPr>
              <w:widowControl w:val="0"/>
              <w:rPr>
                <w:kern w:val="2"/>
                <w:szCs w:val="21"/>
              </w:rPr>
            </w:pPr>
            <w:r w:rsidRPr="00141CC8">
              <w:rPr>
                <w:szCs w:val="21"/>
              </w:rPr>
              <w:lastRenderedPageBreak/>
              <w:t>K值</w:t>
            </w:r>
          </w:p>
        </w:tc>
        <w:tc>
          <w:tcPr>
            <w:tcW w:w="1138" w:type="dxa"/>
            <w:vAlign w:val="center"/>
          </w:tcPr>
          <w:p w14:paraId="43080338"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25704E37"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607569C6"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1367A9F3"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0AEF7AAA" w14:textId="77777777" w:rsidR="006C6715" w:rsidRPr="00141CC8" w:rsidRDefault="006C6715" w:rsidP="00AA1B36">
            <w:pPr>
              <w:widowControl w:val="0"/>
              <w:rPr>
                <w:kern w:val="2"/>
                <w:szCs w:val="21"/>
              </w:rPr>
            </w:pPr>
            <w:r w:rsidRPr="00141CC8">
              <w:rPr>
                <w:szCs w:val="21"/>
              </w:rPr>
              <w:t>1.20</w:t>
            </w:r>
          </w:p>
        </w:tc>
      </w:tr>
      <w:tr w:rsidR="006C6715" w:rsidRPr="00141CC8" w14:paraId="4E73B96B" w14:textId="77777777" w:rsidTr="00933A14">
        <w:trPr>
          <w:trHeight w:val="413"/>
          <w:jc w:val="center"/>
        </w:trPr>
        <w:tc>
          <w:tcPr>
            <w:tcW w:w="2977" w:type="dxa"/>
            <w:vAlign w:val="center"/>
          </w:tcPr>
          <w:p w14:paraId="0CB50739" w14:textId="77777777" w:rsidR="006C6715" w:rsidRPr="00141CC8" w:rsidRDefault="006C6715" w:rsidP="00AA1B36">
            <w:pPr>
              <w:widowControl w:val="0"/>
              <w:rPr>
                <w:kern w:val="2"/>
                <w:szCs w:val="21"/>
              </w:rPr>
            </w:pPr>
            <w:r w:rsidRPr="00141CC8">
              <w:rPr>
                <w:szCs w:val="21"/>
              </w:rPr>
              <w:t>室外天然光设计照度值E</w:t>
            </w:r>
            <w:r w:rsidRPr="00141CC8">
              <w:rPr>
                <w:szCs w:val="21"/>
                <w:vertAlign w:val="subscript"/>
              </w:rPr>
              <w:t xml:space="preserve">s </w:t>
            </w:r>
            <w:r w:rsidRPr="00141CC8">
              <w:rPr>
                <w:szCs w:val="21"/>
              </w:rPr>
              <w:t>（lx）</w:t>
            </w:r>
          </w:p>
        </w:tc>
        <w:tc>
          <w:tcPr>
            <w:tcW w:w="1138" w:type="dxa"/>
            <w:vAlign w:val="center"/>
          </w:tcPr>
          <w:p w14:paraId="17E2BB79"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703ED969"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362783C9"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24F78C90"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47D84249" w14:textId="77777777" w:rsidR="006C6715" w:rsidRPr="00141CC8" w:rsidRDefault="006C6715" w:rsidP="00AA1B36">
            <w:pPr>
              <w:widowControl w:val="0"/>
              <w:ind w:firstLineChars="50" w:firstLine="90"/>
              <w:rPr>
                <w:kern w:val="2"/>
                <w:szCs w:val="21"/>
              </w:rPr>
            </w:pPr>
            <w:r w:rsidRPr="00141CC8">
              <w:rPr>
                <w:szCs w:val="21"/>
              </w:rPr>
              <w:t>12000</w:t>
            </w:r>
          </w:p>
        </w:tc>
      </w:tr>
    </w:tbl>
    <w:p w14:paraId="489D21FA" w14:textId="77777777" w:rsidR="00DC720B" w:rsidRDefault="00DC720B" w:rsidP="00DC720B">
      <w:pPr>
        <w:pStyle w:val="a0"/>
      </w:pPr>
    </w:p>
    <w:p w14:paraId="4F2D4112" w14:textId="77777777" w:rsidR="008F5342" w:rsidRPr="00E47E06" w:rsidRDefault="008F5342" w:rsidP="008F5342">
      <w:pPr>
        <w:pStyle w:val="a0"/>
        <w:ind w:leftChars="200" w:left="360"/>
      </w:pPr>
      <w:smartTag w:uri="urn:schemas-microsoft-com:office:smarttags" w:element="chsdate">
        <w:smartTagPr>
          <w:attr w:name="IsROCDate" w:val="False"/>
          <w:attr w:name="IsLunarDate" w:val="False"/>
          <w:attr w:name="Day" w:val="30"/>
          <w:attr w:name="Month" w:val="12"/>
          <w:attr w:name="Year" w:val="1899"/>
        </w:smartTagPr>
        <w:r w:rsidRPr="00E47E06">
          <w:t>4.0.</w:t>
        </w:r>
        <w:r w:rsidRPr="00E47E06">
          <w:rPr>
            <w:rFonts w:hint="eastAsia"/>
          </w:rPr>
          <w:t>5</w:t>
        </w:r>
      </w:smartTag>
      <w:r w:rsidRPr="00E47E06">
        <w:t xml:space="preserve">  </w:t>
      </w:r>
      <w:r w:rsidRPr="00E47E06">
        <w:rPr>
          <w:rFonts w:hint="eastAsia"/>
        </w:rPr>
        <w:t>教育建筑的采光标准值不应低于表4.0.5的规定。</w:t>
      </w:r>
    </w:p>
    <w:p w14:paraId="162633CC" w14:textId="77777777" w:rsidR="008F5342" w:rsidRPr="00AA1B36" w:rsidRDefault="008F5342" w:rsidP="008F5342">
      <w:pPr>
        <w:pStyle w:val="ac"/>
        <w:ind w:left="902" w:firstLineChars="0" w:firstLine="0"/>
        <w:rPr>
          <w:szCs w:val="21"/>
        </w:rPr>
      </w:pPr>
      <w:r w:rsidRPr="00AA1B36">
        <w:rPr>
          <w:rFonts w:hint="eastAsia"/>
          <w:szCs w:val="21"/>
        </w:rPr>
        <w:t>表</w:t>
      </w:r>
      <w:smartTag w:uri="urn:schemas-microsoft-com:office:smarttags" w:element="chsdate">
        <w:smartTagPr>
          <w:attr w:name="IsROCDate" w:val="False"/>
          <w:attr w:name="IsLunarDate" w:val="False"/>
          <w:attr w:name="Day" w:val="30"/>
          <w:attr w:name="Month" w:val="12"/>
          <w:attr w:name="Year" w:val="1899"/>
        </w:smartTagPr>
        <w:r w:rsidRPr="00AA1B36">
          <w:rPr>
            <w:szCs w:val="21"/>
          </w:rPr>
          <w:t>4.0.</w:t>
        </w:r>
        <w:r w:rsidRPr="00AA1B36">
          <w:rPr>
            <w:rFonts w:hint="eastAsia"/>
            <w:szCs w:val="21"/>
          </w:rPr>
          <w:t>5</w:t>
        </w:r>
      </w:smartTag>
      <w:r w:rsidRPr="00AA1B36">
        <w:rPr>
          <w:szCs w:val="21"/>
        </w:rPr>
        <w:t xml:space="preserve">  </w:t>
      </w:r>
      <w:r w:rsidRPr="00AA1B36">
        <w:rPr>
          <w:rFonts w:hint="eastAsia"/>
          <w:szCs w:val="21"/>
        </w:rPr>
        <w:t>教育建筑的采光标准值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552"/>
        <w:gridCol w:w="2693"/>
        <w:gridCol w:w="2693"/>
      </w:tblGrid>
      <w:tr w:rsidR="008F5342" w:rsidRPr="00E47E06" w14:paraId="1E170E2F" w14:textId="77777777" w:rsidTr="000B5CC0">
        <w:trPr>
          <w:trHeight w:val="316"/>
          <w:jc w:val="center"/>
        </w:trPr>
        <w:tc>
          <w:tcPr>
            <w:tcW w:w="694" w:type="dxa"/>
            <w:vMerge w:val="restart"/>
            <w:vAlign w:val="center"/>
          </w:tcPr>
          <w:p w14:paraId="529DCDEF" w14:textId="77777777" w:rsidR="008F5342" w:rsidRPr="008F5342" w:rsidRDefault="008F5342" w:rsidP="008F5342">
            <w:pPr>
              <w:pStyle w:val="a0"/>
              <w:jc w:val="center"/>
              <w:rPr>
                <w:sz w:val="18"/>
                <w:szCs w:val="18"/>
              </w:rPr>
            </w:pPr>
            <w:r w:rsidRPr="008F5342">
              <w:rPr>
                <w:rFonts w:hint="eastAsia"/>
                <w:sz w:val="18"/>
                <w:szCs w:val="18"/>
              </w:rPr>
              <w:t>采光等级</w:t>
            </w:r>
          </w:p>
        </w:tc>
        <w:tc>
          <w:tcPr>
            <w:tcW w:w="2552" w:type="dxa"/>
            <w:vMerge w:val="restart"/>
            <w:vAlign w:val="center"/>
          </w:tcPr>
          <w:p w14:paraId="0AF225D7" w14:textId="77777777" w:rsidR="008F5342" w:rsidRPr="008F5342" w:rsidRDefault="008F5342" w:rsidP="008F5342">
            <w:pPr>
              <w:pStyle w:val="a0"/>
              <w:jc w:val="center"/>
              <w:rPr>
                <w:sz w:val="18"/>
                <w:szCs w:val="18"/>
              </w:rPr>
            </w:pPr>
            <w:r w:rsidRPr="008F5342">
              <w:rPr>
                <w:rFonts w:hint="eastAsia"/>
                <w:sz w:val="18"/>
                <w:szCs w:val="18"/>
              </w:rPr>
              <w:t>场所名称</w:t>
            </w:r>
          </w:p>
        </w:tc>
        <w:tc>
          <w:tcPr>
            <w:tcW w:w="5386" w:type="dxa"/>
            <w:gridSpan w:val="2"/>
            <w:vAlign w:val="center"/>
          </w:tcPr>
          <w:p w14:paraId="06A25EAF" w14:textId="77777777" w:rsidR="008F5342" w:rsidRPr="008F5342" w:rsidRDefault="008F5342" w:rsidP="008F5342">
            <w:pPr>
              <w:pStyle w:val="a0"/>
              <w:jc w:val="center"/>
              <w:rPr>
                <w:sz w:val="18"/>
                <w:szCs w:val="18"/>
              </w:rPr>
            </w:pPr>
            <w:r w:rsidRPr="008F5342">
              <w:rPr>
                <w:rFonts w:hint="eastAsia"/>
                <w:sz w:val="18"/>
                <w:szCs w:val="18"/>
              </w:rPr>
              <w:t>侧面采光</w:t>
            </w:r>
          </w:p>
        </w:tc>
      </w:tr>
      <w:tr w:rsidR="008F5342" w:rsidRPr="00E47E06" w14:paraId="08980712" w14:textId="77777777" w:rsidTr="000B5CC0">
        <w:trPr>
          <w:trHeight w:val="449"/>
          <w:jc w:val="center"/>
        </w:trPr>
        <w:tc>
          <w:tcPr>
            <w:tcW w:w="694" w:type="dxa"/>
            <w:vMerge/>
            <w:vAlign w:val="center"/>
          </w:tcPr>
          <w:p w14:paraId="7587D3CC" w14:textId="77777777" w:rsidR="008F5342" w:rsidRPr="008F5342" w:rsidRDefault="008F5342" w:rsidP="008F5342">
            <w:pPr>
              <w:pStyle w:val="a0"/>
              <w:jc w:val="center"/>
              <w:rPr>
                <w:sz w:val="18"/>
                <w:szCs w:val="18"/>
              </w:rPr>
            </w:pPr>
          </w:p>
        </w:tc>
        <w:tc>
          <w:tcPr>
            <w:tcW w:w="2552" w:type="dxa"/>
            <w:vMerge/>
            <w:vAlign w:val="center"/>
          </w:tcPr>
          <w:p w14:paraId="76D5382F" w14:textId="77777777" w:rsidR="008F5342" w:rsidRPr="008F5342" w:rsidRDefault="008F5342" w:rsidP="008F5342">
            <w:pPr>
              <w:pStyle w:val="a0"/>
              <w:jc w:val="center"/>
              <w:rPr>
                <w:sz w:val="18"/>
                <w:szCs w:val="18"/>
              </w:rPr>
            </w:pPr>
          </w:p>
        </w:tc>
        <w:tc>
          <w:tcPr>
            <w:tcW w:w="2693" w:type="dxa"/>
            <w:vAlign w:val="center"/>
          </w:tcPr>
          <w:p w14:paraId="6CD965AC" w14:textId="77777777" w:rsidR="008F5342" w:rsidRPr="008F5342" w:rsidRDefault="008F5342" w:rsidP="008F5342">
            <w:pPr>
              <w:pStyle w:val="a0"/>
              <w:jc w:val="center"/>
              <w:rPr>
                <w:sz w:val="18"/>
                <w:szCs w:val="18"/>
              </w:rPr>
            </w:pPr>
            <w:r w:rsidRPr="008F5342">
              <w:rPr>
                <w:rFonts w:hint="eastAsia"/>
                <w:sz w:val="18"/>
                <w:szCs w:val="18"/>
              </w:rPr>
              <w:t>采光系数标准值（%）</w:t>
            </w:r>
          </w:p>
        </w:tc>
        <w:tc>
          <w:tcPr>
            <w:tcW w:w="2693" w:type="dxa"/>
            <w:vAlign w:val="center"/>
          </w:tcPr>
          <w:p w14:paraId="6B1E6866" w14:textId="77777777" w:rsidR="008F5342" w:rsidRPr="008F5342" w:rsidRDefault="008F5342" w:rsidP="008F5342">
            <w:pPr>
              <w:pStyle w:val="a0"/>
              <w:jc w:val="center"/>
              <w:rPr>
                <w:sz w:val="18"/>
                <w:szCs w:val="18"/>
              </w:rPr>
            </w:pPr>
            <w:r w:rsidRPr="008F5342">
              <w:rPr>
                <w:rFonts w:hint="eastAsia"/>
                <w:sz w:val="18"/>
                <w:szCs w:val="18"/>
              </w:rPr>
              <w:t>室内天然光照度标准值（lx）</w:t>
            </w:r>
          </w:p>
        </w:tc>
      </w:tr>
      <w:tr w:rsidR="008F5342" w:rsidRPr="00E47E06" w14:paraId="0BFC9313" w14:textId="77777777" w:rsidTr="000B5CC0">
        <w:trPr>
          <w:trHeight w:hRule="exact" w:val="723"/>
          <w:jc w:val="center"/>
        </w:trPr>
        <w:tc>
          <w:tcPr>
            <w:tcW w:w="694" w:type="dxa"/>
            <w:vAlign w:val="center"/>
          </w:tcPr>
          <w:p w14:paraId="4B53F450" w14:textId="77777777" w:rsidR="008F5342" w:rsidRPr="008F5342" w:rsidRDefault="008F5342" w:rsidP="008F5342">
            <w:pPr>
              <w:widowControl w:val="0"/>
              <w:rPr>
                <w:rFonts w:cs="宋体"/>
                <w:szCs w:val="21"/>
              </w:rPr>
            </w:pPr>
            <w:r w:rsidRPr="008F5342">
              <w:rPr>
                <w:rFonts w:cs="宋体" w:hint="eastAsia"/>
                <w:szCs w:val="21"/>
              </w:rPr>
              <w:t>Ⅲ</w:t>
            </w:r>
          </w:p>
        </w:tc>
        <w:tc>
          <w:tcPr>
            <w:tcW w:w="2552" w:type="dxa"/>
            <w:vAlign w:val="center"/>
          </w:tcPr>
          <w:p w14:paraId="6ED0726F" w14:textId="77777777" w:rsidR="008F5342" w:rsidRPr="008F5342" w:rsidRDefault="008F5342" w:rsidP="008F5342">
            <w:pPr>
              <w:widowControl w:val="0"/>
              <w:rPr>
                <w:rFonts w:cs="宋体"/>
                <w:szCs w:val="21"/>
              </w:rPr>
            </w:pPr>
            <w:r w:rsidRPr="008F5342">
              <w:rPr>
                <w:rFonts w:cs="宋体" w:hint="eastAsia"/>
                <w:szCs w:val="21"/>
              </w:rPr>
              <w:t>专用教室、实验室、阶梯教室、教师办公室</w:t>
            </w:r>
          </w:p>
        </w:tc>
        <w:tc>
          <w:tcPr>
            <w:tcW w:w="2693" w:type="dxa"/>
            <w:vAlign w:val="center"/>
          </w:tcPr>
          <w:p w14:paraId="4DC2F034" w14:textId="77777777" w:rsidR="008F5342" w:rsidRPr="008F5342" w:rsidRDefault="008F5342" w:rsidP="008F5342">
            <w:pPr>
              <w:widowControl w:val="0"/>
              <w:rPr>
                <w:rFonts w:cs="宋体"/>
                <w:szCs w:val="21"/>
              </w:rPr>
            </w:pPr>
            <w:r w:rsidRPr="008F5342">
              <w:rPr>
                <w:rFonts w:cs="宋体" w:hint="eastAsia"/>
                <w:szCs w:val="21"/>
              </w:rPr>
              <w:t>3.0</w:t>
            </w:r>
          </w:p>
        </w:tc>
        <w:tc>
          <w:tcPr>
            <w:tcW w:w="2693" w:type="dxa"/>
            <w:vAlign w:val="center"/>
          </w:tcPr>
          <w:p w14:paraId="4A85D9AD" w14:textId="77777777" w:rsidR="008F5342" w:rsidRPr="008F5342" w:rsidRDefault="008F5342" w:rsidP="008F5342">
            <w:pPr>
              <w:widowControl w:val="0"/>
              <w:rPr>
                <w:rFonts w:cs="宋体"/>
                <w:szCs w:val="21"/>
              </w:rPr>
            </w:pPr>
            <w:r w:rsidRPr="008F5342">
              <w:rPr>
                <w:rFonts w:cs="宋体" w:hint="eastAsia"/>
                <w:szCs w:val="21"/>
              </w:rPr>
              <w:t>450</w:t>
            </w:r>
          </w:p>
        </w:tc>
      </w:tr>
      <w:tr w:rsidR="008F5342" w:rsidRPr="00E47E06" w14:paraId="786D6D3D" w14:textId="77777777" w:rsidTr="000B5CC0">
        <w:trPr>
          <w:trHeight w:hRule="exact" w:val="360"/>
          <w:jc w:val="center"/>
        </w:trPr>
        <w:tc>
          <w:tcPr>
            <w:tcW w:w="694" w:type="dxa"/>
            <w:vAlign w:val="center"/>
          </w:tcPr>
          <w:p w14:paraId="73A2EF7B" w14:textId="77777777" w:rsidR="008F5342" w:rsidRPr="008F5342" w:rsidRDefault="008F5342" w:rsidP="008F5342">
            <w:pPr>
              <w:widowControl w:val="0"/>
              <w:rPr>
                <w:rFonts w:cs="宋体"/>
                <w:szCs w:val="21"/>
              </w:rPr>
            </w:pPr>
            <w:r w:rsidRPr="008F5342">
              <w:rPr>
                <w:rFonts w:cs="宋体" w:hint="eastAsia"/>
                <w:szCs w:val="21"/>
              </w:rPr>
              <w:t>Ⅴ</w:t>
            </w:r>
          </w:p>
        </w:tc>
        <w:tc>
          <w:tcPr>
            <w:tcW w:w="2552" w:type="dxa"/>
            <w:vAlign w:val="center"/>
          </w:tcPr>
          <w:p w14:paraId="4CCA28A2" w14:textId="77777777" w:rsidR="008F5342" w:rsidRPr="008F5342" w:rsidRDefault="008F5342" w:rsidP="008F5342">
            <w:pPr>
              <w:widowControl w:val="0"/>
              <w:rPr>
                <w:rFonts w:cs="宋体"/>
                <w:szCs w:val="21"/>
              </w:rPr>
            </w:pPr>
            <w:r w:rsidRPr="008F5342">
              <w:rPr>
                <w:rFonts w:cs="宋体" w:hint="eastAsia"/>
                <w:szCs w:val="21"/>
              </w:rPr>
              <w:t>走道、楼梯间、卫生间</w:t>
            </w:r>
          </w:p>
        </w:tc>
        <w:tc>
          <w:tcPr>
            <w:tcW w:w="2693" w:type="dxa"/>
            <w:vAlign w:val="center"/>
          </w:tcPr>
          <w:p w14:paraId="0285BEE0" w14:textId="77777777" w:rsidR="008F5342" w:rsidRPr="008F5342" w:rsidRDefault="008F5342" w:rsidP="008F5342">
            <w:pPr>
              <w:widowControl w:val="0"/>
              <w:rPr>
                <w:rFonts w:cs="宋体"/>
                <w:szCs w:val="21"/>
              </w:rPr>
            </w:pPr>
            <w:r w:rsidRPr="008F5342">
              <w:rPr>
                <w:rFonts w:cs="宋体" w:hint="eastAsia"/>
                <w:szCs w:val="21"/>
              </w:rPr>
              <w:t>1.0</w:t>
            </w:r>
          </w:p>
          <w:p w14:paraId="5FF839B1" w14:textId="77777777" w:rsidR="008F5342" w:rsidRPr="008F5342" w:rsidRDefault="008F5342" w:rsidP="008F5342">
            <w:pPr>
              <w:widowControl w:val="0"/>
              <w:rPr>
                <w:rFonts w:cs="宋体"/>
                <w:szCs w:val="21"/>
              </w:rPr>
            </w:pPr>
          </w:p>
          <w:p w14:paraId="50CA1C7C" w14:textId="77777777" w:rsidR="008F5342" w:rsidRPr="008F5342" w:rsidRDefault="008F5342" w:rsidP="008F5342">
            <w:pPr>
              <w:widowControl w:val="0"/>
              <w:rPr>
                <w:rFonts w:cs="宋体"/>
                <w:szCs w:val="21"/>
              </w:rPr>
            </w:pPr>
          </w:p>
          <w:p w14:paraId="74B3A213" w14:textId="77777777" w:rsidR="008F5342" w:rsidRPr="008F5342" w:rsidRDefault="008F5342" w:rsidP="008F5342">
            <w:pPr>
              <w:widowControl w:val="0"/>
              <w:rPr>
                <w:rFonts w:cs="宋体"/>
                <w:szCs w:val="21"/>
              </w:rPr>
            </w:pPr>
          </w:p>
          <w:p w14:paraId="2A5DBBB9" w14:textId="77777777" w:rsidR="008F5342" w:rsidRPr="008F5342" w:rsidRDefault="008F5342" w:rsidP="008F5342">
            <w:pPr>
              <w:widowControl w:val="0"/>
              <w:rPr>
                <w:rFonts w:cs="宋体"/>
                <w:szCs w:val="21"/>
              </w:rPr>
            </w:pPr>
          </w:p>
        </w:tc>
        <w:tc>
          <w:tcPr>
            <w:tcW w:w="2693" w:type="dxa"/>
            <w:vAlign w:val="center"/>
          </w:tcPr>
          <w:p w14:paraId="68F775C1" w14:textId="77777777" w:rsidR="008F5342" w:rsidRPr="008F5342" w:rsidRDefault="008F5342" w:rsidP="008F5342">
            <w:pPr>
              <w:widowControl w:val="0"/>
              <w:rPr>
                <w:rFonts w:cs="宋体"/>
                <w:szCs w:val="21"/>
              </w:rPr>
            </w:pPr>
            <w:r w:rsidRPr="008F5342">
              <w:rPr>
                <w:rFonts w:cs="宋体" w:hint="eastAsia"/>
                <w:szCs w:val="21"/>
              </w:rPr>
              <w:t>150</w:t>
            </w:r>
          </w:p>
        </w:tc>
      </w:tr>
    </w:tbl>
    <w:p w14:paraId="1904AE3B" w14:textId="77777777" w:rsidR="008F5342" w:rsidRPr="00141CC8" w:rsidRDefault="008F5342" w:rsidP="008F5342">
      <w:pPr>
        <w:pStyle w:val="a9"/>
        <w:spacing w:line="360" w:lineRule="auto"/>
        <w:ind w:firstLine="420"/>
        <w:rPr>
          <w:rFonts w:ascii="微软雅黑" w:hAnsi="微软雅黑"/>
          <w:sz w:val="21"/>
          <w:szCs w:val="21"/>
        </w:rPr>
      </w:pPr>
      <w:bookmarkStart w:id="28" w:name="条文描述_博物馆建筑"/>
      <w:r w:rsidRPr="00141CC8">
        <w:rPr>
          <w:rFonts w:ascii="微软雅黑" w:hAnsi="微软雅黑"/>
          <w:sz w:val="21"/>
          <w:szCs w:val="21"/>
        </w:rPr>
        <w:t>4.0.</w:t>
      </w:r>
      <w:r w:rsidRPr="00141CC8">
        <w:rPr>
          <w:rFonts w:ascii="微软雅黑" w:hAnsi="微软雅黑" w:hint="eastAsia"/>
          <w:sz w:val="21"/>
          <w:szCs w:val="21"/>
        </w:rPr>
        <w:t>11</w:t>
      </w:r>
      <w:r w:rsidRPr="00141CC8">
        <w:rPr>
          <w:rFonts w:ascii="微软雅黑" w:hAnsi="微软雅黑"/>
          <w:sz w:val="21"/>
          <w:szCs w:val="21"/>
        </w:rPr>
        <w:t xml:space="preserve">  </w:t>
      </w:r>
      <w:r w:rsidRPr="00141CC8">
        <w:rPr>
          <w:rFonts w:ascii="微软雅黑" w:hAnsi="微软雅黑" w:hint="eastAsia"/>
          <w:sz w:val="21"/>
          <w:szCs w:val="21"/>
        </w:rPr>
        <w:t>博物馆建筑的采光标准值不应低于表4.0.11的规定。</w:t>
      </w:r>
    </w:p>
    <w:p w14:paraId="639CC4A7" w14:textId="77777777" w:rsidR="008F5342" w:rsidRPr="00141CC8" w:rsidRDefault="008F5342" w:rsidP="008F5342">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11</w:t>
      </w:r>
      <w:r w:rsidRPr="00141CC8">
        <w:rPr>
          <w:szCs w:val="21"/>
        </w:rPr>
        <w:t xml:space="preserve">  </w:t>
      </w:r>
      <w:r w:rsidRPr="00141CC8">
        <w:rPr>
          <w:rFonts w:hint="eastAsia"/>
          <w:szCs w:val="21"/>
        </w:rPr>
        <w:t>博物馆建筑的采光标准值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723"/>
        <w:gridCol w:w="1276"/>
        <w:gridCol w:w="1148"/>
        <w:gridCol w:w="1276"/>
        <w:gridCol w:w="1542"/>
      </w:tblGrid>
      <w:tr w:rsidR="008F5342" w:rsidRPr="00141CC8" w14:paraId="1E7CBA09"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103135DA" w14:textId="77777777" w:rsidR="008F5342" w:rsidRPr="00141CC8" w:rsidRDefault="008F5342" w:rsidP="008F5342">
            <w:pPr>
              <w:widowControl w:val="0"/>
              <w:rPr>
                <w:szCs w:val="21"/>
              </w:rPr>
            </w:pPr>
            <w:r w:rsidRPr="00141CC8">
              <w:rPr>
                <w:rFonts w:hint="eastAsia"/>
                <w:szCs w:val="21"/>
              </w:rPr>
              <w:t>采光等级</w:t>
            </w:r>
          </w:p>
        </w:tc>
        <w:tc>
          <w:tcPr>
            <w:tcW w:w="2723" w:type="dxa"/>
            <w:vMerge w:val="restart"/>
            <w:tcBorders>
              <w:top w:val="single" w:sz="12" w:space="0" w:color="auto"/>
              <w:left w:val="single" w:sz="4" w:space="0" w:color="auto"/>
              <w:bottom w:val="single" w:sz="4" w:space="0" w:color="auto"/>
              <w:right w:val="single" w:sz="4" w:space="0" w:color="auto"/>
            </w:tcBorders>
            <w:vAlign w:val="center"/>
            <w:hideMark/>
          </w:tcPr>
          <w:p w14:paraId="4AEBB759" w14:textId="77777777" w:rsidR="008F5342" w:rsidRPr="00141CC8" w:rsidRDefault="008F5342" w:rsidP="008F5342">
            <w:pPr>
              <w:widowControl w:val="0"/>
              <w:rPr>
                <w:szCs w:val="21"/>
              </w:rPr>
            </w:pPr>
            <w:r w:rsidRPr="00141CC8">
              <w:rPr>
                <w:rFonts w:hint="eastAsia"/>
                <w:szCs w:val="21"/>
              </w:rPr>
              <w:t>场所名称</w:t>
            </w:r>
          </w:p>
        </w:tc>
        <w:tc>
          <w:tcPr>
            <w:tcW w:w="2424" w:type="dxa"/>
            <w:gridSpan w:val="2"/>
            <w:tcBorders>
              <w:top w:val="single" w:sz="12" w:space="0" w:color="auto"/>
              <w:left w:val="single" w:sz="4" w:space="0" w:color="auto"/>
              <w:bottom w:val="single" w:sz="4" w:space="0" w:color="auto"/>
              <w:right w:val="single" w:sz="4" w:space="0" w:color="auto"/>
            </w:tcBorders>
            <w:vAlign w:val="center"/>
            <w:hideMark/>
          </w:tcPr>
          <w:p w14:paraId="4FE5B24A" w14:textId="77777777" w:rsidR="008F5342" w:rsidRPr="00141CC8" w:rsidRDefault="008F5342" w:rsidP="008F5342">
            <w:pPr>
              <w:widowControl w:val="0"/>
              <w:rPr>
                <w:szCs w:val="21"/>
              </w:rPr>
            </w:pPr>
            <w:r w:rsidRPr="00141CC8">
              <w:rPr>
                <w:rFonts w:hint="eastAsia"/>
                <w:szCs w:val="21"/>
              </w:rPr>
              <w:t>侧面采光</w:t>
            </w:r>
          </w:p>
        </w:tc>
        <w:tc>
          <w:tcPr>
            <w:tcW w:w="2818" w:type="dxa"/>
            <w:gridSpan w:val="2"/>
            <w:tcBorders>
              <w:top w:val="single" w:sz="12" w:space="0" w:color="auto"/>
              <w:left w:val="single" w:sz="4" w:space="0" w:color="auto"/>
              <w:bottom w:val="single" w:sz="4" w:space="0" w:color="auto"/>
              <w:right w:val="single" w:sz="12" w:space="0" w:color="auto"/>
            </w:tcBorders>
            <w:hideMark/>
          </w:tcPr>
          <w:p w14:paraId="39F59C5F" w14:textId="77777777" w:rsidR="008F5342" w:rsidRPr="00141CC8" w:rsidRDefault="008F5342" w:rsidP="008F5342">
            <w:pPr>
              <w:widowControl w:val="0"/>
              <w:rPr>
                <w:szCs w:val="21"/>
              </w:rPr>
            </w:pPr>
            <w:r w:rsidRPr="00141CC8">
              <w:rPr>
                <w:rFonts w:hint="eastAsia"/>
                <w:szCs w:val="21"/>
              </w:rPr>
              <w:t>顶部采光</w:t>
            </w:r>
          </w:p>
        </w:tc>
      </w:tr>
      <w:tr w:rsidR="008F5342" w:rsidRPr="00141CC8" w14:paraId="6559EA52"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31F9B6B9" w14:textId="77777777" w:rsidR="008F5342" w:rsidRPr="00141CC8" w:rsidRDefault="008F5342" w:rsidP="008F5342">
            <w:pPr>
              <w:widowControl w:val="0"/>
              <w:rPr>
                <w:szCs w:val="21"/>
              </w:rPr>
            </w:pPr>
          </w:p>
        </w:tc>
        <w:tc>
          <w:tcPr>
            <w:tcW w:w="2723" w:type="dxa"/>
            <w:vMerge/>
            <w:tcBorders>
              <w:top w:val="single" w:sz="12" w:space="0" w:color="auto"/>
              <w:left w:val="single" w:sz="4" w:space="0" w:color="auto"/>
              <w:bottom w:val="single" w:sz="4" w:space="0" w:color="auto"/>
              <w:right w:val="single" w:sz="4" w:space="0" w:color="auto"/>
            </w:tcBorders>
            <w:vAlign w:val="center"/>
            <w:hideMark/>
          </w:tcPr>
          <w:p w14:paraId="53E3ADAC" w14:textId="77777777" w:rsidR="008F5342" w:rsidRPr="00141CC8" w:rsidRDefault="008F5342" w:rsidP="008F5342">
            <w:pPr>
              <w:widowControl w:val="0"/>
              <w:rPr>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08A90D9" w14:textId="77777777" w:rsidR="008F5342" w:rsidRPr="00141CC8" w:rsidRDefault="008F5342" w:rsidP="008F5342">
            <w:pPr>
              <w:widowControl w:val="0"/>
              <w:rPr>
                <w:szCs w:val="21"/>
              </w:rPr>
            </w:pPr>
            <w:r w:rsidRPr="00141CC8">
              <w:rPr>
                <w:rFonts w:hint="eastAsia"/>
                <w:szCs w:val="21"/>
              </w:rPr>
              <w:t>采光系数标准值（%）</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EE3CE37" w14:textId="77777777" w:rsidR="008F5342" w:rsidRPr="00141CC8" w:rsidRDefault="008F5342" w:rsidP="008F5342">
            <w:pPr>
              <w:widowControl w:val="0"/>
              <w:rPr>
                <w:szCs w:val="21"/>
              </w:rPr>
            </w:pPr>
            <w:r w:rsidRPr="00141CC8">
              <w:rPr>
                <w:rFonts w:hint="eastAsia"/>
                <w:szCs w:val="21"/>
              </w:rPr>
              <w:t>室外天然光照度标准值（lx）</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6AF7B6" w14:textId="77777777" w:rsidR="008F5342" w:rsidRPr="00141CC8" w:rsidRDefault="008F5342" w:rsidP="008F5342">
            <w:pPr>
              <w:widowControl w:val="0"/>
              <w:rPr>
                <w:szCs w:val="21"/>
              </w:rPr>
            </w:pPr>
            <w:r w:rsidRPr="00141CC8">
              <w:rPr>
                <w:rFonts w:hint="eastAsia"/>
                <w:szCs w:val="21"/>
              </w:rPr>
              <w:t>采光系数标准值（%）</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56ADD1E4" w14:textId="77777777" w:rsidR="008F5342" w:rsidRPr="00141CC8" w:rsidRDefault="008F5342" w:rsidP="008F5342">
            <w:pPr>
              <w:widowControl w:val="0"/>
              <w:rPr>
                <w:szCs w:val="21"/>
              </w:rPr>
            </w:pPr>
            <w:r w:rsidRPr="00141CC8">
              <w:rPr>
                <w:rFonts w:hint="eastAsia"/>
                <w:szCs w:val="21"/>
              </w:rPr>
              <w:t>室外天然光照度标准值（lx）</w:t>
            </w:r>
          </w:p>
        </w:tc>
      </w:tr>
      <w:tr w:rsidR="008F5342" w:rsidRPr="00141CC8" w14:paraId="756710C7" w14:textId="77777777" w:rsidTr="008F5342">
        <w:trPr>
          <w:trHeight w:hRule="exact" w:val="702"/>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457F4B78" w14:textId="77777777" w:rsidR="008F5342" w:rsidRPr="00141CC8" w:rsidRDefault="008F5342" w:rsidP="008F5342">
            <w:pPr>
              <w:widowControl w:val="0"/>
              <w:rPr>
                <w:szCs w:val="21"/>
              </w:rPr>
            </w:pPr>
            <w:r w:rsidRPr="00141CC8">
              <w:rPr>
                <w:rFonts w:hint="eastAsia"/>
                <w:szCs w:val="21"/>
              </w:rPr>
              <w:t>Ⅲ</w:t>
            </w:r>
          </w:p>
        </w:tc>
        <w:tc>
          <w:tcPr>
            <w:tcW w:w="2723" w:type="dxa"/>
            <w:tcBorders>
              <w:top w:val="single" w:sz="4" w:space="0" w:color="auto"/>
              <w:left w:val="single" w:sz="4" w:space="0" w:color="auto"/>
              <w:bottom w:val="single" w:sz="4" w:space="0" w:color="auto"/>
              <w:right w:val="single" w:sz="4" w:space="0" w:color="auto"/>
            </w:tcBorders>
            <w:vAlign w:val="center"/>
            <w:hideMark/>
          </w:tcPr>
          <w:p w14:paraId="3F7F01DA" w14:textId="77777777" w:rsidR="00933A14" w:rsidRDefault="008F5342" w:rsidP="008F5342">
            <w:pPr>
              <w:widowControl w:val="0"/>
              <w:rPr>
                <w:szCs w:val="21"/>
              </w:rPr>
            </w:pPr>
            <w:r w:rsidRPr="00141CC8">
              <w:rPr>
                <w:rFonts w:hint="eastAsia"/>
                <w:szCs w:val="21"/>
              </w:rPr>
              <w:t>文物修复室、标本制作室、</w:t>
            </w:r>
          </w:p>
          <w:p w14:paraId="0676D813" w14:textId="77777777" w:rsidR="008F5342" w:rsidRPr="00141CC8" w:rsidRDefault="008F5342" w:rsidP="008F5342">
            <w:pPr>
              <w:widowControl w:val="0"/>
              <w:rPr>
                <w:szCs w:val="21"/>
              </w:rPr>
            </w:pPr>
            <w:r w:rsidRPr="00141CC8">
              <w:rPr>
                <w:rFonts w:hint="eastAsia"/>
                <w:szCs w:val="21"/>
              </w:rPr>
              <w:t>书画装裱室</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4BF625" w14:textId="77777777" w:rsidR="008F5342" w:rsidRPr="00141CC8" w:rsidRDefault="008F5342" w:rsidP="008F5342">
            <w:pPr>
              <w:widowControl w:val="0"/>
              <w:rPr>
                <w:szCs w:val="21"/>
              </w:rPr>
            </w:pPr>
            <w:r w:rsidRPr="00141CC8">
              <w:rPr>
                <w:rFonts w:hint="eastAsia"/>
                <w:szCs w:val="21"/>
              </w:rPr>
              <w:t>3.0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52EA77C" w14:textId="77777777" w:rsidR="008F5342" w:rsidRPr="00141CC8" w:rsidRDefault="008F5342" w:rsidP="008F5342">
            <w:pPr>
              <w:widowControl w:val="0"/>
              <w:rPr>
                <w:szCs w:val="21"/>
              </w:rPr>
            </w:pPr>
            <w:r w:rsidRPr="00141CC8">
              <w:rPr>
                <w:rFonts w:hint="eastAsia"/>
                <w:szCs w:val="21"/>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DC02CF" w14:textId="77777777" w:rsidR="008F5342" w:rsidRPr="00141CC8" w:rsidRDefault="008F5342" w:rsidP="008F5342">
            <w:pPr>
              <w:widowControl w:val="0"/>
              <w:rPr>
                <w:szCs w:val="21"/>
              </w:rPr>
            </w:pPr>
            <w:r w:rsidRPr="00141CC8">
              <w:rPr>
                <w:rFonts w:hint="eastAsia"/>
                <w:szCs w:val="21"/>
              </w:rPr>
              <w:t>2.0</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686492F8" w14:textId="77777777" w:rsidR="008F5342" w:rsidRPr="00141CC8" w:rsidRDefault="008F5342" w:rsidP="008F5342">
            <w:pPr>
              <w:widowControl w:val="0"/>
              <w:rPr>
                <w:szCs w:val="21"/>
              </w:rPr>
            </w:pPr>
            <w:r w:rsidRPr="00141CC8">
              <w:rPr>
                <w:rFonts w:hint="eastAsia"/>
                <w:szCs w:val="21"/>
              </w:rPr>
              <w:t>300</w:t>
            </w:r>
          </w:p>
        </w:tc>
      </w:tr>
      <w:tr w:rsidR="008F5342" w:rsidRPr="00141CC8" w14:paraId="2B84BE17" w14:textId="77777777" w:rsidTr="008F5342">
        <w:trPr>
          <w:trHeight w:hRule="exact" w:val="459"/>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0DFB9696" w14:textId="77777777" w:rsidR="008F5342" w:rsidRPr="00141CC8" w:rsidRDefault="008F5342" w:rsidP="008F5342">
            <w:pPr>
              <w:widowControl w:val="0"/>
              <w:rPr>
                <w:szCs w:val="21"/>
              </w:rPr>
            </w:pPr>
            <w:r w:rsidRPr="00141CC8">
              <w:rPr>
                <w:rFonts w:hint="eastAsia"/>
                <w:szCs w:val="21"/>
              </w:rPr>
              <w:t>Ⅳ</w:t>
            </w:r>
          </w:p>
        </w:tc>
        <w:tc>
          <w:tcPr>
            <w:tcW w:w="2723" w:type="dxa"/>
            <w:tcBorders>
              <w:top w:val="single" w:sz="4" w:space="0" w:color="auto"/>
              <w:left w:val="single" w:sz="4" w:space="0" w:color="auto"/>
              <w:bottom w:val="single" w:sz="4" w:space="0" w:color="auto"/>
              <w:right w:val="single" w:sz="4" w:space="0" w:color="auto"/>
            </w:tcBorders>
            <w:vAlign w:val="center"/>
            <w:hideMark/>
          </w:tcPr>
          <w:p w14:paraId="07CCA860" w14:textId="77777777" w:rsidR="008F5342" w:rsidRPr="00141CC8" w:rsidRDefault="008F5342" w:rsidP="008F5342">
            <w:pPr>
              <w:widowControl w:val="0"/>
              <w:rPr>
                <w:szCs w:val="21"/>
              </w:rPr>
            </w:pPr>
            <w:r w:rsidRPr="00141CC8">
              <w:rPr>
                <w:rFonts w:hint="eastAsia"/>
                <w:szCs w:val="21"/>
              </w:rPr>
              <w:t>陈列室、展厅、门厅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6420F9" w14:textId="77777777" w:rsidR="008F5342" w:rsidRPr="00141CC8" w:rsidRDefault="008F5342" w:rsidP="008F5342">
            <w:pPr>
              <w:widowControl w:val="0"/>
              <w:rPr>
                <w:szCs w:val="21"/>
              </w:rPr>
            </w:pPr>
            <w:r w:rsidRPr="00141CC8">
              <w:rPr>
                <w:rFonts w:hint="eastAsia"/>
                <w:szCs w:val="21"/>
              </w:rPr>
              <w:t>2.0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951CFD8" w14:textId="77777777" w:rsidR="008F5342" w:rsidRPr="00141CC8" w:rsidRDefault="008F5342" w:rsidP="008F5342">
            <w:pPr>
              <w:widowControl w:val="0"/>
              <w:rPr>
                <w:szCs w:val="21"/>
              </w:rPr>
            </w:pPr>
            <w:r w:rsidRPr="00141CC8">
              <w:rPr>
                <w:rFonts w:hint="eastAsia"/>
                <w:szCs w:val="21"/>
              </w:rPr>
              <w:t>300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F4DB7" w14:textId="77777777" w:rsidR="008F5342" w:rsidRPr="00141CC8" w:rsidRDefault="008F5342" w:rsidP="008F5342">
            <w:pPr>
              <w:widowControl w:val="0"/>
              <w:rPr>
                <w:szCs w:val="21"/>
              </w:rPr>
            </w:pPr>
            <w:r w:rsidRPr="00141CC8">
              <w:rPr>
                <w:rFonts w:hint="eastAsia"/>
                <w:szCs w:val="21"/>
              </w:rPr>
              <w:t>1.0</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54751A74" w14:textId="77777777" w:rsidR="008F5342" w:rsidRPr="00141CC8" w:rsidRDefault="008F5342" w:rsidP="008F5342">
            <w:pPr>
              <w:widowControl w:val="0"/>
              <w:rPr>
                <w:szCs w:val="21"/>
              </w:rPr>
            </w:pPr>
            <w:r w:rsidRPr="00141CC8">
              <w:rPr>
                <w:rFonts w:hint="eastAsia"/>
                <w:szCs w:val="21"/>
              </w:rPr>
              <w:t>150</w:t>
            </w:r>
          </w:p>
        </w:tc>
      </w:tr>
      <w:tr w:rsidR="008F5342" w:rsidRPr="00141CC8" w14:paraId="182D2277" w14:textId="77777777" w:rsidTr="008F5342">
        <w:trPr>
          <w:trHeight w:hRule="exact" w:val="423"/>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1E7D4C0E" w14:textId="77777777" w:rsidR="008F5342" w:rsidRPr="00141CC8" w:rsidRDefault="008F5342" w:rsidP="008F5342">
            <w:pPr>
              <w:widowControl w:val="0"/>
              <w:rPr>
                <w:szCs w:val="21"/>
              </w:rPr>
            </w:pPr>
            <w:r w:rsidRPr="00141CC8">
              <w:rPr>
                <w:rFonts w:hint="eastAsia"/>
                <w:szCs w:val="21"/>
              </w:rPr>
              <w:t>Ⅴ</w:t>
            </w:r>
          </w:p>
        </w:tc>
        <w:tc>
          <w:tcPr>
            <w:tcW w:w="2723" w:type="dxa"/>
            <w:tcBorders>
              <w:top w:val="single" w:sz="4" w:space="0" w:color="auto"/>
              <w:left w:val="single" w:sz="4" w:space="0" w:color="auto"/>
              <w:bottom w:val="single" w:sz="12" w:space="0" w:color="auto"/>
              <w:right w:val="single" w:sz="4" w:space="0" w:color="auto"/>
            </w:tcBorders>
            <w:vAlign w:val="center"/>
            <w:hideMark/>
          </w:tcPr>
          <w:p w14:paraId="47DB6471" w14:textId="77777777" w:rsidR="008F5342" w:rsidRPr="00141CC8" w:rsidRDefault="008F5342" w:rsidP="008F5342">
            <w:pPr>
              <w:widowControl w:val="0"/>
              <w:rPr>
                <w:szCs w:val="21"/>
              </w:rPr>
            </w:pPr>
            <w:r w:rsidRPr="00141CC8">
              <w:rPr>
                <w:rFonts w:hint="eastAsia"/>
                <w:szCs w:val="21"/>
              </w:rPr>
              <w:t>库房、走道、楼梯间、卫生间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46A91519" w14:textId="77777777" w:rsidR="008F5342" w:rsidRPr="00141CC8" w:rsidRDefault="008F5342" w:rsidP="008F5342">
            <w:pPr>
              <w:widowControl w:val="0"/>
              <w:rPr>
                <w:szCs w:val="21"/>
              </w:rPr>
            </w:pPr>
            <w:r w:rsidRPr="00141CC8">
              <w:rPr>
                <w:rFonts w:hint="eastAsia"/>
                <w:szCs w:val="21"/>
              </w:rPr>
              <w:t>1.0</w:t>
            </w:r>
          </w:p>
        </w:tc>
        <w:tc>
          <w:tcPr>
            <w:tcW w:w="1148" w:type="dxa"/>
            <w:tcBorders>
              <w:top w:val="single" w:sz="4" w:space="0" w:color="auto"/>
              <w:left w:val="single" w:sz="4" w:space="0" w:color="auto"/>
              <w:bottom w:val="single" w:sz="12" w:space="0" w:color="auto"/>
              <w:right w:val="single" w:sz="4" w:space="0" w:color="auto"/>
            </w:tcBorders>
            <w:vAlign w:val="center"/>
            <w:hideMark/>
          </w:tcPr>
          <w:p w14:paraId="5F9B35F3" w14:textId="77777777" w:rsidR="008F5342" w:rsidRPr="00141CC8" w:rsidRDefault="008F5342" w:rsidP="008F5342">
            <w:pPr>
              <w:widowControl w:val="0"/>
              <w:rPr>
                <w:szCs w:val="21"/>
              </w:rPr>
            </w:pPr>
            <w:r w:rsidRPr="00141CC8">
              <w:rPr>
                <w:rFonts w:hint="eastAsia"/>
                <w:szCs w:val="21"/>
              </w:rPr>
              <w:t>150</w:t>
            </w:r>
          </w:p>
        </w:tc>
        <w:tc>
          <w:tcPr>
            <w:tcW w:w="1276" w:type="dxa"/>
            <w:tcBorders>
              <w:top w:val="single" w:sz="4" w:space="0" w:color="auto"/>
              <w:left w:val="single" w:sz="4" w:space="0" w:color="auto"/>
              <w:bottom w:val="single" w:sz="12" w:space="0" w:color="auto"/>
              <w:right w:val="single" w:sz="4" w:space="0" w:color="auto"/>
            </w:tcBorders>
            <w:vAlign w:val="center"/>
          </w:tcPr>
          <w:p w14:paraId="60718B42" w14:textId="77777777" w:rsidR="008F5342" w:rsidRPr="00141CC8" w:rsidRDefault="008F5342" w:rsidP="008F5342">
            <w:pPr>
              <w:widowControl w:val="0"/>
              <w:rPr>
                <w:szCs w:val="21"/>
              </w:rPr>
            </w:pPr>
            <w:r w:rsidRPr="00141CC8">
              <w:rPr>
                <w:rFonts w:hint="eastAsia"/>
                <w:szCs w:val="21"/>
              </w:rPr>
              <w:t>0.5</w:t>
            </w:r>
          </w:p>
        </w:tc>
        <w:tc>
          <w:tcPr>
            <w:tcW w:w="1542" w:type="dxa"/>
            <w:tcBorders>
              <w:top w:val="single" w:sz="4" w:space="0" w:color="auto"/>
              <w:left w:val="single" w:sz="4" w:space="0" w:color="auto"/>
              <w:bottom w:val="single" w:sz="12" w:space="0" w:color="auto"/>
              <w:right w:val="single" w:sz="12" w:space="0" w:color="auto"/>
            </w:tcBorders>
            <w:vAlign w:val="center"/>
          </w:tcPr>
          <w:p w14:paraId="7EF856F6" w14:textId="77777777" w:rsidR="008F5342" w:rsidRPr="00141CC8" w:rsidRDefault="008F5342" w:rsidP="008F5342">
            <w:pPr>
              <w:widowControl w:val="0"/>
              <w:rPr>
                <w:szCs w:val="21"/>
              </w:rPr>
            </w:pPr>
            <w:r w:rsidRPr="00141CC8">
              <w:rPr>
                <w:rFonts w:hint="eastAsia"/>
                <w:szCs w:val="21"/>
              </w:rPr>
              <w:t>75</w:t>
            </w:r>
          </w:p>
        </w:tc>
      </w:tr>
    </w:tbl>
    <w:bookmarkEnd w:id="28"/>
    <w:p w14:paraId="168FF5E4"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sz w:val="21"/>
          <w:szCs w:val="21"/>
        </w:rPr>
        <w:t>4.0.</w:t>
      </w:r>
      <w:r w:rsidRPr="00141CC8">
        <w:rPr>
          <w:rFonts w:ascii="微软雅黑" w:hAnsi="微软雅黑" w:hint="eastAsia"/>
          <w:sz w:val="21"/>
          <w:szCs w:val="21"/>
        </w:rPr>
        <w:t>12</w:t>
      </w:r>
      <w:r w:rsidRPr="00141CC8">
        <w:rPr>
          <w:rFonts w:ascii="微软雅黑" w:hAnsi="微软雅黑"/>
          <w:sz w:val="21"/>
          <w:szCs w:val="21"/>
        </w:rPr>
        <w:t xml:space="preserve"> </w:t>
      </w:r>
      <w:r w:rsidRPr="00141CC8">
        <w:rPr>
          <w:rFonts w:ascii="微软雅黑" w:hAnsi="微软雅黑" w:hint="eastAsia"/>
          <w:sz w:val="21"/>
          <w:szCs w:val="21"/>
        </w:rPr>
        <w:t>展览建筑的采光标准值不应低于表4.0.12的规定。</w:t>
      </w:r>
    </w:p>
    <w:p w14:paraId="2BD8EA52" w14:textId="77777777" w:rsidR="008F5342" w:rsidRPr="00141CC8" w:rsidRDefault="008F5342" w:rsidP="008F5342">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12</w:t>
      </w:r>
      <w:r w:rsidRPr="00141CC8">
        <w:rPr>
          <w:szCs w:val="21"/>
        </w:rPr>
        <w:t xml:space="preserve">  </w:t>
      </w:r>
      <w:r w:rsidRPr="00141CC8">
        <w:rPr>
          <w:rFonts w:hint="eastAsia"/>
          <w:szCs w:val="21"/>
        </w:rPr>
        <w:t>展览建筑的采光标准值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693"/>
        <w:gridCol w:w="1276"/>
        <w:gridCol w:w="1321"/>
        <w:gridCol w:w="1134"/>
        <w:gridCol w:w="1574"/>
      </w:tblGrid>
      <w:tr w:rsidR="008F5342" w:rsidRPr="00141CC8" w14:paraId="60DC6376"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3BA211FF" w14:textId="77777777" w:rsidR="008F5342" w:rsidRPr="00141CC8" w:rsidRDefault="008F5342" w:rsidP="008F5342">
            <w:pPr>
              <w:widowControl w:val="0"/>
              <w:rPr>
                <w:szCs w:val="21"/>
              </w:rPr>
            </w:pPr>
            <w:r w:rsidRPr="00141CC8">
              <w:rPr>
                <w:rFonts w:hint="eastAsia"/>
                <w:szCs w:val="21"/>
              </w:rPr>
              <w:t>采光等级</w:t>
            </w:r>
          </w:p>
        </w:tc>
        <w:tc>
          <w:tcPr>
            <w:tcW w:w="2693" w:type="dxa"/>
            <w:vMerge w:val="restart"/>
            <w:tcBorders>
              <w:top w:val="single" w:sz="12" w:space="0" w:color="auto"/>
              <w:left w:val="single" w:sz="4" w:space="0" w:color="auto"/>
              <w:bottom w:val="single" w:sz="4" w:space="0" w:color="auto"/>
              <w:right w:val="single" w:sz="4" w:space="0" w:color="auto"/>
            </w:tcBorders>
            <w:vAlign w:val="center"/>
            <w:hideMark/>
          </w:tcPr>
          <w:p w14:paraId="5399450B" w14:textId="77777777" w:rsidR="008F5342" w:rsidRPr="00141CC8" w:rsidRDefault="008F5342" w:rsidP="008F5342">
            <w:pPr>
              <w:widowControl w:val="0"/>
              <w:rPr>
                <w:szCs w:val="21"/>
              </w:rPr>
            </w:pPr>
            <w:r w:rsidRPr="00141CC8">
              <w:rPr>
                <w:rFonts w:hint="eastAsia"/>
                <w:szCs w:val="21"/>
              </w:rPr>
              <w:t>场所名称</w:t>
            </w:r>
          </w:p>
        </w:tc>
        <w:tc>
          <w:tcPr>
            <w:tcW w:w="2597" w:type="dxa"/>
            <w:gridSpan w:val="2"/>
            <w:tcBorders>
              <w:top w:val="single" w:sz="12" w:space="0" w:color="auto"/>
              <w:left w:val="single" w:sz="4" w:space="0" w:color="auto"/>
              <w:bottom w:val="single" w:sz="4" w:space="0" w:color="auto"/>
              <w:right w:val="single" w:sz="4" w:space="0" w:color="auto"/>
            </w:tcBorders>
            <w:vAlign w:val="center"/>
            <w:hideMark/>
          </w:tcPr>
          <w:p w14:paraId="39FA95EE" w14:textId="77777777" w:rsidR="008F5342" w:rsidRPr="00141CC8" w:rsidRDefault="008F5342" w:rsidP="008F5342">
            <w:pPr>
              <w:widowControl w:val="0"/>
              <w:rPr>
                <w:szCs w:val="21"/>
              </w:rPr>
            </w:pPr>
            <w:r w:rsidRPr="00141CC8">
              <w:rPr>
                <w:rFonts w:hint="eastAsia"/>
                <w:szCs w:val="21"/>
              </w:rPr>
              <w:t>侧面采光</w:t>
            </w:r>
          </w:p>
        </w:tc>
        <w:tc>
          <w:tcPr>
            <w:tcW w:w="2708" w:type="dxa"/>
            <w:gridSpan w:val="2"/>
            <w:tcBorders>
              <w:top w:val="single" w:sz="12" w:space="0" w:color="auto"/>
              <w:left w:val="single" w:sz="4" w:space="0" w:color="auto"/>
              <w:bottom w:val="single" w:sz="4" w:space="0" w:color="auto"/>
              <w:right w:val="single" w:sz="12" w:space="0" w:color="auto"/>
            </w:tcBorders>
            <w:hideMark/>
          </w:tcPr>
          <w:p w14:paraId="5D56AA9E" w14:textId="77777777" w:rsidR="008F5342" w:rsidRPr="00141CC8" w:rsidRDefault="008F5342" w:rsidP="008F5342">
            <w:pPr>
              <w:widowControl w:val="0"/>
              <w:rPr>
                <w:szCs w:val="21"/>
              </w:rPr>
            </w:pPr>
            <w:r w:rsidRPr="00141CC8">
              <w:rPr>
                <w:rFonts w:hint="eastAsia"/>
                <w:szCs w:val="21"/>
              </w:rPr>
              <w:t>顶部采光</w:t>
            </w:r>
          </w:p>
        </w:tc>
      </w:tr>
      <w:tr w:rsidR="008F5342" w:rsidRPr="00141CC8" w14:paraId="3E0E9BBF"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01E08D92" w14:textId="77777777" w:rsidR="008F5342" w:rsidRPr="00141CC8" w:rsidRDefault="008F5342" w:rsidP="008F5342">
            <w:pPr>
              <w:widowControl w:val="0"/>
              <w:rPr>
                <w:szCs w:val="21"/>
              </w:rPr>
            </w:pPr>
          </w:p>
        </w:tc>
        <w:tc>
          <w:tcPr>
            <w:tcW w:w="2693" w:type="dxa"/>
            <w:vMerge/>
            <w:tcBorders>
              <w:top w:val="single" w:sz="12" w:space="0" w:color="auto"/>
              <w:left w:val="single" w:sz="4" w:space="0" w:color="auto"/>
              <w:bottom w:val="single" w:sz="4" w:space="0" w:color="auto"/>
              <w:right w:val="single" w:sz="4" w:space="0" w:color="auto"/>
            </w:tcBorders>
            <w:vAlign w:val="center"/>
            <w:hideMark/>
          </w:tcPr>
          <w:p w14:paraId="1EA3DC81" w14:textId="77777777" w:rsidR="008F5342" w:rsidRPr="00141CC8" w:rsidRDefault="008F5342" w:rsidP="008F5342">
            <w:pPr>
              <w:widowControl w:val="0"/>
              <w:rPr>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F4EF8C4" w14:textId="77777777" w:rsidR="008F5342" w:rsidRPr="00141CC8" w:rsidRDefault="008F5342" w:rsidP="008F5342">
            <w:pPr>
              <w:widowControl w:val="0"/>
              <w:rPr>
                <w:szCs w:val="21"/>
              </w:rPr>
            </w:pPr>
            <w:r w:rsidRPr="00141CC8">
              <w:rPr>
                <w:rFonts w:hint="eastAsia"/>
                <w:szCs w:val="21"/>
              </w:rPr>
              <w:t>采光系数标准值（%）</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3AA2EA6" w14:textId="77777777" w:rsidR="008F5342" w:rsidRPr="00141CC8" w:rsidRDefault="008F5342" w:rsidP="008F5342">
            <w:pPr>
              <w:widowControl w:val="0"/>
              <w:rPr>
                <w:szCs w:val="21"/>
              </w:rPr>
            </w:pPr>
            <w:r w:rsidRPr="00141CC8">
              <w:rPr>
                <w:rFonts w:hint="eastAsia"/>
                <w:szCs w:val="21"/>
              </w:rPr>
              <w:t>室外天然光照度标准值（lx）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C8008" w14:textId="77777777" w:rsidR="008F5342" w:rsidRPr="00141CC8" w:rsidRDefault="008F5342" w:rsidP="008F5342">
            <w:pPr>
              <w:widowControl w:val="0"/>
              <w:rPr>
                <w:szCs w:val="21"/>
              </w:rPr>
            </w:pPr>
            <w:r w:rsidRPr="00141CC8">
              <w:rPr>
                <w:rFonts w:hint="eastAsia"/>
                <w:szCs w:val="21"/>
              </w:rPr>
              <w:t>采光系数标准值（%）</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4A5871B2" w14:textId="77777777" w:rsidR="008F5342" w:rsidRPr="00141CC8" w:rsidRDefault="008F5342" w:rsidP="008F5342">
            <w:pPr>
              <w:widowControl w:val="0"/>
              <w:rPr>
                <w:szCs w:val="21"/>
              </w:rPr>
            </w:pPr>
            <w:r w:rsidRPr="00141CC8">
              <w:rPr>
                <w:rFonts w:hint="eastAsia"/>
                <w:szCs w:val="21"/>
              </w:rPr>
              <w:t>室外天然光照度标准值（lx）</w:t>
            </w:r>
          </w:p>
        </w:tc>
      </w:tr>
      <w:tr w:rsidR="008F5342" w:rsidRPr="00141CC8" w14:paraId="0929CD6C" w14:textId="77777777" w:rsidTr="008F5342">
        <w:trPr>
          <w:trHeight w:hRule="exact" w:val="43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5179BF4F" w14:textId="77777777" w:rsidR="008F5342" w:rsidRPr="00141CC8" w:rsidRDefault="008F5342" w:rsidP="008F5342">
            <w:pPr>
              <w:widowControl w:val="0"/>
              <w:rPr>
                <w:szCs w:val="21"/>
              </w:rPr>
            </w:pPr>
            <w:r w:rsidRPr="00141CC8">
              <w:rPr>
                <w:rFonts w:hint="eastAsia"/>
                <w:szCs w:val="21"/>
              </w:rPr>
              <w:t>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AD1A22" w14:textId="77777777" w:rsidR="008F5342" w:rsidRPr="00141CC8" w:rsidRDefault="008F5342" w:rsidP="008F5342">
            <w:pPr>
              <w:widowControl w:val="0"/>
              <w:rPr>
                <w:szCs w:val="21"/>
              </w:rPr>
            </w:pPr>
            <w:r w:rsidRPr="00141CC8">
              <w:rPr>
                <w:rFonts w:hint="eastAsia"/>
                <w:szCs w:val="21"/>
              </w:rPr>
              <w:t>展厅（单层及顶层）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D05B6C" w14:textId="77777777" w:rsidR="008F5342" w:rsidRPr="00141CC8" w:rsidRDefault="008F5342" w:rsidP="008F5342">
            <w:pPr>
              <w:widowControl w:val="0"/>
              <w:rPr>
                <w:szCs w:val="21"/>
              </w:rPr>
            </w:pPr>
            <w:r w:rsidRPr="00141CC8">
              <w:rPr>
                <w:rFonts w:hint="eastAsia"/>
                <w:szCs w:val="21"/>
              </w:rPr>
              <w:t>3.0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9502C9A" w14:textId="77777777" w:rsidR="008F5342" w:rsidRPr="00141CC8" w:rsidRDefault="008F5342" w:rsidP="008F5342">
            <w:pPr>
              <w:widowControl w:val="0"/>
              <w:rPr>
                <w:szCs w:val="21"/>
              </w:rPr>
            </w:pPr>
            <w:r w:rsidRPr="00141CC8">
              <w:rPr>
                <w:rFonts w:hint="eastAsia"/>
                <w:szCs w:val="21"/>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CBFF37" w14:textId="77777777" w:rsidR="008F5342" w:rsidRPr="00141CC8" w:rsidRDefault="008F5342" w:rsidP="008F5342">
            <w:pPr>
              <w:widowControl w:val="0"/>
              <w:rPr>
                <w:szCs w:val="21"/>
              </w:rPr>
            </w:pPr>
            <w:r w:rsidRPr="00141CC8">
              <w:rPr>
                <w:rFonts w:hint="eastAsia"/>
                <w:szCs w:val="21"/>
              </w:rPr>
              <w:t>2.0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640AB0B4" w14:textId="77777777" w:rsidR="008F5342" w:rsidRPr="00141CC8" w:rsidRDefault="008F5342" w:rsidP="008F5342">
            <w:pPr>
              <w:widowControl w:val="0"/>
              <w:rPr>
                <w:szCs w:val="21"/>
              </w:rPr>
            </w:pPr>
            <w:r w:rsidRPr="00141CC8">
              <w:rPr>
                <w:rFonts w:hint="eastAsia"/>
                <w:szCs w:val="21"/>
              </w:rPr>
              <w:t>300</w:t>
            </w:r>
          </w:p>
        </w:tc>
      </w:tr>
      <w:tr w:rsidR="008F5342" w:rsidRPr="00141CC8" w14:paraId="6E760387" w14:textId="77777777" w:rsidTr="008F5342">
        <w:trPr>
          <w:trHeight w:hRule="exact" w:val="42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23BA6E85" w14:textId="77777777" w:rsidR="008F5342" w:rsidRPr="00141CC8" w:rsidRDefault="008F5342" w:rsidP="008F5342">
            <w:pPr>
              <w:widowControl w:val="0"/>
              <w:rPr>
                <w:szCs w:val="21"/>
              </w:rPr>
            </w:pPr>
            <w:r w:rsidRPr="00141CC8">
              <w:rPr>
                <w:rFonts w:hint="eastAsia"/>
                <w:szCs w:val="21"/>
              </w:rPr>
              <w:t>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2EA654" w14:textId="77777777" w:rsidR="008F5342" w:rsidRPr="00141CC8" w:rsidRDefault="008F5342" w:rsidP="008F5342">
            <w:pPr>
              <w:widowControl w:val="0"/>
              <w:rPr>
                <w:szCs w:val="21"/>
              </w:rPr>
            </w:pPr>
            <w:r w:rsidRPr="00141CC8">
              <w:rPr>
                <w:rFonts w:hint="eastAsia"/>
                <w:szCs w:val="21"/>
              </w:rPr>
              <w:t>登录厅、连接通道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AFBF55" w14:textId="77777777" w:rsidR="008F5342" w:rsidRPr="00141CC8" w:rsidRDefault="008F5342" w:rsidP="008F5342">
            <w:pPr>
              <w:widowControl w:val="0"/>
              <w:rPr>
                <w:szCs w:val="21"/>
              </w:rPr>
            </w:pPr>
            <w:r w:rsidRPr="00141CC8">
              <w:rPr>
                <w:rFonts w:hint="eastAsia"/>
                <w:szCs w:val="21"/>
              </w:rPr>
              <w:t>2.0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B4BD90C" w14:textId="77777777" w:rsidR="008F5342" w:rsidRPr="00141CC8" w:rsidRDefault="008F5342" w:rsidP="008F5342">
            <w:pPr>
              <w:widowControl w:val="0"/>
              <w:rPr>
                <w:szCs w:val="21"/>
              </w:rPr>
            </w:pPr>
            <w:r w:rsidRPr="00141CC8">
              <w:rPr>
                <w:rFonts w:hint="eastAsia"/>
                <w:szCs w:val="21"/>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D291E7" w14:textId="77777777" w:rsidR="008F5342" w:rsidRPr="00141CC8" w:rsidRDefault="008F5342" w:rsidP="008F5342">
            <w:pPr>
              <w:widowControl w:val="0"/>
              <w:rPr>
                <w:szCs w:val="21"/>
              </w:rPr>
            </w:pPr>
            <w:r w:rsidRPr="00141CC8">
              <w:rPr>
                <w:rFonts w:hint="eastAsia"/>
                <w:szCs w:val="21"/>
              </w:rPr>
              <w:t>1.0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54341E2A" w14:textId="77777777" w:rsidR="008F5342" w:rsidRPr="00141CC8" w:rsidRDefault="008F5342" w:rsidP="008F5342">
            <w:pPr>
              <w:widowControl w:val="0"/>
              <w:rPr>
                <w:szCs w:val="21"/>
              </w:rPr>
            </w:pPr>
            <w:r w:rsidRPr="00141CC8">
              <w:rPr>
                <w:rFonts w:hint="eastAsia"/>
                <w:szCs w:val="21"/>
              </w:rPr>
              <w:t>150</w:t>
            </w:r>
          </w:p>
        </w:tc>
      </w:tr>
      <w:tr w:rsidR="008F5342" w:rsidRPr="00141CC8" w14:paraId="0FC2D722" w14:textId="77777777" w:rsidTr="008F5342">
        <w:trPr>
          <w:trHeight w:hRule="exact" w:val="416"/>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40723CD1" w14:textId="77777777" w:rsidR="008F5342" w:rsidRPr="00141CC8" w:rsidRDefault="008F5342" w:rsidP="008F5342">
            <w:pPr>
              <w:widowControl w:val="0"/>
              <w:rPr>
                <w:szCs w:val="21"/>
              </w:rPr>
            </w:pPr>
            <w:r w:rsidRPr="00141CC8">
              <w:rPr>
                <w:rFonts w:hint="eastAsia"/>
                <w:szCs w:val="21"/>
              </w:rPr>
              <w:t>Ⅴ</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993F19E" w14:textId="77777777" w:rsidR="008F5342" w:rsidRPr="00141CC8" w:rsidRDefault="008F5342" w:rsidP="008F5342">
            <w:pPr>
              <w:widowControl w:val="0"/>
              <w:rPr>
                <w:szCs w:val="21"/>
              </w:rPr>
            </w:pPr>
            <w:r w:rsidRPr="00141CC8">
              <w:rPr>
                <w:rFonts w:hint="eastAsia"/>
                <w:szCs w:val="21"/>
              </w:rPr>
              <w:t>库房、楼梯间、卫生间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3BA9367B" w14:textId="77777777" w:rsidR="008F5342" w:rsidRPr="00141CC8" w:rsidRDefault="008F5342" w:rsidP="008F5342">
            <w:pPr>
              <w:widowControl w:val="0"/>
              <w:rPr>
                <w:szCs w:val="21"/>
              </w:rPr>
            </w:pPr>
            <w:r w:rsidRPr="00141CC8">
              <w:rPr>
                <w:rFonts w:hint="eastAsia"/>
                <w:szCs w:val="21"/>
              </w:rPr>
              <w:t>1.0</w:t>
            </w:r>
          </w:p>
        </w:tc>
        <w:tc>
          <w:tcPr>
            <w:tcW w:w="1321" w:type="dxa"/>
            <w:tcBorders>
              <w:top w:val="single" w:sz="4" w:space="0" w:color="auto"/>
              <w:left w:val="single" w:sz="4" w:space="0" w:color="auto"/>
              <w:bottom w:val="single" w:sz="12" w:space="0" w:color="auto"/>
              <w:right w:val="single" w:sz="4" w:space="0" w:color="auto"/>
            </w:tcBorders>
            <w:vAlign w:val="center"/>
            <w:hideMark/>
          </w:tcPr>
          <w:p w14:paraId="659BDEBA" w14:textId="77777777" w:rsidR="008F5342" w:rsidRPr="00141CC8" w:rsidRDefault="008F5342" w:rsidP="008F5342">
            <w:pPr>
              <w:widowControl w:val="0"/>
              <w:rPr>
                <w:szCs w:val="21"/>
              </w:rPr>
            </w:pPr>
            <w:r w:rsidRPr="00141CC8">
              <w:rPr>
                <w:rFonts w:hint="eastAsia"/>
                <w:szCs w:val="21"/>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27BC81CE" w14:textId="77777777" w:rsidR="008F5342" w:rsidRPr="00141CC8" w:rsidRDefault="008F5342" w:rsidP="008F5342">
            <w:pPr>
              <w:widowControl w:val="0"/>
              <w:rPr>
                <w:szCs w:val="21"/>
              </w:rPr>
            </w:pPr>
            <w:r w:rsidRPr="00141CC8">
              <w:rPr>
                <w:rFonts w:hint="eastAsia"/>
                <w:szCs w:val="21"/>
              </w:rPr>
              <w:t>0.5</w:t>
            </w:r>
          </w:p>
        </w:tc>
        <w:tc>
          <w:tcPr>
            <w:tcW w:w="1574" w:type="dxa"/>
            <w:tcBorders>
              <w:top w:val="single" w:sz="4" w:space="0" w:color="auto"/>
              <w:left w:val="single" w:sz="4" w:space="0" w:color="auto"/>
              <w:bottom w:val="single" w:sz="12" w:space="0" w:color="auto"/>
              <w:right w:val="single" w:sz="12" w:space="0" w:color="auto"/>
            </w:tcBorders>
            <w:vAlign w:val="center"/>
            <w:hideMark/>
          </w:tcPr>
          <w:p w14:paraId="05CC7576" w14:textId="77777777" w:rsidR="008F5342" w:rsidRPr="00141CC8" w:rsidRDefault="008F5342" w:rsidP="008F5342">
            <w:pPr>
              <w:widowControl w:val="0"/>
              <w:rPr>
                <w:szCs w:val="21"/>
              </w:rPr>
            </w:pPr>
            <w:r w:rsidRPr="00141CC8">
              <w:rPr>
                <w:rFonts w:hint="eastAsia"/>
                <w:szCs w:val="21"/>
              </w:rPr>
              <w:t>75</w:t>
            </w:r>
          </w:p>
        </w:tc>
      </w:tr>
    </w:tbl>
    <w:p w14:paraId="40C3EDB9" w14:textId="77777777" w:rsidR="0057477E" w:rsidRPr="00141CC8" w:rsidRDefault="0057477E" w:rsidP="0057477E">
      <w:pPr>
        <w:pStyle w:val="a9"/>
        <w:spacing w:line="360" w:lineRule="auto"/>
        <w:ind w:firstLine="420"/>
        <w:rPr>
          <w:rFonts w:ascii="微软雅黑" w:hAnsi="微软雅黑"/>
          <w:sz w:val="21"/>
          <w:szCs w:val="21"/>
        </w:rPr>
      </w:pPr>
      <w:bookmarkStart w:id="29" w:name="条文描述_体育建筑"/>
      <w:r w:rsidRPr="00141CC8">
        <w:rPr>
          <w:rFonts w:ascii="微软雅黑" w:hAnsi="微软雅黑"/>
          <w:sz w:val="21"/>
          <w:szCs w:val="21"/>
        </w:rPr>
        <w:t>4.0.</w:t>
      </w:r>
      <w:r w:rsidRPr="00141CC8">
        <w:rPr>
          <w:rFonts w:ascii="微软雅黑" w:hAnsi="微软雅黑" w:hint="eastAsia"/>
          <w:sz w:val="21"/>
          <w:szCs w:val="21"/>
        </w:rPr>
        <w:t>14</w:t>
      </w:r>
      <w:r w:rsidRPr="00141CC8">
        <w:rPr>
          <w:rFonts w:ascii="微软雅黑" w:hAnsi="微软雅黑"/>
          <w:sz w:val="21"/>
          <w:szCs w:val="21"/>
        </w:rPr>
        <w:t xml:space="preserve">  </w:t>
      </w:r>
      <w:r w:rsidRPr="00141CC8">
        <w:rPr>
          <w:rFonts w:ascii="微软雅黑" w:hAnsi="微软雅黑" w:hint="eastAsia"/>
          <w:sz w:val="21"/>
          <w:szCs w:val="21"/>
        </w:rPr>
        <w:t>体育建筑的采光标准值不应低于表4.0.14的规定。</w:t>
      </w:r>
    </w:p>
    <w:p w14:paraId="378398CA" w14:textId="77777777" w:rsidR="0057477E" w:rsidRPr="00141CC8" w:rsidRDefault="0057477E" w:rsidP="00AA1B36">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14</w:t>
      </w:r>
      <w:r w:rsidRPr="00141CC8">
        <w:rPr>
          <w:szCs w:val="21"/>
        </w:rPr>
        <w:t xml:space="preserve">  </w:t>
      </w:r>
      <w:r w:rsidRPr="00141CC8">
        <w:rPr>
          <w:rFonts w:hint="eastAsia"/>
          <w:szCs w:val="21"/>
        </w:rPr>
        <w:t>体育建筑的采光标准值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709"/>
        <w:gridCol w:w="1134"/>
        <w:gridCol w:w="1559"/>
        <w:gridCol w:w="1134"/>
        <w:gridCol w:w="1498"/>
      </w:tblGrid>
      <w:tr w:rsidR="0057477E" w:rsidRPr="00141CC8" w14:paraId="4219E129"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4E895B44" w14:textId="77777777" w:rsidR="0057477E" w:rsidRPr="00141CC8" w:rsidRDefault="0057477E" w:rsidP="00AA1B36">
            <w:pPr>
              <w:widowControl w:val="0"/>
              <w:rPr>
                <w:szCs w:val="21"/>
              </w:rPr>
            </w:pPr>
            <w:r w:rsidRPr="00141CC8">
              <w:rPr>
                <w:rFonts w:hint="eastAsia"/>
                <w:szCs w:val="21"/>
              </w:rPr>
              <w:t>采光等级</w:t>
            </w:r>
          </w:p>
        </w:tc>
        <w:tc>
          <w:tcPr>
            <w:tcW w:w="2709" w:type="dxa"/>
            <w:vMerge w:val="restart"/>
            <w:tcBorders>
              <w:top w:val="single" w:sz="12" w:space="0" w:color="auto"/>
              <w:left w:val="single" w:sz="4" w:space="0" w:color="auto"/>
              <w:bottom w:val="single" w:sz="4" w:space="0" w:color="auto"/>
              <w:right w:val="single" w:sz="4" w:space="0" w:color="auto"/>
            </w:tcBorders>
            <w:vAlign w:val="center"/>
            <w:hideMark/>
          </w:tcPr>
          <w:p w14:paraId="067F3066" w14:textId="77777777" w:rsidR="0057477E" w:rsidRPr="00141CC8" w:rsidRDefault="0057477E" w:rsidP="00AA1B36">
            <w:pPr>
              <w:widowControl w:val="0"/>
              <w:rPr>
                <w:szCs w:val="21"/>
              </w:rPr>
            </w:pPr>
            <w:r w:rsidRPr="00141CC8">
              <w:rPr>
                <w:rFonts w:hint="eastAsia"/>
                <w:szCs w:val="21"/>
              </w:rPr>
              <w:t>场所名称</w:t>
            </w:r>
          </w:p>
        </w:tc>
        <w:tc>
          <w:tcPr>
            <w:tcW w:w="2693" w:type="dxa"/>
            <w:gridSpan w:val="2"/>
            <w:tcBorders>
              <w:top w:val="single" w:sz="12" w:space="0" w:color="auto"/>
              <w:left w:val="single" w:sz="4" w:space="0" w:color="auto"/>
              <w:bottom w:val="single" w:sz="4" w:space="0" w:color="auto"/>
              <w:right w:val="single" w:sz="4" w:space="0" w:color="auto"/>
            </w:tcBorders>
            <w:vAlign w:val="center"/>
            <w:hideMark/>
          </w:tcPr>
          <w:p w14:paraId="587073B9" w14:textId="77777777" w:rsidR="0057477E" w:rsidRPr="00141CC8" w:rsidRDefault="0057477E" w:rsidP="00AA1B36">
            <w:pPr>
              <w:widowControl w:val="0"/>
              <w:rPr>
                <w:szCs w:val="21"/>
              </w:rPr>
            </w:pPr>
            <w:r w:rsidRPr="00141CC8">
              <w:rPr>
                <w:rFonts w:hint="eastAsia"/>
                <w:szCs w:val="21"/>
              </w:rPr>
              <w:t>侧面采光</w:t>
            </w:r>
          </w:p>
        </w:tc>
        <w:tc>
          <w:tcPr>
            <w:tcW w:w="2632" w:type="dxa"/>
            <w:gridSpan w:val="2"/>
            <w:tcBorders>
              <w:top w:val="single" w:sz="12" w:space="0" w:color="auto"/>
              <w:left w:val="single" w:sz="4" w:space="0" w:color="auto"/>
              <w:bottom w:val="single" w:sz="4" w:space="0" w:color="auto"/>
              <w:right w:val="single" w:sz="12" w:space="0" w:color="auto"/>
            </w:tcBorders>
            <w:hideMark/>
          </w:tcPr>
          <w:p w14:paraId="6D1462A9" w14:textId="77777777" w:rsidR="0057477E" w:rsidRPr="00141CC8" w:rsidRDefault="0057477E" w:rsidP="00AA1B36">
            <w:pPr>
              <w:widowControl w:val="0"/>
              <w:rPr>
                <w:szCs w:val="21"/>
              </w:rPr>
            </w:pPr>
            <w:r w:rsidRPr="00141CC8">
              <w:rPr>
                <w:rFonts w:hint="eastAsia"/>
                <w:szCs w:val="21"/>
              </w:rPr>
              <w:t>顶部采光</w:t>
            </w:r>
          </w:p>
        </w:tc>
      </w:tr>
      <w:tr w:rsidR="0057477E" w:rsidRPr="00141CC8" w14:paraId="62CD80E0"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75DFADCB" w14:textId="77777777" w:rsidR="0057477E" w:rsidRPr="00141CC8" w:rsidRDefault="0057477E" w:rsidP="00AA1B36">
            <w:pPr>
              <w:widowControl w:val="0"/>
              <w:rPr>
                <w:szCs w:val="21"/>
              </w:rPr>
            </w:pPr>
          </w:p>
        </w:tc>
        <w:tc>
          <w:tcPr>
            <w:tcW w:w="2709" w:type="dxa"/>
            <w:vMerge/>
            <w:tcBorders>
              <w:top w:val="single" w:sz="12" w:space="0" w:color="auto"/>
              <w:left w:val="single" w:sz="4" w:space="0" w:color="auto"/>
              <w:bottom w:val="single" w:sz="4" w:space="0" w:color="auto"/>
              <w:right w:val="single" w:sz="4" w:space="0" w:color="auto"/>
            </w:tcBorders>
            <w:vAlign w:val="center"/>
            <w:hideMark/>
          </w:tcPr>
          <w:p w14:paraId="211B4507" w14:textId="77777777" w:rsidR="0057477E" w:rsidRPr="00141CC8" w:rsidRDefault="0057477E" w:rsidP="00AA1B36">
            <w:pPr>
              <w:widowControl w:val="0"/>
              <w:rPr>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E33CFD2" w14:textId="77777777" w:rsidR="0057477E" w:rsidRPr="00141CC8" w:rsidRDefault="0057477E" w:rsidP="00AA1B36">
            <w:pPr>
              <w:widowControl w:val="0"/>
              <w:rPr>
                <w:szCs w:val="21"/>
              </w:rPr>
            </w:pPr>
            <w:r w:rsidRPr="00141CC8">
              <w:rPr>
                <w:rFonts w:hint="eastAsia"/>
                <w:szCs w:val="21"/>
              </w:rPr>
              <w:t>采光系数标准值（%）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B8808F" w14:textId="77777777" w:rsidR="0057477E" w:rsidRPr="00141CC8" w:rsidRDefault="0057477E" w:rsidP="00AA1B36">
            <w:pPr>
              <w:widowControl w:val="0"/>
              <w:rPr>
                <w:szCs w:val="21"/>
              </w:rPr>
            </w:pPr>
            <w:r w:rsidRPr="00141CC8">
              <w:rPr>
                <w:rFonts w:hint="eastAsia"/>
                <w:szCs w:val="21"/>
              </w:rPr>
              <w:t>室外天然光照度标准值（lx）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28BC8E" w14:textId="77777777" w:rsidR="0057477E" w:rsidRPr="00141CC8" w:rsidRDefault="0057477E" w:rsidP="00AA1B36">
            <w:pPr>
              <w:widowControl w:val="0"/>
              <w:rPr>
                <w:szCs w:val="21"/>
              </w:rPr>
            </w:pPr>
            <w:r w:rsidRPr="00141CC8">
              <w:rPr>
                <w:rFonts w:hint="eastAsia"/>
                <w:szCs w:val="21"/>
              </w:rPr>
              <w:t>采光系数标准值（%）</w:t>
            </w:r>
          </w:p>
        </w:tc>
        <w:tc>
          <w:tcPr>
            <w:tcW w:w="1498" w:type="dxa"/>
            <w:tcBorders>
              <w:top w:val="single" w:sz="4" w:space="0" w:color="auto"/>
              <w:left w:val="single" w:sz="4" w:space="0" w:color="auto"/>
              <w:bottom w:val="single" w:sz="4" w:space="0" w:color="auto"/>
              <w:right w:val="single" w:sz="12" w:space="0" w:color="auto"/>
            </w:tcBorders>
            <w:vAlign w:val="center"/>
            <w:hideMark/>
          </w:tcPr>
          <w:p w14:paraId="06D63575" w14:textId="77777777" w:rsidR="0057477E" w:rsidRPr="00141CC8" w:rsidRDefault="0057477E" w:rsidP="00AA1B36">
            <w:pPr>
              <w:widowControl w:val="0"/>
              <w:rPr>
                <w:szCs w:val="21"/>
              </w:rPr>
            </w:pPr>
            <w:r w:rsidRPr="00141CC8">
              <w:rPr>
                <w:rFonts w:hint="eastAsia"/>
                <w:szCs w:val="21"/>
              </w:rPr>
              <w:t>室外天然光照度标准值（lx）</w:t>
            </w:r>
          </w:p>
        </w:tc>
      </w:tr>
      <w:tr w:rsidR="0057477E" w:rsidRPr="00141CC8" w14:paraId="557FF2CA" w14:textId="77777777" w:rsidTr="008F5342">
        <w:trPr>
          <w:trHeight w:hRule="exact" w:val="1014"/>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00D5F422" w14:textId="77777777" w:rsidR="0057477E" w:rsidRPr="00141CC8" w:rsidRDefault="0057477E" w:rsidP="00F43A83">
            <w:pPr>
              <w:widowControl w:val="0"/>
              <w:rPr>
                <w:szCs w:val="21"/>
              </w:rPr>
            </w:pPr>
            <w:r w:rsidRPr="00141CC8">
              <w:rPr>
                <w:rFonts w:hint="eastAsia"/>
                <w:szCs w:val="21"/>
              </w:rPr>
              <w:lastRenderedPageBreak/>
              <w:t>Ⅳ</w:t>
            </w:r>
          </w:p>
        </w:tc>
        <w:tc>
          <w:tcPr>
            <w:tcW w:w="2709" w:type="dxa"/>
            <w:tcBorders>
              <w:top w:val="single" w:sz="4" w:space="0" w:color="auto"/>
              <w:left w:val="single" w:sz="4" w:space="0" w:color="auto"/>
              <w:bottom w:val="single" w:sz="4" w:space="0" w:color="auto"/>
              <w:right w:val="single" w:sz="4" w:space="0" w:color="auto"/>
            </w:tcBorders>
            <w:vAlign w:val="center"/>
            <w:hideMark/>
          </w:tcPr>
          <w:p w14:paraId="2B037F44" w14:textId="77777777" w:rsidR="008F5342" w:rsidRDefault="0057477E" w:rsidP="008F5342">
            <w:pPr>
              <w:widowControl w:val="0"/>
              <w:rPr>
                <w:szCs w:val="21"/>
              </w:rPr>
            </w:pPr>
            <w:r w:rsidRPr="00141CC8">
              <w:rPr>
                <w:rFonts w:hint="eastAsia"/>
                <w:szCs w:val="21"/>
              </w:rPr>
              <w:t>体育馆场地、观众入口大厅、休息厅、运动员休息室、</w:t>
            </w:r>
          </w:p>
          <w:p w14:paraId="40360F0C" w14:textId="77777777" w:rsidR="0057477E" w:rsidRPr="00141CC8" w:rsidRDefault="0057477E" w:rsidP="008F5342">
            <w:pPr>
              <w:widowControl w:val="0"/>
              <w:rPr>
                <w:szCs w:val="21"/>
              </w:rPr>
            </w:pPr>
            <w:r w:rsidRPr="00141CC8">
              <w:rPr>
                <w:rFonts w:hint="eastAsia"/>
                <w:szCs w:val="21"/>
              </w:rPr>
              <w:t>治疗室、贵宾厅、裁判用房</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EC1F4D" w14:textId="77777777" w:rsidR="0057477E" w:rsidRPr="00141CC8" w:rsidRDefault="0057477E" w:rsidP="008F5342">
            <w:pPr>
              <w:widowControl w:val="0"/>
              <w:rPr>
                <w:szCs w:val="21"/>
              </w:rPr>
            </w:pPr>
            <w:r w:rsidRPr="00141CC8">
              <w:rPr>
                <w:rFonts w:hint="eastAsia"/>
                <w:szCs w:val="21"/>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79D0B3" w14:textId="77777777" w:rsidR="0057477E" w:rsidRPr="00141CC8" w:rsidRDefault="0057477E" w:rsidP="008F5342">
            <w:pPr>
              <w:widowControl w:val="0"/>
              <w:rPr>
                <w:szCs w:val="21"/>
              </w:rPr>
            </w:pPr>
            <w:r w:rsidRPr="00141CC8">
              <w:rPr>
                <w:rFonts w:hint="eastAsia"/>
                <w:szCs w:val="21"/>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482317" w14:textId="77777777" w:rsidR="0057477E" w:rsidRPr="00141CC8" w:rsidRDefault="0057477E" w:rsidP="008F5342">
            <w:pPr>
              <w:widowControl w:val="0"/>
              <w:rPr>
                <w:szCs w:val="21"/>
              </w:rPr>
            </w:pPr>
            <w:r w:rsidRPr="00141CC8">
              <w:rPr>
                <w:rFonts w:hint="eastAsia"/>
                <w:szCs w:val="21"/>
              </w:rPr>
              <w:t>1.0</w:t>
            </w:r>
          </w:p>
        </w:tc>
        <w:tc>
          <w:tcPr>
            <w:tcW w:w="1498" w:type="dxa"/>
            <w:tcBorders>
              <w:top w:val="single" w:sz="4" w:space="0" w:color="auto"/>
              <w:left w:val="single" w:sz="4" w:space="0" w:color="auto"/>
              <w:bottom w:val="single" w:sz="4" w:space="0" w:color="auto"/>
              <w:right w:val="single" w:sz="12" w:space="0" w:color="auto"/>
            </w:tcBorders>
            <w:vAlign w:val="center"/>
            <w:hideMark/>
          </w:tcPr>
          <w:p w14:paraId="3F770ECF" w14:textId="77777777" w:rsidR="0057477E" w:rsidRPr="00141CC8" w:rsidRDefault="0057477E" w:rsidP="008F5342">
            <w:pPr>
              <w:widowControl w:val="0"/>
              <w:rPr>
                <w:szCs w:val="21"/>
              </w:rPr>
            </w:pPr>
            <w:r w:rsidRPr="00141CC8">
              <w:rPr>
                <w:rFonts w:hint="eastAsia"/>
                <w:szCs w:val="21"/>
              </w:rPr>
              <w:t>150</w:t>
            </w:r>
          </w:p>
        </w:tc>
      </w:tr>
      <w:tr w:rsidR="0057477E" w:rsidRPr="00141CC8" w14:paraId="2D371989" w14:textId="77777777" w:rsidTr="008F5342">
        <w:trPr>
          <w:trHeight w:hRule="exact" w:val="454"/>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28921630" w14:textId="77777777" w:rsidR="0057477E" w:rsidRPr="00141CC8" w:rsidRDefault="0057477E" w:rsidP="008F5342">
            <w:pPr>
              <w:widowControl w:val="0"/>
              <w:rPr>
                <w:szCs w:val="21"/>
              </w:rPr>
            </w:pPr>
            <w:r w:rsidRPr="00141CC8">
              <w:rPr>
                <w:rFonts w:hint="eastAsia"/>
                <w:szCs w:val="21"/>
              </w:rPr>
              <w:t>Ⅴ</w:t>
            </w:r>
          </w:p>
        </w:tc>
        <w:tc>
          <w:tcPr>
            <w:tcW w:w="2709" w:type="dxa"/>
            <w:tcBorders>
              <w:top w:val="single" w:sz="4" w:space="0" w:color="auto"/>
              <w:left w:val="single" w:sz="4" w:space="0" w:color="auto"/>
              <w:bottom w:val="single" w:sz="12" w:space="0" w:color="auto"/>
              <w:right w:val="single" w:sz="4" w:space="0" w:color="auto"/>
            </w:tcBorders>
            <w:vAlign w:val="center"/>
            <w:hideMark/>
          </w:tcPr>
          <w:p w14:paraId="0769EB02" w14:textId="77777777" w:rsidR="0057477E" w:rsidRPr="00141CC8" w:rsidRDefault="0057477E" w:rsidP="008F5342">
            <w:pPr>
              <w:widowControl w:val="0"/>
              <w:rPr>
                <w:szCs w:val="21"/>
              </w:rPr>
            </w:pPr>
            <w:r w:rsidRPr="00141CC8">
              <w:rPr>
                <w:rFonts w:hint="eastAsia"/>
                <w:szCs w:val="21"/>
              </w:rPr>
              <w:t>浴室、楼梯间、卫生间</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05696EB7" w14:textId="77777777" w:rsidR="0057477E" w:rsidRPr="00141CC8" w:rsidRDefault="0057477E" w:rsidP="008F5342">
            <w:pPr>
              <w:widowControl w:val="0"/>
              <w:rPr>
                <w:szCs w:val="21"/>
              </w:rPr>
            </w:pPr>
            <w:r w:rsidRPr="00141CC8">
              <w:rPr>
                <w:rFonts w:hint="eastAsia"/>
                <w:szCs w:val="21"/>
              </w:rPr>
              <w:t>1.0</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8C924CB" w14:textId="77777777" w:rsidR="0057477E" w:rsidRPr="00141CC8" w:rsidRDefault="0057477E" w:rsidP="008F5342">
            <w:pPr>
              <w:widowControl w:val="0"/>
              <w:rPr>
                <w:szCs w:val="21"/>
              </w:rPr>
            </w:pPr>
            <w:r w:rsidRPr="00141CC8">
              <w:rPr>
                <w:rFonts w:hint="eastAsia"/>
                <w:szCs w:val="21"/>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17955012" w14:textId="77777777" w:rsidR="0057477E" w:rsidRPr="00141CC8" w:rsidRDefault="0057477E" w:rsidP="008F5342">
            <w:pPr>
              <w:widowControl w:val="0"/>
              <w:rPr>
                <w:szCs w:val="21"/>
              </w:rPr>
            </w:pPr>
            <w:r w:rsidRPr="00141CC8">
              <w:rPr>
                <w:rFonts w:hint="eastAsia"/>
                <w:szCs w:val="21"/>
              </w:rPr>
              <w:t>0.5</w:t>
            </w:r>
          </w:p>
        </w:tc>
        <w:tc>
          <w:tcPr>
            <w:tcW w:w="1498" w:type="dxa"/>
            <w:tcBorders>
              <w:top w:val="single" w:sz="4" w:space="0" w:color="auto"/>
              <w:left w:val="single" w:sz="4" w:space="0" w:color="auto"/>
              <w:bottom w:val="single" w:sz="12" w:space="0" w:color="auto"/>
              <w:right w:val="single" w:sz="12" w:space="0" w:color="auto"/>
            </w:tcBorders>
            <w:vAlign w:val="center"/>
            <w:hideMark/>
          </w:tcPr>
          <w:p w14:paraId="562D9196" w14:textId="77777777" w:rsidR="0057477E" w:rsidRPr="00141CC8" w:rsidRDefault="0057477E" w:rsidP="008F5342">
            <w:pPr>
              <w:widowControl w:val="0"/>
              <w:rPr>
                <w:szCs w:val="21"/>
              </w:rPr>
            </w:pPr>
            <w:r w:rsidRPr="00141CC8">
              <w:rPr>
                <w:rFonts w:hint="eastAsia"/>
                <w:szCs w:val="21"/>
              </w:rPr>
              <w:t>75</w:t>
            </w:r>
          </w:p>
        </w:tc>
      </w:tr>
    </w:tbl>
    <w:p w14:paraId="35DB61C8" w14:textId="77777777" w:rsidR="00F642A6" w:rsidRPr="00141CC8" w:rsidRDefault="00F642A6" w:rsidP="00F642A6">
      <w:pPr>
        <w:pStyle w:val="1"/>
        <w:ind w:left="432" w:hanging="432"/>
        <w:rPr>
          <w:rFonts w:ascii="微软雅黑" w:hAnsi="微软雅黑"/>
        </w:rPr>
      </w:pPr>
      <w:bookmarkStart w:id="30" w:name="_Toc264043625"/>
      <w:bookmarkStart w:id="31" w:name="_Toc264569232"/>
      <w:bookmarkStart w:id="32" w:name="_Toc275165382"/>
      <w:bookmarkStart w:id="33" w:name="_Toc290149054"/>
      <w:bookmarkStart w:id="34" w:name="_Toc290209312"/>
      <w:bookmarkStart w:id="35" w:name="_Toc290209336"/>
      <w:bookmarkStart w:id="36" w:name="_Toc312399791"/>
      <w:bookmarkStart w:id="37" w:name="_Toc128909550"/>
      <w:bookmarkEnd w:id="29"/>
      <w:r w:rsidRPr="00141CC8">
        <w:rPr>
          <w:rFonts w:ascii="微软雅黑" w:hAnsi="微软雅黑" w:hint="eastAsia"/>
        </w:rPr>
        <w:t>采光分析</w:t>
      </w:r>
      <w:r w:rsidRPr="00141CC8">
        <w:rPr>
          <w:rFonts w:ascii="微软雅黑" w:hAnsi="微软雅黑"/>
        </w:rPr>
        <w:t>概述</w:t>
      </w:r>
      <w:bookmarkEnd w:id="30"/>
      <w:bookmarkEnd w:id="31"/>
      <w:bookmarkEnd w:id="32"/>
      <w:bookmarkEnd w:id="33"/>
      <w:bookmarkEnd w:id="34"/>
      <w:bookmarkEnd w:id="35"/>
      <w:bookmarkEnd w:id="36"/>
      <w:bookmarkEnd w:id="37"/>
    </w:p>
    <w:p w14:paraId="3C42F44C"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6FA2DBC0" w14:textId="77777777" w:rsidR="00F642A6" w:rsidRPr="00141CC8" w:rsidRDefault="00F642A6" w:rsidP="00C3029C">
      <w:pPr>
        <w:pStyle w:val="2"/>
      </w:pPr>
      <w:bookmarkStart w:id="38" w:name="_Toc128909551"/>
      <w:r w:rsidRPr="00141CC8">
        <w:rPr>
          <w:rFonts w:hint="eastAsia"/>
        </w:rPr>
        <w:t>基本原理</w:t>
      </w:r>
      <w:bookmarkEnd w:id="38"/>
    </w:p>
    <w:p w14:paraId="55D55447"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740F07A0"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9" w:name="_Toc264043630"/>
      <w:bookmarkStart w:id="40" w:name="_Toc264569237"/>
      <w:bookmarkStart w:id="41" w:name="_Toc275165387"/>
      <w:bookmarkStart w:id="42" w:name="_Toc290149059"/>
      <w:bookmarkStart w:id="43" w:name="_Toc290209317"/>
      <w:bookmarkStart w:id="44" w:name="_Toc290209341"/>
      <w:bookmarkStart w:id="45"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7FA46B2C" w14:textId="77777777" w:rsidR="00C3029C" w:rsidRPr="00141CC8" w:rsidRDefault="00C3029C"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61B08678" w14:textId="77777777" w:rsidR="00C3029C" w:rsidRPr="00141CC8" w:rsidRDefault="00C3029C" w:rsidP="00141CC8">
      <w:pPr>
        <w:pStyle w:val="a0"/>
      </w:pPr>
      <w:r w:rsidRPr="00141CC8">
        <w:rPr>
          <w:rFonts w:hint="eastAsia"/>
        </w:rPr>
        <w:t>室内某一点的采光系数C，计算公式为：</w:t>
      </w:r>
    </w:p>
    <w:p w14:paraId="4C23A3CD" w14:textId="77777777" w:rsidR="00C3029C" w:rsidRPr="00141CC8" w:rsidRDefault="00C3029C" w:rsidP="00141CC8">
      <w:pPr>
        <w:pStyle w:val="a0"/>
        <w:ind w:firstLineChars="200" w:firstLine="420"/>
      </w:pPr>
      <w:r w:rsidRPr="00141CC8">
        <w:rPr>
          <w:noProof/>
          <w:lang w:val="en-US"/>
        </w:rPr>
        <w:drawing>
          <wp:inline distT="0" distB="0" distL="0" distR="0" wp14:anchorId="3200210C" wp14:editId="4A0090EA">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0E4FD321" w14:textId="77777777" w:rsidR="00C3029C" w:rsidRPr="00141CC8" w:rsidRDefault="00C3029C" w:rsidP="00141CC8">
      <w:pPr>
        <w:pStyle w:val="a0"/>
        <w:ind w:leftChars="200" w:left="360"/>
      </w:pPr>
      <w:r w:rsidRPr="00141CC8">
        <w:rPr>
          <w:rFonts w:hint="eastAsia"/>
        </w:rPr>
        <w:t>式中：En—室内照度</w:t>
      </w:r>
      <w:r w:rsidR="0080243F" w:rsidRPr="00141CC8">
        <w:rPr>
          <w:rFonts w:hint="eastAsia"/>
        </w:rPr>
        <w:t>，lx</w:t>
      </w:r>
      <w:r w:rsidRPr="00141CC8">
        <w:rPr>
          <w:rFonts w:hint="eastAsia"/>
        </w:rPr>
        <w:t>；</w:t>
      </w:r>
    </w:p>
    <w:p w14:paraId="276362CB" w14:textId="77777777" w:rsidR="00C3029C" w:rsidRPr="00141CC8" w:rsidRDefault="00C3029C" w:rsidP="00141CC8">
      <w:pPr>
        <w:pStyle w:val="a0"/>
        <w:ind w:leftChars="200" w:left="360" w:firstLineChars="300" w:firstLine="630"/>
      </w:pPr>
      <w:r w:rsidRPr="00141CC8">
        <w:rPr>
          <w:rFonts w:hint="eastAsia"/>
        </w:rPr>
        <w:t>Ew—室外照度</w:t>
      </w:r>
      <w:r w:rsidR="0080243F" w:rsidRPr="00141CC8">
        <w:rPr>
          <w:rFonts w:hint="eastAsia"/>
        </w:rPr>
        <w:t>，lx</w:t>
      </w:r>
      <w:r w:rsidRPr="00141CC8">
        <w:rPr>
          <w:rFonts w:hint="eastAsia"/>
        </w:rPr>
        <w:t>。</w:t>
      </w:r>
    </w:p>
    <w:p w14:paraId="2AD1DC5D"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4FFFB4B9"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1FC50E5A"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65C450CF"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375D054B" w14:textId="77777777" w:rsidR="0042654D" w:rsidRPr="00141CC8" w:rsidRDefault="0042654D" w:rsidP="00C3029C">
      <w:pPr>
        <w:pStyle w:val="2"/>
      </w:pPr>
      <w:bookmarkStart w:id="46" w:name="_Toc128909552"/>
      <w:r w:rsidRPr="00141CC8">
        <w:t>分析软件</w:t>
      </w:r>
      <w:bookmarkEnd w:id="39"/>
      <w:bookmarkEnd w:id="40"/>
      <w:bookmarkEnd w:id="41"/>
      <w:bookmarkEnd w:id="42"/>
      <w:bookmarkEnd w:id="43"/>
      <w:bookmarkEnd w:id="44"/>
      <w:bookmarkEnd w:id="45"/>
      <w:bookmarkEnd w:id="46"/>
    </w:p>
    <w:p w14:paraId="06A0DDE6" w14:textId="77777777" w:rsidR="00C3029C" w:rsidRPr="00141CC8" w:rsidRDefault="00C3029C" w:rsidP="00141CC8">
      <w:pPr>
        <w:pStyle w:val="a0"/>
        <w:ind w:firstLineChars="200" w:firstLine="420"/>
      </w:pPr>
      <w:bookmarkStart w:id="47"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646D7740" w14:textId="77777777" w:rsidR="00C3029C" w:rsidRPr="00141CC8" w:rsidRDefault="00C3029C" w:rsidP="00141CC8">
      <w:pPr>
        <w:pStyle w:val="a0"/>
        <w:ind w:firstLineChars="200" w:firstLine="420"/>
      </w:pPr>
      <w:r w:rsidRPr="00141CC8">
        <w:lastRenderedPageBreak/>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5684C304" w14:textId="77777777" w:rsidR="00F642A6" w:rsidRPr="00141CC8" w:rsidRDefault="00F642A6" w:rsidP="00C3029C">
      <w:pPr>
        <w:pStyle w:val="2"/>
      </w:pPr>
      <w:bookmarkStart w:id="48" w:name="_Toc128909553"/>
      <w:r w:rsidRPr="00141CC8">
        <w:rPr>
          <w:rFonts w:hint="eastAsia"/>
        </w:rPr>
        <w:t>计算方法</w:t>
      </w:r>
      <w:bookmarkEnd w:id="47"/>
      <w:bookmarkEnd w:id="48"/>
    </w:p>
    <w:p w14:paraId="3E3A5874"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Year" w:val="1899"/>
          <w:attr w:name="Month" w:val="12"/>
          <w:attr w:name="Day" w:val="30"/>
          <w:attr w:name="IsLunarDate" w:val="False"/>
          <w:attr w:name="IsROCDate" w:val="False"/>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5F603879"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09636E19" w14:textId="77777777" w:rsidR="00C3029C" w:rsidRDefault="00C3029C" w:rsidP="00C3029C">
      <w:pPr>
        <w:pStyle w:val="a9"/>
        <w:spacing w:line="360" w:lineRule="auto"/>
        <w:jc w:val="center"/>
        <w:rPr>
          <w:sz w:val="21"/>
          <w:szCs w:val="21"/>
        </w:rPr>
      </w:pPr>
      <w:r w:rsidRPr="00AD4F90">
        <w:rPr>
          <w:noProof/>
          <w:color w:val="000000"/>
        </w:rPr>
        <w:drawing>
          <wp:inline distT="0" distB="0" distL="0" distR="0" wp14:anchorId="12C44CC2" wp14:editId="0FC16999">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46837D63"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3D6E23AB"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455B35C1" w14:textId="77777777" w:rsidR="002A7369" w:rsidRPr="0042654D" w:rsidRDefault="002A7369" w:rsidP="002A7369">
      <w:pPr>
        <w:pStyle w:val="1"/>
        <w:ind w:left="432" w:hanging="432"/>
      </w:pPr>
      <w:bookmarkStart w:id="49" w:name="_Toc128909554"/>
      <w:r w:rsidRPr="0042654D">
        <w:rPr>
          <w:rFonts w:hint="eastAsia"/>
        </w:rPr>
        <w:t>采光计算</w:t>
      </w:r>
      <w:r w:rsidRPr="0042654D">
        <w:t>参数</w:t>
      </w:r>
      <w:r w:rsidRPr="0042654D">
        <w:rPr>
          <w:rFonts w:hint="eastAsia"/>
        </w:rPr>
        <w:t>取值</w:t>
      </w:r>
      <w:bookmarkEnd w:id="49"/>
    </w:p>
    <w:p w14:paraId="572A16C3" w14:textId="77777777" w:rsidR="0042654D" w:rsidRPr="0042654D" w:rsidRDefault="0042654D" w:rsidP="00C3029C">
      <w:pPr>
        <w:pStyle w:val="2"/>
      </w:pPr>
      <w:bookmarkStart w:id="50" w:name="_Toc264043629"/>
      <w:bookmarkStart w:id="51" w:name="_Toc264569236"/>
      <w:bookmarkStart w:id="52" w:name="_Toc275165386"/>
      <w:bookmarkStart w:id="53" w:name="_Toc290149058"/>
      <w:bookmarkStart w:id="54" w:name="_Toc290209316"/>
      <w:bookmarkStart w:id="55" w:name="_Toc290209340"/>
      <w:bookmarkStart w:id="56" w:name="_Toc312399795"/>
      <w:bookmarkStart w:id="57" w:name="_Toc128909555"/>
      <w:r w:rsidRPr="0042654D">
        <w:t>模拟</w:t>
      </w:r>
      <w:bookmarkEnd w:id="50"/>
      <w:bookmarkEnd w:id="51"/>
      <w:bookmarkEnd w:id="52"/>
      <w:bookmarkEnd w:id="53"/>
      <w:bookmarkEnd w:id="54"/>
      <w:bookmarkEnd w:id="55"/>
      <w:bookmarkEnd w:id="56"/>
      <w:r w:rsidRPr="0042654D">
        <w:rPr>
          <w:rFonts w:hint="eastAsia"/>
        </w:rPr>
        <w:t>分析条件说明</w:t>
      </w:r>
      <w:bookmarkEnd w:id="57"/>
    </w:p>
    <w:p w14:paraId="04B81507"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250B6D62"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8" w:name="光线反射次数"/>
      <w:r>
        <w:t>3</w:t>
      </w:r>
      <w:bookmarkEnd w:id="58"/>
      <w:r w:rsidRPr="00C3029C">
        <w:rPr>
          <w:rFonts w:ascii="微软雅黑" w:hAnsi="微软雅黑"/>
          <w:sz w:val="21"/>
          <w:szCs w:val="21"/>
        </w:rPr>
        <w:t>次</w:t>
      </w:r>
      <w:r w:rsidR="00F54FBC" w:rsidRPr="00C3029C">
        <w:rPr>
          <w:rFonts w:ascii="微软雅黑" w:hAnsi="微软雅黑" w:hint="eastAsia"/>
          <w:sz w:val="21"/>
          <w:szCs w:val="21"/>
        </w:rPr>
        <w:t>；</w:t>
      </w:r>
    </w:p>
    <w:p w14:paraId="42701926"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9"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C3029C">
          <w:rPr>
            <w:rFonts w:ascii="微软雅黑" w:hAnsi="微软雅黑" w:hint="eastAsia"/>
            <w:sz w:val="21"/>
            <w:szCs w:val="21"/>
          </w:rPr>
          <w:t>0.75</w:t>
        </w:r>
        <w:bookmarkEnd w:id="59"/>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6181AAC2"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64739232" w14:textId="77777777" w:rsidTr="00F861EB">
        <w:trPr>
          <w:jc w:val="center"/>
        </w:trPr>
        <w:tc>
          <w:tcPr>
            <w:tcW w:w="2938" w:type="dxa"/>
            <w:shd w:val="clear" w:color="auto" w:fill="E6E6E6"/>
            <w:vAlign w:val="center"/>
          </w:tcPr>
          <w:p w14:paraId="4680BA27" w14:textId="77777777" w:rsidR="00F7631E" w:rsidRPr="005E68D9" w:rsidRDefault="00F7631E" w:rsidP="008F5342">
            <w:pPr>
              <w:rPr>
                <w:szCs w:val="18"/>
              </w:rPr>
            </w:pPr>
            <w:r w:rsidRPr="005E68D9">
              <w:rPr>
                <w:rFonts w:hint="eastAsia"/>
                <w:szCs w:val="18"/>
              </w:rPr>
              <w:lastRenderedPageBreak/>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537256AA" w14:textId="77777777" w:rsidR="00F7631E" w:rsidRPr="005E68D9" w:rsidRDefault="00F7631E" w:rsidP="008F5342">
            <w:pPr>
              <w:rPr>
                <w:szCs w:val="18"/>
              </w:rPr>
            </w:pPr>
            <w:r w:rsidRPr="005E68D9">
              <w:rPr>
                <w:rFonts w:hint="eastAsia"/>
                <w:szCs w:val="18"/>
              </w:rPr>
              <w:t>网格大小（m）</w:t>
            </w:r>
          </w:p>
        </w:tc>
      </w:tr>
      <w:tr w:rsidR="00F7631E" w:rsidRPr="005E68D9" w14:paraId="5DAC1D36" w14:textId="77777777" w:rsidTr="00F861EB">
        <w:trPr>
          <w:jc w:val="center"/>
        </w:trPr>
        <w:tc>
          <w:tcPr>
            <w:tcW w:w="2938" w:type="dxa"/>
            <w:shd w:val="clear" w:color="auto" w:fill="auto"/>
            <w:vAlign w:val="center"/>
          </w:tcPr>
          <w:p w14:paraId="40BC6B38" w14:textId="77777777" w:rsidR="00F7631E" w:rsidRPr="005E68D9" w:rsidRDefault="002E6364" w:rsidP="008F5342">
            <w:pPr>
              <w:rPr>
                <w:szCs w:val="18"/>
              </w:rPr>
            </w:pPr>
            <w:r w:rsidRPr="005E68D9">
              <w:rPr>
                <w:rFonts w:hint="eastAsia"/>
                <w:szCs w:val="18"/>
              </w:rPr>
              <w:t>≤</w:t>
            </w:r>
            <w:bookmarkStart w:id="60" w:name="网格划分小房间面积"/>
            <w:r w:rsidRPr="005E68D9">
              <w:rPr>
                <w:rFonts w:hint="eastAsia"/>
                <w:szCs w:val="18"/>
              </w:rPr>
              <w:t>10</w:t>
            </w:r>
            <w:bookmarkEnd w:id="60"/>
          </w:p>
        </w:tc>
        <w:tc>
          <w:tcPr>
            <w:tcW w:w="3272" w:type="dxa"/>
            <w:shd w:val="clear" w:color="auto" w:fill="auto"/>
            <w:vAlign w:val="center"/>
          </w:tcPr>
          <w:p w14:paraId="176A2221" w14:textId="77777777" w:rsidR="00F7631E" w:rsidRPr="005E68D9" w:rsidRDefault="00F7631E" w:rsidP="008F5342">
            <w:pPr>
              <w:rPr>
                <w:szCs w:val="18"/>
              </w:rPr>
            </w:pPr>
            <w:bookmarkStart w:id="61" w:name="小房间网格大小"/>
            <w:r w:rsidRPr="005E68D9">
              <w:rPr>
                <w:rFonts w:hint="eastAsia"/>
                <w:szCs w:val="18"/>
              </w:rPr>
              <w:t>0.25</w:t>
            </w:r>
            <w:bookmarkEnd w:id="61"/>
          </w:p>
        </w:tc>
      </w:tr>
      <w:tr w:rsidR="00F7631E" w:rsidRPr="005E68D9" w14:paraId="4A8B916C" w14:textId="77777777" w:rsidTr="00F861EB">
        <w:trPr>
          <w:jc w:val="center"/>
        </w:trPr>
        <w:tc>
          <w:tcPr>
            <w:tcW w:w="2938" w:type="dxa"/>
            <w:shd w:val="clear" w:color="auto" w:fill="auto"/>
            <w:vAlign w:val="center"/>
          </w:tcPr>
          <w:p w14:paraId="2EE97690" w14:textId="77777777" w:rsidR="00F7631E" w:rsidRPr="005E68D9" w:rsidRDefault="00F7631E" w:rsidP="008F5342">
            <w:pPr>
              <w:rPr>
                <w:szCs w:val="18"/>
              </w:rPr>
            </w:pPr>
            <w:bookmarkStart w:id="62" w:name="网格划分房间面积"/>
            <w:r w:rsidRPr="005E68D9">
              <w:rPr>
                <w:rFonts w:hint="eastAsia"/>
                <w:szCs w:val="18"/>
              </w:rPr>
              <w:t>10~100</w:t>
            </w:r>
            <w:bookmarkEnd w:id="62"/>
          </w:p>
        </w:tc>
        <w:tc>
          <w:tcPr>
            <w:tcW w:w="3272" w:type="dxa"/>
            <w:shd w:val="clear" w:color="auto" w:fill="auto"/>
            <w:vAlign w:val="center"/>
          </w:tcPr>
          <w:p w14:paraId="4D7632E6" w14:textId="77777777" w:rsidR="00F7631E" w:rsidRPr="005E68D9" w:rsidRDefault="00F7631E" w:rsidP="008F5342">
            <w:pPr>
              <w:rPr>
                <w:szCs w:val="18"/>
              </w:rPr>
            </w:pPr>
            <w:bookmarkStart w:id="63" w:name="网格大小"/>
            <w:r w:rsidRPr="005E68D9">
              <w:rPr>
                <w:rFonts w:hint="eastAsia"/>
                <w:szCs w:val="18"/>
              </w:rPr>
              <w:t>0.50</w:t>
            </w:r>
            <w:bookmarkEnd w:id="63"/>
          </w:p>
        </w:tc>
      </w:tr>
      <w:tr w:rsidR="00F7631E" w:rsidRPr="005E68D9" w14:paraId="7D30A82F" w14:textId="77777777" w:rsidTr="00F861EB">
        <w:trPr>
          <w:jc w:val="center"/>
        </w:trPr>
        <w:tc>
          <w:tcPr>
            <w:tcW w:w="2938" w:type="dxa"/>
            <w:shd w:val="clear" w:color="auto" w:fill="auto"/>
            <w:vAlign w:val="center"/>
          </w:tcPr>
          <w:p w14:paraId="6756BD57" w14:textId="77777777" w:rsidR="00F7631E" w:rsidRPr="005E68D9" w:rsidRDefault="00F7631E" w:rsidP="008F5342">
            <w:pPr>
              <w:rPr>
                <w:szCs w:val="18"/>
              </w:rPr>
            </w:pPr>
            <w:r w:rsidRPr="005E68D9">
              <w:rPr>
                <w:rFonts w:hint="eastAsia"/>
                <w:szCs w:val="18"/>
              </w:rPr>
              <w:t>≥</w:t>
            </w:r>
            <w:bookmarkStart w:id="64" w:name="网格划分大房间面积"/>
            <w:r w:rsidRPr="005E68D9">
              <w:rPr>
                <w:rFonts w:hint="eastAsia"/>
                <w:szCs w:val="18"/>
              </w:rPr>
              <w:t>100</w:t>
            </w:r>
            <w:bookmarkEnd w:id="64"/>
          </w:p>
        </w:tc>
        <w:tc>
          <w:tcPr>
            <w:tcW w:w="3272" w:type="dxa"/>
            <w:shd w:val="clear" w:color="auto" w:fill="auto"/>
            <w:vAlign w:val="center"/>
          </w:tcPr>
          <w:p w14:paraId="05AA9C09" w14:textId="77777777" w:rsidR="00F7631E" w:rsidRPr="005E68D9" w:rsidRDefault="00F7631E" w:rsidP="008F5342">
            <w:pPr>
              <w:rPr>
                <w:szCs w:val="18"/>
              </w:rPr>
            </w:pPr>
            <w:bookmarkStart w:id="65" w:name="大房间网格大小"/>
            <w:r w:rsidRPr="005E68D9">
              <w:rPr>
                <w:rFonts w:hint="eastAsia"/>
                <w:szCs w:val="18"/>
              </w:rPr>
              <w:t>1.00</w:t>
            </w:r>
            <w:bookmarkEnd w:id="65"/>
          </w:p>
        </w:tc>
      </w:tr>
    </w:tbl>
    <w:p w14:paraId="4EB105A4"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78323413"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3904B264" w14:textId="77777777" w:rsidR="0042654D" w:rsidRDefault="002A7369" w:rsidP="00C3029C">
      <w:pPr>
        <w:pStyle w:val="2"/>
      </w:pPr>
      <w:bookmarkStart w:id="66" w:name="_Toc128909556"/>
      <w:r>
        <w:rPr>
          <w:rFonts w:hint="eastAsia"/>
        </w:rPr>
        <w:t>建筑饰面材料参数</w:t>
      </w:r>
      <w:bookmarkEnd w:id="66"/>
    </w:p>
    <w:p w14:paraId="043C78FA"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70A23821"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1EF9CFB6" w14:textId="77777777" w:rsidR="00D853A2" w:rsidRPr="00B305EB" w:rsidRDefault="00D853A2" w:rsidP="00D853A2">
            <w:pPr>
              <w:pStyle w:val="a0"/>
              <w:spacing w:line="360" w:lineRule="exact"/>
              <w:jc w:val="center"/>
              <w:rPr>
                <w:lang w:val="en-US"/>
              </w:rPr>
            </w:pPr>
            <w:r w:rsidRPr="00B305EB">
              <w:rPr>
                <w:rFonts w:hint="eastAsia"/>
                <w:b/>
              </w:rPr>
              <w:t>建筑饰面材料选用与反射比取值</w:t>
            </w:r>
          </w:p>
        </w:tc>
      </w:tr>
      <w:tr w:rsidR="00D853A2" w:rsidRPr="005E68D9" w14:paraId="706D6D9D" w14:textId="77777777" w:rsidTr="00F861EB">
        <w:tc>
          <w:tcPr>
            <w:tcW w:w="3113" w:type="dxa"/>
            <w:tcBorders>
              <w:top w:val="single" w:sz="4" w:space="0" w:color="auto"/>
              <w:bottom w:val="single" w:sz="4" w:space="0" w:color="auto"/>
            </w:tcBorders>
            <w:shd w:val="clear" w:color="auto" w:fill="E6E6E6"/>
            <w:vAlign w:val="center"/>
          </w:tcPr>
          <w:p w14:paraId="1A5040FA"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13D97B62"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195F19CC" w14:textId="77777777" w:rsidR="00D853A2" w:rsidRPr="00B305EB" w:rsidRDefault="00D853A2" w:rsidP="00D853A2">
            <w:pPr>
              <w:rPr>
                <w:szCs w:val="21"/>
              </w:rPr>
            </w:pPr>
            <w:r w:rsidRPr="00B305EB">
              <w:rPr>
                <w:rFonts w:hint="eastAsia"/>
                <w:szCs w:val="21"/>
              </w:rPr>
              <w:t>备注</w:t>
            </w:r>
          </w:p>
        </w:tc>
      </w:tr>
      <w:tr w:rsidR="00D853A2" w:rsidRPr="005E68D9" w14:paraId="2A634CE3" w14:textId="77777777" w:rsidTr="00F861EB">
        <w:tc>
          <w:tcPr>
            <w:tcW w:w="3113" w:type="dxa"/>
            <w:tcBorders>
              <w:top w:val="single" w:sz="4" w:space="0" w:color="auto"/>
            </w:tcBorders>
            <w:shd w:val="clear" w:color="auto" w:fill="auto"/>
            <w:vAlign w:val="center"/>
          </w:tcPr>
          <w:p w14:paraId="31131D51"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45587AE0" w14:textId="77777777" w:rsidR="00D853A2" w:rsidRPr="005E68D9" w:rsidRDefault="00D853A2" w:rsidP="00D853A2">
            <w:pPr>
              <w:rPr>
                <w:szCs w:val="18"/>
              </w:rPr>
            </w:pPr>
            <w:bookmarkStart w:id="67" w:name="顶棚反射比"/>
            <w:r w:rsidRPr="005E68D9">
              <w:rPr>
                <w:rFonts w:hint="eastAsia"/>
                <w:szCs w:val="18"/>
              </w:rPr>
              <w:t>0.75</w:t>
            </w:r>
            <w:bookmarkEnd w:id="67"/>
          </w:p>
        </w:tc>
        <w:tc>
          <w:tcPr>
            <w:tcW w:w="3114" w:type="dxa"/>
            <w:tcBorders>
              <w:top w:val="single" w:sz="4" w:space="0" w:color="auto"/>
            </w:tcBorders>
            <w:shd w:val="clear" w:color="auto" w:fill="auto"/>
            <w:vAlign w:val="center"/>
          </w:tcPr>
          <w:p w14:paraId="6E6EC408" w14:textId="77777777" w:rsidR="00D853A2" w:rsidRPr="005E68D9" w:rsidRDefault="00D853A2" w:rsidP="00D853A2">
            <w:pPr>
              <w:rPr>
                <w:szCs w:val="18"/>
              </w:rPr>
            </w:pPr>
          </w:p>
        </w:tc>
      </w:tr>
      <w:tr w:rsidR="00D853A2" w:rsidRPr="005E68D9" w14:paraId="3EDD9D9D" w14:textId="77777777" w:rsidTr="00F861EB">
        <w:tc>
          <w:tcPr>
            <w:tcW w:w="3113" w:type="dxa"/>
            <w:tcBorders>
              <w:top w:val="single" w:sz="4" w:space="0" w:color="auto"/>
            </w:tcBorders>
            <w:shd w:val="clear" w:color="auto" w:fill="auto"/>
            <w:vAlign w:val="center"/>
          </w:tcPr>
          <w:p w14:paraId="3E895C2F"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36A247FF" w14:textId="77777777" w:rsidR="00D853A2" w:rsidRPr="005E68D9" w:rsidRDefault="00D853A2" w:rsidP="00D853A2">
            <w:pPr>
              <w:rPr>
                <w:szCs w:val="18"/>
              </w:rPr>
            </w:pPr>
            <w:bookmarkStart w:id="68" w:name="地面反射比"/>
            <w:r w:rsidRPr="005E68D9">
              <w:rPr>
                <w:rFonts w:hint="eastAsia"/>
                <w:szCs w:val="18"/>
              </w:rPr>
              <w:t>0.30</w:t>
            </w:r>
            <w:bookmarkEnd w:id="68"/>
          </w:p>
        </w:tc>
        <w:tc>
          <w:tcPr>
            <w:tcW w:w="3114" w:type="dxa"/>
            <w:tcBorders>
              <w:top w:val="single" w:sz="4" w:space="0" w:color="auto"/>
            </w:tcBorders>
            <w:shd w:val="clear" w:color="auto" w:fill="auto"/>
            <w:vAlign w:val="center"/>
          </w:tcPr>
          <w:p w14:paraId="0AB0E213" w14:textId="77777777" w:rsidR="00D853A2" w:rsidRPr="005E68D9" w:rsidRDefault="00D853A2" w:rsidP="00D853A2">
            <w:pPr>
              <w:rPr>
                <w:szCs w:val="18"/>
              </w:rPr>
            </w:pPr>
          </w:p>
        </w:tc>
      </w:tr>
      <w:tr w:rsidR="00D853A2" w:rsidRPr="005E68D9" w14:paraId="2E57BCCB" w14:textId="77777777" w:rsidTr="00F861EB">
        <w:tc>
          <w:tcPr>
            <w:tcW w:w="3113" w:type="dxa"/>
            <w:tcBorders>
              <w:top w:val="single" w:sz="4" w:space="0" w:color="auto"/>
            </w:tcBorders>
            <w:shd w:val="clear" w:color="auto" w:fill="auto"/>
            <w:vAlign w:val="center"/>
          </w:tcPr>
          <w:p w14:paraId="56F4580A"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76E266D3" w14:textId="77777777" w:rsidR="00D853A2" w:rsidRPr="005E68D9" w:rsidRDefault="00D853A2" w:rsidP="00D853A2">
            <w:pPr>
              <w:rPr>
                <w:szCs w:val="18"/>
              </w:rPr>
            </w:pPr>
            <w:bookmarkStart w:id="69" w:name="墙面反射比"/>
            <w:r w:rsidRPr="005E68D9">
              <w:rPr>
                <w:rFonts w:hint="eastAsia"/>
                <w:szCs w:val="18"/>
              </w:rPr>
              <w:t>0.60</w:t>
            </w:r>
            <w:bookmarkEnd w:id="69"/>
          </w:p>
        </w:tc>
        <w:tc>
          <w:tcPr>
            <w:tcW w:w="3114" w:type="dxa"/>
            <w:tcBorders>
              <w:top w:val="single" w:sz="4" w:space="0" w:color="auto"/>
            </w:tcBorders>
            <w:shd w:val="clear" w:color="auto" w:fill="auto"/>
            <w:vAlign w:val="center"/>
          </w:tcPr>
          <w:p w14:paraId="668F9BC5" w14:textId="77777777" w:rsidR="00D853A2" w:rsidRPr="005E68D9" w:rsidRDefault="00D853A2" w:rsidP="00D853A2">
            <w:pPr>
              <w:rPr>
                <w:szCs w:val="18"/>
              </w:rPr>
            </w:pPr>
          </w:p>
        </w:tc>
      </w:tr>
      <w:tr w:rsidR="00D853A2" w:rsidRPr="005E68D9" w14:paraId="76B9F052" w14:textId="77777777" w:rsidTr="00F861EB">
        <w:tc>
          <w:tcPr>
            <w:tcW w:w="3113" w:type="dxa"/>
            <w:tcBorders>
              <w:top w:val="single" w:sz="4" w:space="0" w:color="auto"/>
            </w:tcBorders>
            <w:shd w:val="clear" w:color="auto" w:fill="auto"/>
            <w:vAlign w:val="center"/>
          </w:tcPr>
          <w:p w14:paraId="76F2849F"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50D6AF89" w14:textId="77777777" w:rsidR="00D853A2" w:rsidRPr="005E68D9" w:rsidRDefault="00D853A2" w:rsidP="00D853A2">
            <w:pPr>
              <w:rPr>
                <w:szCs w:val="18"/>
              </w:rPr>
            </w:pPr>
            <w:bookmarkStart w:id="70" w:name="外表面反射比"/>
            <w:r w:rsidRPr="005E68D9">
              <w:rPr>
                <w:rFonts w:hint="eastAsia"/>
                <w:szCs w:val="18"/>
              </w:rPr>
              <w:t>0.50</w:t>
            </w:r>
            <w:bookmarkEnd w:id="70"/>
          </w:p>
        </w:tc>
        <w:tc>
          <w:tcPr>
            <w:tcW w:w="3114" w:type="dxa"/>
            <w:tcBorders>
              <w:top w:val="single" w:sz="4" w:space="0" w:color="auto"/>
            </w:tcBorders>
            <w:shd w:val="clear" w:color="auto" w:fill="auto"/>
            <w:vAlign w:val="center"/>
          </w:tcPr>
          <w:p w14:paraId="57190AA3" w14:textId="77777777" w:rsidR="00D853A2" w:rsidRPr="005E68D9" w:rsidRDefault="00D853A2" w:rsidP="00D853A2">
            <w:pPr>
              <w:rPr>
                <w:szCs w:val="18"/>
              </w:rPr>
            </w:pPr>
          </w:p>
        </w:tc>
      </w:tr>
    </w:tbl>
    <w:p w14:paraId="56456336"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3EFBFE56" w14:textId="77777777" w:rsidR="000926EC" w:rsidRDefault="001E049F" w:rsidP="00C3029C">
      <w:pPr>
        <w:pStyle w:val="2"/>
      </w:pPr>
      <w:bookmarkStart w:id="71" w:name="_Toc128909557"/>
      <w:r w:rsidRPr="005B290E">
        <w:rPr>
          <w:rFonts w:hint="eastAsia"/>
        </w:rPr>
        <w:t>门窗类型</w:t>
      </w:r>
      <w:r w:rsidR="002A7369">
        <w:rPr>
          <w:rFonts w:hint="eastAsia"/>
        </w:rPr>
        <w:t>参数</w:t>
      </w:r>
      <w:bookmarkEnd w:id="71"/>
    </w:p>
    <w:p w14:paraId="6458FC69"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44D839D0"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362EA918" w14:textId="77777777" w:rsidR="000926EC" w:rsidRPr="003123FB" w:rsidRDefault="000926EC" w:rsidP="000926EC">
      <w:pPr>
        <w:pStyle w:val="a0"/>
        <w:rPr>
          <w:rFonts w:ascii="宋体" w:hAnsi="宋体"/>
          <w:sz w:val="18"/>
          <w:szCs w:val="18"/>
          <w:lang w:val="en-US"/>
        </w:rPr>
      </w:pPr>
    </w:p>
    <w:p w14:paraId="3719D0F7" w14:textId="77777777" w:rsidR="006C2054" w:rsidRPr="005B290E" w:rsidRDefault="001A0490" w:rsidP="003A5353">
      <w:pPr>
        <w:pStyle w:val="3"/>
      </w:pPr>
      <w:bookmarkStart w:id="72" w:name="窗"/>
      <w:bookmarkStart w:id="73" w:name="_Toc128909558"/>
      <w:r>
        <w:rPr>
          <w:rFonts w:hint="eastAsia"/>
        </w:rPr>
        <w:t>普通</w:t>
      </w:r>
      <w:r w:rsidR="00F32066" w:rsidRPr="005B290E">
        <w:rPr>
          <w:rFonts w:hint="eastAsia"/>
        </w:rPr>
        <w:t>窗</w:t>
      </w:r>
      <w:bookmarkEnd w:id="73"/>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AF62F7" w14:paraId="0D5A420F" w14:textId="77777777">
        <w:tc>
          <w:tcPr>
            <w:tcW w:w="1358" w:type="dxa"/>
            <w:shd w:val="clear" w:color="auto" w:fill="E6E6E6"/>
            <w:vAlign w:val="center"/>
          </w:tcPr>
          <w:bookmarkEnd w:id="72"/>
          <w:p w14:paraId="74726600" w14:textId="77777777" w:rsidR="00AF62F7" w:rsidRDefault="00000000">
            <w:r>
              <w:t>门窗编号</w:t>
            </w:r>
          </w:p>
        </w:tc>
        <w:tc>
          <w:tcPr>
            <w:tcW w:w="1245" w:type="dxa"/>
            <w:shd w:val="clear" w:color="auto" w:fill="E6E6E6"/>
            <w:vAlign w:val="center"/>
          </w:tcPr>
          <w:p w14:paraId="63BFF8C5" w14:textId="77777777" w:rsidR="00AF62F7" w:rsidRDefault="00000000">
            <w:r>
              <w:t>宽度(mm)</w:t>
            </w:r>
          </w:p>
        </w:tc>
        <w:tc>
          <w:tcPr>
            <w:tcW w:w="1245" w:type="dxa"/>
            <w:shd w:val="clear" w:color="auto" w:fill="E6E6E6"/>
            <w:vAlign w:val="center"/>
          </w:tcPr>
          <w:p w14:paraId="56B797A0" w14:textId="77777777" w:rsidR="00AF62F7" w:rsidRDefault="00000000">
            <w:r>
              <w:t>高度(mm)</w:t>
            </w:r>
          </w:p>
        </w:tc>
        <w:tc>
          <w:tcPr>
            <w:tcW w:w="1301" w:type="dxa"/>
            <w:shd w:val="clear" w:color="auto" w:fill="E6E6E6"/>
            <w:vAlign w:val="center"/>
          </w:tcPr>
          <w:p w14:paraId="5C40AAD7" w14:textId="77777777" w:rsidR="00AF62F7" w:rsidRDefault="00000000">
            <w:r>
              <w:t>窗框类型</w:t>
            </w:r>
          </w:p>
        </w:tc>
        <w:tc>
          <w:tcPr>
            <w:tcW w:w="1301" w:type="dxa"/>
            <w:shd w:val="clear" w:color="auto" w:fill="E6E6E6"/>
            <w:vAlign w:val="center"/>
          </w:tcPr>
          <w:p w14:paraId="37E6F284" w14:textId="77777777" w:rsidR="00AF62F7" w:rsidRDefault="00000000">
            <w:r>
              <w:t>玻璃类型</w:t>
            </w:r>
          </w:p>
        </w:tc>
        <w:tc>
          <w:tcPr>
            <w:tcW w:w="1516" w:type="dxa"/>
            <w:shd w:val="clear" w:color="auto" w:fill="E6E6E6"/>
            <w:vAlign w:val="center"/>
          </w:tcPr>
          <w:p w14:paraId="31F287D2" w14:textId="77777777" w:rsidR="00AF62F7" w:rsidRDefault="00000000">
            <w:r>
              <w:t>可见光透射比</w:t>
            </w:r>
          </w:p>
        </w:tc>
        <w:tc>
          <w:tcPr>
            <w:tcW w:w="1358" w:type="dxa"/>
            <w:shd w:val="clear" w:color="auto" w:fill="E6E6E6"/>
            <w:vAlign w:val="center"/>
          </w:tcPr>
          <w:p w14:paraId="40516346" w14:textId="77777777" w:rsidR="00AF62F7" w:rsidRDefault="00000000">
            <w:r>
              <w:t>玻璃反射比</w:t>
            </w:r>
          </w:p>
        </w:tc>
      </w:tr>
      <w:tr w:rsidR="00AF62F7" w14:paraId="13B6E4C7" w14:textId="77777777">
        <w:tc>
          <w:tcPr>
            <w:tcW w:w="1358" w:type="dxa"/>
            <w:vAlign w:val="center"/>
          </w:tcPr>
          <w:p w14:paraId="5AA4F3D1" w14:textId="77777777" w:rsidR="00AF62F7" w:rsidRDefault="00AF62F7"/>
        </w:tc>
        <w:tc>
          <w:tcPr>
            <w:tcW w:w="1245" w:type="dxa"/>
            <w:vAlign w:val="center"/>
          </w:tcPr>
          <w:p w14:paraId="052A85E0" w14:textId="77777777" w:rsidR="00AF62F7" w:rsidRDefault="00000000">
            <w:r>
              <w:t>5400</w:t>
            </w:r>
          </w:p>
        </w:tc>
        <w:tc>
          <w:tcPr>
            <w:tcW w:w="1245" w:type="dxa"/>
            <w:vAlign w:val="center"/>
          </w:tcPr>
          <w:p w14:paraId="4B5E99E6" w14:textId="77777777" w:rsidR="00AF62F7" w:rsidRDefault="00000000">
            <w:r>
              <w:t>1800</w:t>
            </w:r>
          </w:p>
        </w:tc>
        <w:tc>
          <w:tcPr>
            <w:tcW w:w="1301" w:type="dxa"/>
            <w:vAlign w:val="center"/>
          </w:tcPr>
          <w:p w14:paraId="0742D6E3" w14:textId="77777777" w:rsidR="00AF62F7" w:rsidRDefault="00000000">
            <w:r>
              <w:t>单层铝窗</w:t>
            </w:r>
          </w:p>
        </w:tc>
        <w:tc>
          <w:tcPr>
            <w:tcW w:w="1301" w:type="dxa"/>
            <w:vAlign w:val="center"/>
          </w:tcPr>
          <w:p w14:paraId="2A3A7D23" w14:textId="77777777" w:rsidR="00AF62F7" w:rsidRDefault="00000000">
            <w:r>
              <w:t>普通玻璃</w:t>
            </w:r>
          </w:p>
        </w:tc>
        <w:tc>
          <w:tcPr>
            <w:tcW w:w="1516" w:type="dxa"/>
            <w:vAlign w:val="center"/>
          </w:tcPr>
          <w:p w14:paraId="20DF63CF" w14:textId="77777777" w:rsidR="00AF62F7" w:rsidRDefault="00000000">
            <w:r>
              <w:t>0.89</w:t>
            </w:r>
          </w:p>
        </w:tc>
        <w:tc>
          <w:tcPr>
            <w:tcW w:w="1358" w:type="dxa"/>
            <w:vAlign w:val="center"/>
          </w:tcPr>
          <w:p w14:paraId="3504C99A" w14:textId="77777777" w:rsidR="00AF62F7" w:rsidRDefault="00000000">
            <w:r>
              <w:t>0.08</w:t>
            </w:r>
          </w:p>
        </w:tc>
      </w:tr>
    </w:tbl>
    <w:p w14:paraId="6A7352DF"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653F3822" w14:textId="77777777" w:rsidR="00AF62F7" w:rsidRDefault="00AF62F7">
      <w:pPr>
        <w:pStyle w:val="a0"/>
        <w:rPr>
          <w:rFonts w:ascii="宋体" w:hAnsi="宋体"/>
          <w:sz w:val="18"/>
          <w:szCs w:val="18"/>
          <w:lang w:val="en-US"/>
        </w:rPr>
      </w:pPr>
    </w:p>
    <w:p w14:paraId="45596B9C" w14:textId="77777777" w:rsidR="006C2054" w:rsidRPr="005B290E" w:rsidRDefault="00F32066" w:rsidP="003A5353">
      <w:pPr>
        <w:pStyle w:val="3"/>
      </w:pPr>
      <w:bookmarkStart w:id="74" w:name="幕墙"/>
      <w:bookmarkStart w:id="75" w:name="_Toc128909559"/>
      <w:r w:rsidRPr="005B290E">
        <w:rPr>
          <w:rFonts w:hint="eastAsia"/>
        </w:rPr>
        <w:lastRenderedPageBreak/>
        <w:t>玻璃幕墙</w:t>
      </w:r>
      <w:bookmarkEnd w:id="75"/>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AF62F7" w14:paraId="0DAD1F13" w14:textId="77777777">
        <w:tc>
          <w:tcPr>
            <w:tcW w:w="1358" w:type="dxa"/>
            <w:shd w:val="clear" w:color="auto" w:fill="E6E6E6"/>
            <w:vAlign w:val="center"/>
          </w:tcPr>
          <w:bookmarkEnd w:id="74"/>
          <w:p w14:paraId="128211CC" w14:textId="77777777" w:rsidR="00AF62F7" w:rsidRDefault="00000000">
            <w:r>
              <w:t>门窗编号</w:t>
            </w:r>
          </w:p>
        </w:tc>
        <w:tc>
          <w:tcPr>
            <w:tcW w:w="1245" w:type="dxa"/>
            <w:shd w:val="clear" w:color="auto" w:fill="E6E6E6"/>
            <w:vAlign w:val="center"/>
          </w:tcPr>
          <w:p w14:paraId="22F17596" w14:textId="77777777" w:rsidR="00AF62F7" w:rsidRDefault="00000000">
            <w:r>
              <w:t>宽度(mm)</w:t>
            </w:r>
          </w:p>
        </w:tc>
        <w:tc>
          <w:tcPr>
            <w:tcW w:w="1245" w:type="dxa"/>
            <w:shd w:val="clear" w:color="auto" w:fill="E6E6E6"/>
            <w:vAlign w:val="center"/>
          </w:tcPr>
          <w:p w14:paraId="2438B0FE" w14:textId="77777777" w:rsidR="00AF62F7" w:rsidRDefault="00000000">
            <w:r>
              <w:t>高度(mm)</w:t>
            </w:r>
          </w:p>
        </w:tc>
        <w:tc>
          <w:tcPr>
            <w:tcW w:w="1301" w:type="dxa"/>
            <w:shd w:val="clear" w:color="auto" w:fill="E6E6E6"/>
            <w:vAlign w:val="center"/>
          </w:tcPr>
          <w:p w14:paraId="2DEACE46" w14:textId="77777777" w:rsidR="00AF62F7" w:rsidRDefault="00000000">
            <w:r>
              <w:t>窗框类型</w:t>
            </w:r>
          </w:p>
        </w:tc>
        <w:tc>
          <w:tcPr>
            <w:tcW w:w="1301" w:type="dxa"/>
            <w:shd w:val="clear" w:color="auto" w:fill="E6E6E6"/>
            <w:vAlign w:val="center"/>
          </w:tcPr>
          <w:p w14:paraId="23F830A4" w14:textId="77777777" w:rsidR="00AF62F7" w:rsidRDefault="00000000">
            <w:r>
              <w:t>玻璃类型</w:t>
            </w:r>
          </w:p>
        </w:tc>
        <w:tc>
          <w:tcPr>
            <w:tcW w:w="1516" w:type="dxa"/>
            <w:shd w:val="clear" w:color="auto" w:fill="E6E6E6"/>
            <w:vAlign w:val="center"/>
          </w:tcPr>
          <w:p w14:paraId="036EDBEC" w14:textId="77777777" w:rsidR="00AF62F7" w:rsidRDefault="00000000">
            <w:r>
              <w:t>可见光透射比</w:t>
            </w:r>
          </w:p>
        </w:tc>
        <w:tc>
          <w:tcPr>
            <w:tcW w:w="1358" w:type="dxa"/>
            <w:shd w:val="clear" w:color="auto" w:fill="E6E6E6"/>
            <w:vAlign w:val="center"/>
          </w:tcPr>
          <w:p w14:paraId="4EF7A621" w14:textId="77777777" w:rsidR="00AF62F7" w:rsidRDefault="00000000">
            <w:r>
              <w:t>玻璃反射比</w:t>
            </w:r>
          </w:p>
        </w:tc>
      </w:tr>
      <w:tr w:rsidR="00AF62F7" w14:paraId="765BB78A" w14:textId="77777777">
        <w:tc>
          <w:tcPr>
            <w:tcW w:w="1358" w:type="dxa"/>
            <w:vAlign w:val="center"/>
          </w:tcPr>
          <w:p w14:paraId="458DE2A2" w14:textId="77777777" w:rsidR="00AF62F7" w:rsidRDefault="00AF62F7"/>
        </w:tc>
        <w:tc>
          <w:tcPr>
            <w:tcW w:w="1245" w:type="dxa"/>
            <w:vAlign w:val="center"/>
          </w:tcPr>
          <w:p w14:paraId="6F3C4CAC" w14:textId="77777777" w:rsidR="00AF62F7" w:rsidRDefault="00000000">
            <w:r>
              <w:t>16200</w:t>
            </w:r>
          </w:p>
        </w:tc>
        <w:tc>
          <w:tcPr>
            <w:tcW w:w="1245" w:type="dxa"/>
            <w:vAlign w:val="center"/>
          </w:tcPr>
          <w:p w14:paraId="77564AEE" w14:textId="77777777" w:rsidR="00AF62F7" w:rsidRDefault="00000000">
            <w:r>
              <w:t>4800</w:t>
            </w:r>
          </w:p>
        </w:tc>
        <w:tc>
          <w:tcPr>
            <w:tcW w:w="1301" w:type="dxa"/>
            <w:vAlign w:val="center"/>
          </w:tcPr>
          <w:p w14:paraId="448594C1" w14:textId="77777777" w:rsidR="00AF62F7" w:rsidRDefault="00000000">
            <w:r>
              <w:t>单层铝窗</w:t>
            </w:r>
          </w:p>
        </w:tc>
        <w:tc>
          <w:tcPr>
            <w:tcW w:w="1301" w:type="dxa"/>
            <w:vAlign w:val="center"/>
          </w:tcPr>
          <w:p w14:paraId="53A89989" w14:textId="77777777" w:rsidR="00AF62F7" w:rsidRDefault="00000000">
            <w:r>
              <w:t>遮阳Low-E</w:t>
            </w:r>
          </w:p>
        </w:tc>
        <w:tc>
          <w:tcPr>
            <w:tcW w:w="1516" w:type="dxa"/>
            <w:vAlign w:val="center"/>
          </w:tcPr>
          <w:p w14:paraId="06170C6B" w14:textId="77777777" w:rsidR="00AF62F7" w:rsidRDefault="00000000">
            <w:r>
              <w:t>0.57</w:t>
            </w:r>
          </w:p>
        </w:tc>
        <w:tc>
          <w:tcPr>
            <w:tcW w:w="1358" w:type="dxa"/>
            <w:vAlign w:val="center"/>
          </w:tcPr>
          <w:p w14:paraId="3D440AB6" w14:textId="77777777" w:rsidR="00AF62F7" w:rsidRDefault="00000000">
            <w:r>
              <w:t>0.08</w:t>
            </w:r>
          </w:p>
        </w:tc>
      </w:tr>
    </w:tbl>
    <w:p w14:paraId="379D17A7" w14:textId="77777777" w:rsidR="000926EC"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20A13883" w14:textId="77777777" w:rsidR="00AF62F7" w:rsidRDefault="00AF62F7">
      <w:pPr>
        <w:pStyle w:val="a0"/>
        <w:rPr>
          <w:rFonts w:ascii="宋体" w:hAnsi="宋体"/>
          <w:sz w:val="18"/>
          <w:szCs w:val="18"/>
          <w:lang w:val="en-US"/>
        </w:rPr>
      </w:pPr>
    </w:p>
    <w:p w14:paraId="6401C112" w14:textId="77777777" w:rsidR="00F32066" w:rsidRDefault="00F32066" w:rsidP="00F32066">
      <w:pPr>
        <w:pStyle w:val="a0"/>
        <w:rPr>
          <w:rFonts w:ascii="宋体" w:hAnsi="宋体"/>
          <w:sz w:val="18"/>
          <w:szCs w:val="18"/>
          <w:lang w:val="en-US"/>
        </w:rPr>
      </w:pPr>
    </w:p>
    <w:p w14:paraId="3258B452" w14:textId="77777777" w:rsidR="002D4EE7" w:rsidRDefault="002D4EE7" w:rsidP="00F32066">
      <w:pPr>
        <w:pStyle w:val="a0"/>
        <w:rPr>
          <w:rFonts w:ascii="宋体" w:hAnsi="宋体"/>
          <w:sz w:val="18"/>
          <w:szCs w:val="18"/>
          <w:lang w:val="en-US"/>
        </w:rPr>
      </w:pPr>
      <w:bookmarkStart w:id="76" w:name="窗污染折减系数"/>
      <w:bookmarkEnd w:id="76"/>
    </w:p>
    <w:p w14:paraId="100A6D08" w14:textId="77777777" w:rsidR="001E049F" w:rsidRDefault="00F642A6" w:rsidP="005B290E">
      <w:pPr>
        <w:pStyle w:val="1"/>
        <w:ind w:left="432" w:hanging="432"/>
      </w:pPr>
      <w:bookmarkStart w:id="77" w:name="_Toc128909560"/>
      <w:r>
        <w:rPr>
          <w:rFonts w:hint="eastAsia"/>
        </w:rPr>
        <w:t>房间模拟</w:t>
      </w:r>
      <w:r>
        <w:t>结果</w:t>
      </w:r>
      <w:bookmarkEnd w:id="77"/>
    </w:p>
    <w:p w14:paraId="7B058B11"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1EB5101A" w14:textId="77777777" w:rsidR="00F642A6" w:rsidRPr="001510FA" w:rsidRDefault="00F642A6" w:rsidP="00681841">
      <w:pPr>
        <w:rPr>
          <w:lang w:val="en-US"/>
        </w:rPr>
      </w:pPr>
      <w:bookmarkStart w:id="78" w:name="房间采光表"/>
      <w:bookmarkEnd w:id="78"/>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AF62F7" w14:paraId="5B3D295D" w14:textId="77777777">
        <w:tc>
          <w:tcPr>
            <w:tcW w:w="650" w:type="dxa"/>
            <w:shd w:val="clear" w:color="auto" w:fill="E6E6E6"/>
            <w:vAlign w:val="center"/>
          </w:tcPr>
          <w:p w14:paraId="233771EA" w14:textId="77777777" w:rsidR="00AF62F7" w:rsidRDefault="00000000">
            <w:r>
              <w:t>楼层</w:t>
            </w:r>
          </w:p>
        </w:tc>
        <w:tc>
          <w:tcPr>
            <w:tcW w:w="1075" w:type="dxa"/>
            <w:shd w:val="clear" w:color="auto" w:fill="E6E6E6"/>
            <w:vAlign w:val="center"/>
          </w:tcPr>
          <w:p w14:paraId="2119E7E4" w14:textId="77777777" w:rsidR="00AF62F7" w:rsidRDefault="00000000">
            <w:r>
              <w:t>房间编号</w:t>
            </w:r>
          </w:p>
        </w:tc>
        <w:tc>
          <w:tcPr>
            <w:tcW w:w="1075" w:type="dxa"/>
            <w:shd w:val="clear" w:color="auto" w:fill="E6E6E6"/>
            <w:vAlign w:val="center"/>
          </w:tcPr>
          <w:p w14:paraId="79E1CD0C" w14:textId="77777777" w:rsidR="00AF62F7" w:rsidRDefault="00000000">
            <w:r>
              <w:t>房间类型</w:t>
            </w:r>
          </w:p>
        </w:tc>
        <w:tc>
          <w:tcPr>
            <w:tcW w:w="1075" w:type="dxa"/>
            <w:shd w:val="clear" w:color="auto" w:fill="E6E6E6"/>
            <w:vAlign w:val="center"/>
          </w:tcPr>
          <w:p w14:paraId="6684408A" w14:textId="77777777" w:rsidR="00AF62F7" w:rsidRDefault="00000000">
            <w:r>
              <w:t>采光等级</w:t>
            </w:r>
          </w:p>
        </w:tc>
        <w:tc>
          <w:tcPr>
            <w:tcW w:w="1075" w:type="dxa"/>
            <w:shd w:val="clear" w:color="auto" w:fill="E6E6E6"/>
            <w:vAlign w:val="center"/>
          </w:tcPr>
          <w:p w14:paraId="7AACDFA5" w14:textId="77777777" w:rsidR="00AF62F7" w:rsidRDefault="00000000">
            <w:r>
              <w:t>采光类型</w:t>
            </w:r>
          </w:p>
        </w:tc>
        <w:tc>
          <w:tcPr>
            <w:tcW w:w="1075" w:type="dxa"/>
            <w:shd w:val="clear" w:color="auto" w:fill="E6E6E6"/>
            <w:vAlign w:val="center"/>
          </w:tcPr>
          <w:p w14:paraId="550CC443" w14:textId="77777777" w:rsidR="00AF62F7" w:rsidRDefault="00000000">
            <w:r>
              <w:t>房间面积</w:t>
            </w:r>
          </w:p>
        </w:tc>
        <w:tc>
          <w:tcPr>
            <w:tcW w:w="1075" w:type="dxa"/>
            <w:shd w:val="clear" w:color="auto" w:fill="E6E6E6"/>
            <w:vAlign w:val="center"/>
          </w:tcPr>
          <w:p w14:paraId="65D219FA" w14:textId="77777777" w:rsidR="00AF62F7" w:rsidRDefault="00000000">
            <w:r>
              <w:t>采光系数C(%)</w:t>
            </w:r>
          </w:p>
        </w:tc>
        <w:tc>
          <w:tcPr>
            <w:tcW w:w="1301" w:type="dxa"/>
            <w:shd w:val="clear" w:color="auto" w:fill="E6E6E6"/>
            <w:vAlign w:val="center"/>
          </w:tcPr>
          <w:p w14:paraId="483B6B47" w14:textId="77777777" w:rsidR="00AF62F7" w:rsidRDefault="00000000">
            <w:r>
              <w:t>采光系数</w:t>
            </w:r>
            <w:r>
              <w:br/>
              <w:t>标准值(%)</w:t>
            </w:r>
          </w:p>
        </w:tc>
        <w:tc>
          <w:tcPr>
            <w:tcW w:w="922" w:type="dxa"/>
            <w:shd w:val="clear" w:color="auto" w:fill="E6E6E6"/>
            <w:vAlign w:val="center"/>
          </w:tcPr>
          <w:p w14:paraId="2A8F6C5E" w14:textId="77777777" w:rsidR="00AF62F7" w:rsidRDefault="00000000">
            <w:r>
              <w:t>结论</w:t>
            </w:r>
          </w:p>
        </w:tc>
      </w:tr>
      <w:tr w:rsidR="00AF62F7" w14:paraId="6B903B8E" w14:textId="77777777">
        <w:tc>
          <w:tcPr>
            <w:tcW w:w="650" w:type="dxa"/>
            <w:vMerge w:val="restart"/>
            <w:vAlign w:val="center"/>
          </w:tcPr>
          <w:p w14:paraId="5468BF1C" w14:textId="77777777" w:rsidR="00AF62F7" w:rsidRDefault="00000000">
            <w:r>
              <w:t>1</w:t>
            </w:r>
          </w:p>
        </w:tc>
        <w:tc>
          <w:tcPr>
            <w:tcW w:w="1075" w:type="dxa"/>
            <w:vAlign w:val="center"/>
          </w:tcPr>
          <w:p w14:paraId="51786558" w14:textId="77777777" w:rsidR="00AF62F7" w:rsidRDefault="00000000">
            <w:r>
              <w:t>1001</w:t>
            </w:r>
          </w:p>
        </w:tc>
        <w:tc>
          <w:tcPr>
            <w:tcW w:w="1075" w:type="dxa"/>
            <w:vAlign w:val="center"/>
          </w:tcPr>
          <w:p w14:paraId="12D4C873" w14:textId="77777777" w:rsidR="00AF62F7" w:rsidRDefault="00000000">
            <w:r>
              <w:t>体育馆场地</w:t>
            </w:r>
          </w:p>
        </w:tc>
        <w:tc>
          <w:tcPr>
            <w:tcW w:w="1075" w:type="dxa"/>
            <w:vAlign w:val="center"/>
          </w:tcPr>
          <w:p w14:paraId="081A9156" w14:textId="77777777" w:rsidR="00AF62F7" w:rsidRDefault="00000000">
            <w:r>
              <w:t>IV</w:t>
            </w:r>
          </w:p>
        </w:tc>
        <w:tc>
          <w:tcPr>
            <w:tcW w:w="1075" w:type="dxa"/>
            <w:vAlign w:val="center"/>
          </w:tcPr>
          <w:p w14:paraId="7E465480" w14:textId="77777777" w:rsidR="00AF62F7" w:rsidRDefault="00000000">
            <w:r>
              <w:t>混合</w:t>
            </w:r>
          </w:p>
        </w:tc>
        <w:tc>
          <w:tcPr>
            <w:tcW w:w="1075" w:type="dxa"/>
            <w:vAlign w:val="center"/>
          </w:tcPr>
          <w:p w14:paraId="6B249E8B" w14:textId="77777777" w:rsidR="00AF62F7" w:rsidRDefault="00000000">
            <w:r>
              <w:t>916.59</w:t>
            </w:r>
          </w:p>
        </w:tc>
        <w:tc>
          <w:tcPr>
            <w:tcW w:w="1075" w:type="dxa"/>
            <w:vAlign w:val="center"/>
          </w:tcPr>
          <w:p w14:paraId="76E337FF" w14:textId="77777777" w:rsidR="00AF62F7" w:rsidRDefault="00000000">
            <w:r>
              <w:t>4.61</w:t>
            </w:r>
          </w:p>
        </w:tc>
        <w:tc>
          <w:tcPr>
            <w:tcW w:w="1301" w:type="dxa"/>
            <w:vAlign w:val="center"/>
          </w:tcPr>
          <w:p w14:paraId="05E83B6F" w14:textId="77777777" w:rsidR="00AF62F7" w:rsidRDefault="00000000">
            <w:r>
              <w:t>1.00</w:t>
            </w:r>
          </w:p>
        </w:tc>
        <w:tc>
          <w:tcPr>
            <w:tcW w:w="922" w:type="dxa"/>
            <w:vAlign w:val="center"/>
          </w:tcPr>
          <w:p w14:paraId="393CC64D" w14:textId="77777777" w:rsidR="00AF62F7" w:rsidRDefault="00000000">
            <w:r>
              <w:t>满足</w:t>
            </w:r>
          </w:p>
        </w:tc>
      </w:tr>
      <w:tr w:rsidR="00AF62F7" w14:paraId="2E0F0878" w14:textId="77777777">
        <w:tc>
          <w:tcPr>
            <w:tcW w:w="650" w:type="dxa"/>
            <w:vMerge/>
            <w:vAlign w:val="center"/>
          </w:tcPr>
          <w:p w14:paraId="1749B0A6" w14:textId="77777777" w:rsidR="00AF62F7" w:rsidRDefault="00AF62F7"/>
        </w:tc>
        <w:tc>
          <w:tcPr>
            <w:tcW w:w="1075" w:type="dxa"/>
            <w:vAlign w:val="center"/>
          </w:tcPr>
          <w:p w14:paraId="010A7FBD" w14:textId="77777777" w:rsidR="00AF62F7" w:rsidRDefault="00000000">
            <w:r>
              <w:t>1001</w:t>
            </w:r>
          </w:p>
        </w:tc>
        <w:tc>
          <w:tcPr>
            <w:tcW w:w="1075" w:type="dxa"/>
            <w:vAlign w:val="center"/>
          </w:tcPr>
          <w:p w14:paraId="0AD32851" w14:textId="77777777" w:rsidR="00AF62F7" w:rsidRDefault="00000000">
            <w:r>
              <w:t>库房</w:t>
            </w:r>
          </w:p>
        </w:tc>
        <w:tc>
          <w:tcPr>
            <w:tcW w:w="1075" w:type="dxa"/>
            <w:vAlign w:val="center"/>
          </w:tcPr>
          <w:p w14:paraId="61BE56CF" w14:textId="77777777" w:rsidR="00AF62F7" w:rsidRDefault="00000000">
            <w:r>
              <w:t>V</w:t>
            </w:r>
          </w:p>
        </w:tc>
        <w:tc>
          <w:tcPr>
            <w:tcW w:w="1075" w:type="dxa"/>
            <w:vAlign w:val="center"/>
          </w:tcPr>
          <w:p w14:paraId="5E152F0F" w14:textId="77777777" w:rsidR="00AF62F7" w:rsidRDefault="00000000">
            <w:r>
              <w:t>混合</w:t>
            </w:r>
          </w:p>
        </w:tc>
        <w:tc>
          <w:tcPr>
            <w:tcW w:w="1075" w:type="dxa"/>
            <w:vAlign w:val="center"/>
          </w:tcPr>
          <w:p w14:paraId="6DBB2B29" w14:textId="77777777" w:rsidR="00AF62F7" w:rsidRDefault="00000000">
            <w:r>
              <w:t>57.72</w:t>
            </w:r>
          </w:p>
        </w:tc>
        <w:tc>
          <w:tcPr>
            <w:tcW w:w="1075" w:type="dxa"/>
            <w:vAlign w:val="center"/>
          </w:tcPr>
          <w:p w14:paraId="4073C67F" w14:textId="77777777" w:rsidR="00AF62F7" w:rsidRDefault="00000000">
            <w:r>
              <w:t>2.73</w:t>
            </w:r>
          </w:p>
        </w:tc>
        <w:tc>
          <w:tcPr>
            <w:tcW w:w="1301" w:type="dxa"/>
            <w:vAlign w:val="center"/>
          </w:tcPr>
          <w:p w14:paraId="3492C0B1" w14:textId="77777777" w:rsidR="00AF62F7" w:rsidRDefault="00000000">
            <w:r>
              <w:t>0.50</w:t>
            </w:r>
          </w:p>
        </w:tc>
        <w:tc>
          <w:tcPr>
            <w:tcW w:w="922" w:type="dxa"/>
            <w:vAlign w:val="center"/>
          </w:tcPr>
          <w:p w14:paraId="7CF715DF" w14:textId="77777777" w:rsidR="00AF62F7" w:rsidRDefault="00000000">
            <w:r>
              <w:t>满足</w:t>
            </w:r>
          </w:p>
        </w:tc>
      </w:tr>
      <w:tr w:rsidR="00AF62F7" w14:paraId="27B07261" w14:textId="77777777">
        <w:tc>
          <w:tcPr>
            <w:tcW w:w="650" w:type="dxa"/>
            <w:vMerge/>
            <w:vAlign w:val="center"/>
          </w:tcPr>
          <w:p w14:paraId="11C4B232" w14:textId="77777777" w:rsidR="00AF62F7" w:rsidRDefault="00AF62F7"/>
        </w:tc>
        <w:tc>
          <w:tcPr>
            <w:tcW w:w="1075" w:type="dxa"/>
            <w:vAlign w:val="center"/>
          </w:tcPr>
          <w:p w14:paraId="41F4F065" w14:textId="77777777" w:rsidR="00AF62F7" w:rsidRDefault="00000000">
            <w:r>
              <w:t>1001</w:t>
            </w:r>
          </w:p>
        </w:tc>
        <w:tc>
          <w:tcPr>
            <w:tcW w:w="1075" w:type="dxa"/>
            <w:vAlign w:val="center"/>
          </w:tcPr>
          <w:p w14:paraId="6CB7306D" w14:textId="77777777" w:rsidR="00AF62F7" w:rsidRDefault="00000000">
            <w:r>
              <w:t>观众入口大厅</w:t>
            </w:r>
          </w:p>
        </w:tc>
        <w:tc>
          <w:tcPr>
            <w:tcW w:w="1075" w:type="dxa"/>
            <w:vAlign w:val="center"/>
          </w:tcPr>
          <w:p w14:paraId="4AC9A85A" w14:textId="77777777" w:rsidR="00AF62F7" w:rsidRDefault="00000000">
            <w:r>
              <w:t>IV</w:t>
            </w:r>
          </w:p>
        </w:tc>
        <w:tc>
          <w:tcPr>
            <w:tcW w:w="1075" w:type="dxa"/>
            <w:vAlign w:val="center"/>
          </w:tcPr>
          <w:p w14:paraId="354C6E1F" w14:textId="77777777" w:rsidR="00AF62F7" w:rsidRDefault="00000000">
            <w:r>
              <w:t>侧面</w:t>
            </w:r>
          </w:p>
        </w:tc>
        <w:tc>
          <w:tcPr>
            <w:tcW w:w="1075" w:type="dxa"/>
            <w:vAlign w:val="center"/>
          </w:tcPr>
          <w:p w14:paraId="5029648A" w14:textId="77777777" w:rsidR="00AF62F7" w:rsidRDefault="00000000">
            <w:r>
              <w:t>255.53</w:t>
            </w:r>
          </w:p>
        </w:tc>
        <w:tc>
          <w:tcPr>
            <w:tcW w:w="1075" w:type="dxa"/>
            <w:vAlign w:val="center"/>
          </w:tcPr>
          <w:p w14:paraId="5F02F4B2" w14:textId="77777777" w:rsidR="00AF62F7" w:rsidRDefault="00000000">
            <w:r>
              <w:t>4.57</w:t>
            </w:r>
          </w:p>
        </w:tc>
        <w:tc>
          <w:tcPr>
            <w:tcW w:w="1301" w:type="dxa"/>
            <w:vAlign w:val="center"/>
          </w:tcPr>
          <w:p w14:paraId="0F724674" w14:textId="77777777" w:rsidR="00AF62F7" w:rsidRDefault="00000000">
            <w:r>
              <w:t>2.00</w:t>
            </w:r>
          </w:p>
        </w:tc>
        <w:tc>
          <w:tcPr>
            <w:tcW w:w="922" w:type="dxa"/>
            <w:vAlign w:val="center"/>
          </w:tcPr>
          <w:p w14:paraId="2E05984C" w14:textId="77777777" w:rsidR="00AF62F7" w:rsidRDefault="00000000">
            <w:r>
              <w:t>满足</w:t>
            </w:r>
          </w:p>
        </w:tc>
      </w:tr>
      <w:tr w:rsidR="00AF62F7" w14:paraId="48A31EE8" w14:textId="77777777">
        <w:tc>
          <w:tcPr>
            <w:tcW w:w="650" w:type="dxa"/>
            <w:vMerge/>
            <w:vAlign w:val="center"/>
          </w:tcPr>
          <w:p w14:paraId="3720B3C1" w14:textId="77777777" w:rsidR="00AF62F7" w:rsidRDefault="00AF62F7"/>
        </w:tc>
        <w:tc>
          <w:tcPr>
            <w:tcW w:w="1075" w:type="dxa"/>
            <w:vAlign w:val="center"/>
          </w:tcPr>
          <w:p w14:paraId="7C9CB5A5" w14:textId="77777777" w:rsidR="00AF62F7" w:rsidRDefault="00000000">
            <w:r>
              <w:t>1002</w:t>
            </w:r>
          </w:p>
        </w:tc>
        <w:tc>
          <w:tcPr>
            <w:tcW w:w="1075" w:type="dxa"/>
            <w:vAlign w:val="center"/>
          </w:tcPr>
          <w:p w14:paraId="22F18689" w14:textId="77777777" w:rsidR="00AF62F7" w:rsidRDefault="00000000">
            <w:r>
              <w:t>库房</w:t>
            </w:r>
          </w:p>
        </w:tc>
        <w:tc>
          <w:tcPr>
            <w:tcW w:w="1075" w:type="dxa"/>
            <w:vAlign w:val="center"/>
          </w:tcPr>
          <w:p w14:paraId="26C2F888" w14:textId="77777777" w:rsidR="00AF62F7" w:rsidRDefault="00000000">
            <w:r>
              <w:t>V</w:t>
            </w:r>
          </w:p>
        </w:tc>
        <w:tc>
          <w:tcPr>
            <w:tcW w:w="1075" w:type="dxa"/>
            <w:vAlign w:val="center"/>
          </w:tcPr>
          <w:p w14:paraId="20C54D2E" w14:textId="77777777" w:rsidR="00AF62F7" w:rsidRDefault="00000000">
            <w:r>
              <w:t>混合</w:t>
            </w:r>
          </w:p>
        </w:tc>
        <w:tc>
          <w:tcPr>
            <w:tcW w:w="1075" w:type="dxa"/>
            <w:vAlign w:val="center"/>
          </w:tcPr>
          <w:p w14:paraId="4C2E9409" w14:textId="77777777" w:rsidR="00AF62F7" w:rsidRDefault="00000000">
            <w:r>
              <w:t>57.66</w:t>
            </w:r>
          </w:p>
        </w:tc>
        <w:tc>
          <w:tcPr>
            <w:tcW w:w="1075" w:type="dxa"/>
            <w:vAlign w:val="center"/>
          </w:tcPr>
          <w:p w14:paraId="31F1EB32" w14:textId="77777777" w:rsidR="00AF62F7" w:rsidRDefault="00000000">
            <w:r>
              <w:t>2.69</w:t>
            </w:r>
          </w:p>
        </w:tc>
        <w:tc>
          <w:tcPr>
            <w:tcW w:w="1301" w:type="dxa"/>
            <w:vAlign w:val="center"/>
          </w:tcPr>
          <w:p w14:paraId="28D8B369" w14:textId="77777777" w:rsidR="00AF62F7" w:rsidRDefault="00000000">
            <w:r>
              <w:t>0.50</w:t>
            </w:r>
          </w:p>
        </w:tc>
        <w:tc>
          <w:tcPr>
            <w:tcW w:w="922" w:type="dxa"/>
            <w:vAlign w:val="center"/>
          </w:tcPr>
          <w:p w14:paraId="1C67793F" w14:textId="77777777" w:rsidR="00AF62F7" w:rsidRDefault="00000000">
            <w:r>
              <w:t>满足</w:t>
            </w:r>
          </w:p>
        </w:tc>
      </w:tr>
      <w:tr w:rsidR="00AF62F7" w14:paraId="57ABB36F" w14:textId="77777777">
        <w:tc>
          <w:tcPr>
            <w:tcW w:w="650" w:type="dxa"/>
            <w:vMerge/>
            <w:vAlign w:val="center"/>
          </w:tcPr>
          <w:p w14:paraId="34E58CE3" w14:textId="77777777" w:rsidR="00AF62F7" w:rsidRDefault="00AF62F7"/>
        </w:tc>
        <w:tc>
          <w:tcPr>
            <w:tcW w:w="1075" w:type="dxa"/>
            <w:vAlign w:val="center"/>
          </w:tcPr>
          <w:p w14:paraId="655ABBCD" w14:textId="77777777" w:rsidR="00AF62F7" w:rsidRDefault="00000000">
            <w:r>
              <w:t>1002</w:t>
            </w:r>
          </w:p>
        </w:tc>
        <w:tc>
          <w:tcPr>
            <w:tcW w:w="1075" w:type="dxa"/>
            <w:vAlign w:val="center"/>
          </w:tcPr>
          <w:p w14:paraId="64E3916B" w14:textId="77777777" w:rsidR="00AF62F7" w:rsidRDefault="00000000">
            <w:r>
              <w:t>楼梯间</w:t>
            </w:r>
          </w:p>
        </w:tc>
        <w:tc>
          <w:tcPr>
            <w:tcW w:w="1075" w:type="dxa"/>
            <w:vAlign w:val="center"/>
          </w:tcPr>
          <w:p w14:paraId="094EAFEF" w14:textId="77777777" w:rsidR="00AF62F7" w:rsidRDefault="00000000">
            <w:r>
              <w:t>V</w:t>
            </w:r>
          </w:p>
        </w:tc>
        <w:tc>
          <w:tcPr>
            <w:tcW w:w="1075" w:type="dxa"/>
            <w:vAlign w:val="center"/>
          </w:tcPr>
          <w:p w14:paraId="2AC0132E" w14:textId="77777777" w:rsidR="00AF62F7" w:rsidRDefault="00000000">
            <w:r>
              <w:t>混合</w:t>
            </w:r>
          </w:p>
        </w:tc>
        <w:tc>
          <w:tcPr>
            <w:tcW w:w="1075" w:type="dxa"/>
            <w:vAlign w:val="center"/>
          </w:tcPr>
          <w:p w14:paraId="25AC9DC2" w14:textId="77777777" w:rsidR="00AF62F7" w:rsidRDefault="00000000">
            <w:r>
              <w:t>22.78</w:t>
            </w:r>
          </w:p>
        </w:tc>
        <w:tc>
          <w:tcPr>
            <w:tcW w:w="1075" w:type="dxa"/>
            <w:vAlign w:val="center"/>
          </w:tcPr>
          <w:p w14:paraId="6A2CF158" w14:textId="77777777" w:rsidR="00AF62F7" w:rsidRDefault="00000000">
            <w:r>
              <w:t>1.28</w:t>
            </w:r>
          </w:p>
        </w:tc>
        <w:tc>
          <w:tcPr>
            <w:tcW w:w="1301" w:type="dxa"/>
            <w:vAlign w:val="center"/>
          </w:tcPr>
          <w:p w14:paraId="59339CF3" w14:textId="77777777" w:rsidR="00AF62F7" w:rsidRDefault="00000000">
            <w:r>
              <w:t>0.50</w:t>
            </w:r>
          </w:p>
        </w:tc>
        <w:tc>
          <w:tcPr>
            <w:tcW w:w="922" w:type="dxa"/>
            <w:vAlign w:val="center"/>
          </w:tcPr>
          <w:p w14:paraId="2C190A45" w14:textId="77777777" w:rsidR="00AF62F7" w:rsidRDefault="00000000">
            <w:r>
              <w:t>满足</w:t>
            </w:r>
          </w:p>
        </w:tc>
      </w:tr>
      <w:tr w:rsidR="00AF62F7" w14:paraId="72F56A7D" w14:textId="77777777">
        <w:tc>
          <w:tcPr>
            <w:tcW w:w="650" w:type="dxa"/>
            <w:vMerge/>
            <w:vAlign w:val="center"/>
          </w:tcPr>
          <w:p w14:paraId="710F9644" w14:textId="77777777" w:rsidR="00AF62F7" w:rsidRDefault="00AF62F7"/>
        </w:tc>
        <w:tc>
          <w:tcPr>
            <w:tcW w:w="1075" w:type="dxa"/>
            <w:vAlign w:val="center"/>
          </w:tcPr>
          <w:p w14:paraId="7E04B2F3" w14:textId="77777777" w:rsidR="00AF62F7" w:rsidRDefault="00000000">
            <w:r>
              <w:t>1003</w:t>
            </w:r>
          </w:p>
        </w:tc>
        <w:tc>
          <w:tcPr>
            <w:tcW w:w="1075" w:type="dxa"/>
            <w:vAlign w:val="center"/>
          </w:tcPr>
          <w:p w14:paraId="1552050C" w14:textId="77777777" w:rsidR="00AF62F7" w:rsidRDefault="00000000">
            <w:r>
              <w:t>库房</w:t>
            </w:r>
          </w:p>
        </w:tc>
        <w:tc>
          <w:tcPr>
            <w:tcW w:w="1075" w:type="dxa"/>
            <w:vAlign w:val="center"/>
          </w:tcPr>
          <w:p w14:paraId="06985F13" w14:textId="77777777" w:rsidR="00AF62F7" w:rsidRDefault="00000000">
            <w:r>
              <w:t>V</w:t>
            </w:r>
          </w:p>
        </w:tc>
        <w:tc>
          <w:tcPr>
            <w:tcW w:w="1075" w:type="dxa"/>
            <w:vAlign w:val="center"/>
          </w:tcPr>
          <w:p w14:paraId="1E841AD8" w14:textId="77777777" w:rsidR="00AF62F7" w:rsidRDefault="00000000">
            <w:r>
              <w:t>混合</w:t>
            </w:r>
          </w:p>
        </w:tc>
        <w:tc>
          <w:tcPr>
            <w:tcW w:w="1075" w:type="dxa"/>
            <w:vAlign w:val="center"/>
          </w:tcPr>
          <w:p w14:paraId="4D069A1F" w14:textId="77777777" w:rsidR="00AF62F7" w:rsidRDefault="00000000">
            <w:r>
              <w:t>92.62</w:t>
            </w:r>
          </w:p>
        </w:tc>
        <w:tc>
          <w:tcPr>
            <w:tcW w:w="1075" w:type="dxa"/>
            <w:vAlign w:val="center"/>
          </w:tcPr>
          <w:p w14:paraId="1153864F" w14:textId="77777777" w:rsidR="00AF62F7" w:rsidRDefault="00000000">
            <w:r>
              <w:t>1.77</w:t>
            </w:r>
          </w:p>
        </w:tc>
        <w:tc>
          <w:tcPr>
            <w:tcW w:w="1301" w:type="dxa"/>
            <w:vAlign w:val="center"/>
          </w:tcPr>
          <w:p w14:paraId="4C543F84" w14:textId="77777777" w:rsidR="00AF62F7" w:rsidRDefault="00000000">
            <w:r>
              <w:t>0.50</w:t>
            </w:r>
          </w:p>
        </w:tc>
        <w:tc>
          <w:tcPr>
            <w:tcW w:w="922" w:type="dxa"/>
            <w:vAlign w:val="center"/>
          </w:tcPr>
          <w:p w14:paraId="57159B58" w14:textId="77777777" w:rsidR="00AF62F7" w:rsidRDefault="00000000">
            <w:r>
              <w:t>满足</w:t>
            </w:r>
          </w:p>
        </w:tc>
      </w:tr>
      <w:tr w:rsidR="00AF62F7" w14:paraId="6E890DC8" w14:textId="77777777">
        <w:tc>
          <w:tcPr>
            <w:tcW w:w="650" w:type="dxa"/>
            <w:vMerge/>
            <w:vAlign w:val="center"/>
          </w:tcPr>
          <w:p w14:paraId="4C03305A" w14:textId="77777777" w:rsidR="00AF62F7" w:rsidRDefault="00AF62F7"/>
        </w:tc>
        <w:tc>
          <w:tcPr>
            <w:tcW w:w="1075" w:type="dxa"/>
            <w:vAlign w:val="center"/>
          </w:tcPr>
          <w:p w14:paraId="3162B8C0" w14:textId="77777777" w:rsidR="00AF62F7" w:rsidRDefault="00000000">
            <w:r>
              <w:t>1004</w:t>
            </w:r>
          </w:p>
        </w:tc>
        <w:tc>
          <w:tcPr>
            <w:tcW w:w="1075" w:type="dxa"/>
            <w:vAlign w:val="center"/>
          </w:tcPr>
          <w:p w14:paraId="33565F3D" w14:textId="77777777" w:rsidR="00AF62F7" w:rsidRDefault="00000000">
            <w:r>
              <w:t>库房</w:t>
            </w:r>
          </w:p>
        </w:tc>
        <w:tc>
          <w:tcPr>
            <w:tcW w:w="1075" w:type="dxa"/>
            <w:vAlign w:val="center"/>
          </w:tcPr>
          <w:p w14:paraId="13907790" w14:textId="77777777" w:rsidR="00AF62F7" w:rsidRDefault="00000000">
            <w:r>
              <w:t>V</w:t>
            </w:r>
          </w:p>
        </w:tc>
        <w:tc>
          <w:tcPr>
            <w:tcW w:w="1075" w:type="dxa"/>
            <w:vAlign w:val="center"/>
          </w:tcPr>
          <w:p w14:paraId="28477EF8" w14:textId="77777777" w:rsidR="00AF62F7" w:rsidRDefault="00000000">
            <w:r>
              <w:t>混合</w:t>
            </w:r>
          </w:p>
        </w:tc>
        <w:tc>
          <w:tcPr>
            <w:tcW w:w="1075" w:type="dxa"/>
            <w:vAlign w:val="center"/>
          </w:tcPr>
          <w:p w14:paraId="59DEB7A6" w14:textId="77777777" w:rsidR="00AF62F7" w:rsidRDefault="00000000">
            <w:r>
              <w:t>57.72</w:t>
            </w:r>
          </w:p>
        </w:tc>
        <w:tc>
          <w:tcPr>
            <w:tcW w:w="1075" w:type="dxa"/>
            <w:vAlign w:val="center"/>
          </w:tcPr>
          <w:p w14:paraId="5038470D" w14:textId="77777777" w:rsidR="00AF62F7" w:rsidRDefault="00000000">
            <w:r>
              <w:t>1.77</w:t>
            </w:r>
          </w:p>
        </w:tc>
        <w:tc>
          <w:tcPr>
            <w:tcW w:w="1301" w:type="dxa"/>
            <w:vAlign w:val="center"/>
          </w:tcPr>
          <w:p w14:paraId="1A0A9F35" w14:textId="77777777" w:rsidR="00AF62F7" w:rsidRDefault="00000000">
            <w:r>
              <w:t>0.50</w:t>
            </w:r>
          </w:p>
        </w:tc>
        <w:tc>
          <w:tcPr>
            <w:tcW w:w="922" w:type="dxa"/>
            <w:vAlign w:val="center"/>
          </w:tcPr>
          <w:p w14:paraId="248A73CC" w14:textId="77777777" w:rsidR="00AF62F7" w:rsidRDefault="00000000">
            <w:r>
              <w:t>满足</w:t>
            </w:r>
          </w:p>
        </w:tc>
      </w:tr>
      <w:tr w:rsidR="00AF62F7" w14:paraId="20CB320E" w14:textId="77777777">
        <w:tc>
          <w:tcPr>
            <w:tcW w:w="650" w:type="dxa"/>
            <w:vMerge/>
            <w:vAlign w:val="center"/>
          </w:tcPr>
          <w:p w14:paraId="1AE2A619" w14:textId="77777777" w:rsidR="00AF62F7" w:rsidRDefault="00AF62F7"/>
        </w:tc>
        <w:tc>
          <w:tcPr>
            <w:tcW w:w="1075" w:type="dxa"/>
            <w:vAlign w:val="center"/>
          </w:tcPr>
          <w:p w14:paraId="040ACB0D" w14:textId="77777777" w:rsidR="00AF62F7" w:rsidRDefault="00000000">
            <w:r>
              <w:t>1005</w:t>
            </w:r>
          </w:p>
        </w:tc>
        <w:tc>
          <w:tcPr>
            <w:tcW w:w="1075" w:type="dxa"/>
            <w:vAlign w:val="center"/>
          </w:tcPr>
          <w:p w14:paraId="2D1C6D84" w14:textId="77777777" w:rsidR="00AF62F7" w:rsidRDefault="00000000">
            <w:r>
              <w:t>库房</w:t>
            </w:r>
          </w:p>
        </w:tc>
        <w:tc>
          <w:tcPr>
            <w:tcW w:w="1075" w:type="dxa"/>
            <w:vAlign w:val="center"/>
          </w:tcPr>
          <w:p w14:paraId="36A238D8" w14:textId="77777777" w:rsidR="00AF62F7" w:rsidRDefault="00000000">
            <w:r>
              <w:t>V</w:t>
            </w:r>
          </w:p>
        </w:tc>
        <w:tc>
          <w:tcPr>
            <w:tcW w:w="1075" w:type="dxa"/>
            <w:vAlign w:val="center"/>
          </w:tcPr>
          <w:p w14:paraId="086B92C9" w14:textId="77777777" w:rsidR="00AF62F7" w:rsidRDefault="00000000">
            <w:r>
              <w:t>混合</w:t>
            </w:r>
          </w:p>
        </w:tc>
        <w:tc>
          <w:tcPr>
            <w:tcW w:w="1075" w:type="dxa"/>
            <w:vAlign w:val="center"/>
          </w:tcPr>
          <w:p w14:paraId="21EAD41B" w14:textId="77777777" w:rsidR="00AF62F7" w:rsidRDefault="00000000">
            <w:r>
              <w:t>57.72</w:t>
            </w:r>
          </w:p>
        </w:tc>
        <w:tc>
          <w:tcPr>
            <w:tcW w:w="1075" w:type="dxa"/>
            <w:vAlign w:val="center"/>
          </w:tcPr>
          <w:p w14:paraId="48D7D44B" w14:textId="77777777" w:rsidR="00AF62F7" w:rsidRDefault="00000000">
            <w:r>
              <w:t>1.77</w:t>
            </w:r>
          </w:p>
        </w:tc>
        <w:tc>
          <w:tcPr>
            <w:tcW w:w="1301" w:type="dxa"/>
            <w:vAlign w:val="center"/>
          </w:tcPr>
          <w:p w14:paraId="1AF81BD6" w14:textId="77777777" w:rsidR="00AF62F7" w:rsidRDefault="00000000">
            <w:r>
              <w:t>0.50</w:t>
            </w:r>
          </w:p>
        </w:tc>
        <w:tc>
          <w:tcPr>
            <w:tcW w:w="922" w:type="dxa"/>
            <w:vAlign w:val="center"/>
          </w:tcPr>
          <w:p w14:paraId="3B50AB5F" w14:textId="77777777" w:rsidR="00AF62F7" w:rsidRDefault="00000000">
            <w:r>
              <w:t>满足</w:t>
            </w:r>
          </w:p>
        </w:tc>
      </w:tr>
      <w:tr w:rsidR="00AF62F7" w14:paraId="7A402E59" w14:textId="77777777">
        <w:tc>
          <w:tcPr>
            <w:tcW w:w="650" w:type="dxa"/>
            <w:vMerge/>
            <w:vAlign w:val="center"/>
          </w:tcPr>
          <w:p w14:paraId="2E4C150F" w14:textId="77777777" w:rsidR="00AF62F7" w:rsidRDefault="00AF62F7"/>
        </w:tc>
        <w:tc>
          <w:tcPr>
            <w:tcW w:w="1075" w:type="dxa"/>
            <w:vAlign w:val="center"/>
          </w:tcPr>
          <w:p w14:paraId="37D0AF59" w14:textId="77777777" w:rsidR="00AF62F7" w:rsidRDefault="00000000">
            <w:r>
              <w:t>1006</w:t>
            </w:r>
          </w:p>
        </w:tc>
        <w:tc>
          <w:tcPr>
            <w:tcW w:w="1075" w:type="dxa"/>
            <w:vAlign w:val="center"/>
          </w:tcPr>
          <w:p w14:paraId="5BE3CD6F" w14:textId="77777777" w:rsidR="00AF62F7" w:rsidRDefault="00000000">
            <w:r>
              <w:t>库房</w:t>
            </w:r>
          </w:p>
        </w:tc>
        <w:tc>
          <w:tcPr>
            <w:tcW w:w="1075" w:type="dxa"/>
            <w:vAlign w:val="center"/>
          </w:tcPr>
          <w:p w14:paraId="4D4D0EF0" w14:textId="77777777" w:rsidR="00AF62F7" w:rsidRDefault="00000000">
            <w:r>
              <w:t>V</w:t>
            </w:r>
          </w:p>
        </w:tc>
        <w:tc>
          <w:tcPr>
            <w:tcW w:w="1075" w:type="dxa"/>
            <w:vAlign w:val="center"/>
          </w:tcPr>
          <w:p w14:paraId="2042F172" w14:textId="77777777" w:rsidR="00AF62F7" w:rsidRDefault="00000000">
            <w:r>
              <w:t>混合</w:t>
            </w:r>
          </w:p>
        </w:tc>
        <w:tc>
          <w:tcPr>
            <w:tcW w:w="1075" w:type="dxa"/>
            <w:vAlign w:val="center"/>
          </w:tcPr>
          <w:p w14:paraId="4335573D" w14:textId="77777777" w:rsidR="00AF62F7" w:rsidRDefault="00000000">
            <w:r>
              <w:t>57.72</w:t>
            </w:r>
          </w:p>
        </w:tc>
        <w:tc>
          <w:tcPr>
            <w:tcW w:w="1075" w:type="dxa"/>
            <w:vAlign w:val="center"/>
          </w:tcPr>
          <w:p w14:paraId="70609B2B" w14:textId="77777777" w:rsidR="00AF62F7" w:rsidRDefault="00000000">
            <w:r>
              <w:t>1.77</w:t>
            </w:r>
          </w:p>
        </w:tc>
        <w:tc>
          <w:tcPr>
            <w:tcW w:w="1301" w:type="dxa"/>
            <w:vAlign w:val="center"/>
          </w:tcPr>
          <w:p w14:paraId="452DC2EC" w14:textId="77777777" w:rsidR="00AF62F7" w:rsidRDefault="00000000">
            <w:r>
              <w:t>0.50</w:t>
            </w:r>
          </w:p>
        </w:tc>
        <w:tc>
          <w:tcPr>
            <w:tcW w:w="922" w:type="dxa"/>
            <w:vAlign w:val="center"/>
          </w:tcPr>
          <w:p w14:paraId="079BACC8" w14:textId="77777777" w:rsidR="00AF62F7" w:rsidRDefault="00000000">
            <w:r>
              <w:t>满足</w:t>
            </w:r>
          </w:p>
        </w:tc>
      </w:tr>
      <w:tr w:rsidR="00AF62F7" w14:paraId="573EC817" w14:textId="77777777">
        <w:tc>
          <w:tcPr>
            <w:tcW w:w="650" w:type="dxa"/>
            <w:vMerge/>
            <w:vAlign w:val="center"/>
          </w:tcPr>
          <w:p w14:paraId="0B3F074B" w14:textId="77777777" w:rsidR="00AF62F7" w:rsidRDefault="00AF62F7"/>
        </w:tc>
        <w:tc>
          <w:tcPr>
            <w:tcW w:w="1075" w:type="dxa"/>
            <w:vAlign w:val="center"/>
          </w:tcPr>
          <w:p w14:paraId="0C077E93" w14:textId="77777777" w:rsidR="00AF62F7" w:rsidRDefault="00000000">
            <w:r>
              <w:t>1007</w:t>
            </w:r>
          </w:p>
        </w:tc>
        <w:tc>
          <w:tcPr>
            <w:tcW w:w="1075" w:type="dxa"/>
            <w:vAlign w:val="center"/>
          </w:tcPr>
          <w:p w14:paraId="168F74F8" w14:textId="77777777" w:rsidR="00AF62F7" w:rsidRDefault="00000000">
            <w:r>
              <w:t>库房</w:t>
            </w:r>
          </w:p>
        </w:tc>
        <w:tc>
          <w:tcPr>
            <w:tcW w:w="1075" w:type="dxa"/>
            <w:vAlign w:val="center"/>
          </w:tcPr>
          <w:p w14:paraId="1886FDFA" w14:textId="77777777" w:rsidR="00AF62F7" w:rsidRDefault="00000000">
            <w:r>
              <w:t>V</w:t>
            </w:r>
          </w:p>
        </w:tc>
        <w:tc>
          <w:tcPr>
            <w:tcW w:w="1075" w:type="dxa"/>
            <w:vAlign w:val="center"/>
          </w:tcPr>
          <w:p w14:paraId="0DCA15EC" w14:textId="77777777" w:rsidR="00AF62F7" w:rsidRDefault="00000000">
            <w:r>
              <w:t>混合</w:t>
            </w:r>
          </w:p>
        </w:tc>
        <w:tc>
          <w:tcPr>
            <w:tcW w:w="1075" w:type="dxa"/>
            <w:vAlign w:val="center"/>
          </w:tcPr>
          <w:p w14:paraId="1CB7B7C2" w14:textId="77777777" w:rsidR="00AF62F7" w:rsidRDefault="00000000">
            <w:r>
              <w:t>57.72</w:t>
            </w:r>
          </w:p>
        </w:tc>
        <w:tc>
          <w:tcPr>
            <w:tcW w:w="1075" w:type="dxa"/>
            <w:vAlign w:val="center"/>
          </w:tcPr>
          <w:p w14:paraId="4F1149B8" w14:textId="77777777" w:rsidR="00AF62F7" w:rsidRDefault="00000000">
            <w:r>
              <w:t>1.76</w:t>
            </w:r>
          </w:p>
        </w:tc>
        <w:tc>
          <w:tcPr>
            <w:tcW w:w="1301" w:type="dxa"/>
            <w:vAlign w:val="center"/>
          </w:tcPr>
          <w:p w14:paraId="6545F32E" w14:textId="77777777" w:rsidR="00AF62F7" w:rsidRDefault="00000000">
            <w:r>
              <w:t>0.50</w:t>
            </w:r>
          </w:p>
        </w:tc>
        <w:tc>
          <w:tcPr>
            <w:tcW w:w="922" w:type="dxa"/>
            <w:vAlign w:val="center"/>
          </w:tcPr>
          <w:p w14:paraId="478F15A9" w14:textId="77777777" w:rsidR="00AF62F7" w:rsidRDefault="00000000">
            <w:r>
              <w:t>满足</w:t>
            </w:r>
          </w:p>
        </w:tc>
      </w:tr>
      <w:tr w:rsidR="00AF62F7" w14:paraId="05CC2376" w14:textId="77777777">
        <w:tc>
          <w:tcPr>
            <w:tcW w:w="650" w:type="dxa"/>
            <w:vMerge/>
            <w:vAlign w:val="center"/>
          </w:tcPr>
          <w:p w14:paraId="1E8EF013" w14:textId="77777777" w:rsidR="00AF62F7" w:rsidRDefault="00AF62F7"/>
        </w:tc>
        <w:tc>
          <w:tcPr>
            <w:tcW w:w="1075" w:type="dxa"/>
            <w:vAlign w:val="center"/>
          </w:tcPr>
          <w:p w14:paraId="6C9CDAF2" w14:textId="77777777" w:rsidR="00AF62F7" w:rsidRDefault="00000000">
            <w:r>
              <w:t>1008</w:t>
            </w:r>
          </w:p>
        </w:tc>
        <w:tc>
          <w:tcPr>
            <w:tcW w:w="1075" w:type="dxa"/>
            <w:vAlign w:val="center"/>
          </w:tcPr>
          <w:p w14:paraId="58887225" w14:textId="77777777" w:rsidR="00AF62F7" w:rsidRDefault="00000000">
            <w:r>
              <w:t>库房</w:t>
            </w:r>
          </w:p>
        </w:tc>
        <w:tc>
          <w:tcPr>
            <w:tcW w:w="1075" w:type="dxa"/>
            <w:vAlign w:val="center"/>
          </w:tcPr>
          <w:p w14:paraId="058FD594" w14:textId="77777777" w:rsidR="00AF62F7" w:rsidRDefault="00000000">
            <w:r>
              <w:t>V</w:t>
            </w:r>
          </w:p>
        </w:tc>
        <w:tc>
          <w:tcPr>
            <w:tcW w:w="1075" w:type="dxa"/>
            <w:vAlign w:val="center"/>
          </w:tcPr>
          <w:p w14:paraId="7A0143F6" w14:textId="77777777" w:rsidR="00AF62F7" w:rsidRDefault="00000000">
            <w:r>
              <w:t>混合</w:t>
            </w:r>
          </w:p>
        </w:tc>
        <w:tc>
          <w:tcPr>
            <w:tcW w:w="1075" w:type="dxa"/>
            <w:vAlign w:val="center"/>
          </w:tcPr>
          <w:p w14:paraId="1D993339" w14:textId="77777777" w:rsidR="00AF62F7" w:rsidRDefault="00000000">
            <w:r>
              <w:t>57.72</w:t>
            </w:r>
          </w:p>
        </w:tc>
        <w:tc>
          <w:tcPr>
            <w:tcW w:w="1075" w:type="dxa"/>
            <w:vAlign w:val="center"/>
          </w:tcPr>
          <w:p w14:paraId="194ED91E" w14:textId="77777777" w:rsidR="00AF62F7" w:rsidRDefault="00000000">
            <w:r>
              <w:t>1.77</w:t>
            </w:r>
          </w:p>
        </w:tc>
        <w:tc>
          <w:tcPr>
            <w:tcW w:w="1301" w:type="dxa"/>
            <w:vAlign w:val="center"/>
          </w:tcPr>
          <w:p w14:paraId="00EC0B59" w14:textId="77777777" w:rsidR="00AF62F7" w:rsidRDefault="00000000">
            <w:r>
              <w:t>0.50</w:t>
            </w:r>
          </w:p>
        </w:tc>
        <w:tc>
          <w:tcPr>
            <w:tcW w:w="922" w:type="dxa"/>
            <w:vAlign w:val="center"/>
          </w:tcPr>
          <w:p w14:paraId="7A7C18B0" w14:textId="77777777" w:rsidR="00AF62F7" w:rsidRDefault="00000000">
            <w:r>
              <w:t>满足</w:t>
            </w:r>
          </w:p>
        </w:tc>
      </w:tr>
      <w:tr w:rsidR="00AF62F7" w14:paraId="296F2881" w14:textId="77777777">
        <w:tc>
          <w:tcPr>
            <w:tcW w:w="650" w:type="dxa"/>
            <w:vMerge/>
            <w:vAlign w:val="center"/>
          </w:tcPr>
          <w:p w14:paraId="037906C4" w14:textId="77777777" w:rsidR="00AF62F7" w:rsidRDefault="00AF62F7"/>
        </w:tc>
        <w:tc>
          <w:tcPr>
            <w:tcW w:w="1075" w:type="dxa"/>
            <w:vAlign w:val="center"/>
          </w:tcPr>
          <w:p w14:paraId="550536B6" w14:textId="77777777" w:rsidR="00AF62F7" w:rsidRDefault="00000000">
            <w:r>
              <w:t>1009</w:t>
            </w:r>
          </w:p>
        </w:tc>
        <w:tc>
          <w:tcPr>
            <w:tcW w:w="1075" w:type="dxa"/>
            <w:vAlign w:val="center"/>
          </w:tcPr>
          <w:p w14:paraId="4410D615" w14:textId="77777777" w:rsidR="00AF62F7" w:rsidRDefault="00000000">
            <w:r>
              <w:t>库房</w:t>
            </w:r>
          </w:p>
        </w:tc>
        <w:tc>
          <w:tcPr>
            <w:tcW w:w="1075" w:type="dxa"/>
            <w:vAlign w:val="center"/>
          </w:tcPr>
          <w:p w14:paraId="54F1C808" w14:textId="77777777" w:rsidR="00AF62F7" w:rsidRDefault="00000000">
            <w:r>
              <w:t>V</w:t>
            </w:r>
          </w:p>
        </w:tc>
        <w:tc>
          <w:tcPr>
            <w:tcW w:w="1075" w:type="dxa"/>
            <w:vAlign w:val="center"/>
          </w:tcPr>
          <w:p w14:paraId="5A93C408" w14:textId="77777777" w:rsidR="00AF62F7" w:rsidRDefault="00000000">
            <w:r>
              <w:t>混合</w:t>
            </w:r>
          </w:p>
        </w:tc>
        <w:tc>
          <w:tcPr>
            <w:tcW w:w="1075" w:type="dxa"/>
            <w:vAlign w:val="center"/>
          </w:tcPr>
          <w:p w14:paraId="71D43AAC" w14:textId="77777777" w:rsidR="00AF62F7" w:rsidRDefault="00000000">
            <w:r>
              <w:t>151.82</w:t>
            </w:r>
          </w:p>
        </w:tc>
        <w:tc>
          <w:tcPr>
            <w:tcW w:w="1075" w:type="dxa"/>
            <w:vAlign w:val="center"/>
          </w:tcPr>
          <w:p w14:paraId="75DBDB88" w14:textId="77777777" w:rsidR="00AF62F7" w:rsidRDefault="00000000">
            <w:r>
              <w:t>2.11</w:t>
            </w:r>
          </w:p>
        </w:tc>
        <w:tc>
          <w:tcPr>
            <w:tcW w:w="1301" w:type="dxa"/>
            <w:vAlign w:val="center"/>
          </w:tcPr>
          <w:p w14:paraId="0E81E4C6" w14:textId="77777777" w:rsidR="00AF62F7" w:rsidRDefault="00000000">
            <w:r>
              <w:t>0.50</w:t>
            </w:r>
          </w:p>
        </w:tc>
        <w:tc>
          <w:tcPr>
            <w:tcW w:w="922" w:type="dxa"/>
            <w:vAlign w:val="center"/>
          </w:tcPr>
          <w:p w14:paraId="283236DB" w14:textId="77777777" w:rsidR="00AF62F7" w:rsidRDefault="00000000">
            <w:r>
              <w:t>满足</w:t>
            </w:r>
          </w:p>
        </w:tc>
      </w:tr>
      <w:tr w:rsidR="00AF62F7" w14:paraId="31BCFFDE" w14:textId="77777777">
        <w:tc>
          <w:tcPr>
            <w:tcW w:w="650" w:type="dxa"/>
            <w:vMerge/>
            <w:vAlign w:val="center"/>
          </w:tcPr>
          <w:p w14:paraId="2871B881" w14:textId="77777777" w:rsidR="00AF62F7" w:rsidRDefault="00AF62F7"/>
        </w:tc>
        <w:tc>
          <w:tcPr>
            <w:tcW w:w="1075" w:type="dxa"/>
            <w:vAlign w:val="center"/>
          </w:tcPr>
          <w:p w14:paraId="2DBFE5F6" w14:textId="77777777" w:rsidR="00AF62F7" w:rsidRDefault="00000000">
            <w:r>
              <w:t>1011</w:t>
            </w:r>
          </w:p>
        </w:tc>
        <w:tc>
          <w:tcPr>
            <w:tcW w:w="1075" w:type="dxa"/>
            <w:vAlign w:val="center"/>
          </w:tcPr>
          <w:p w14:paraId="35E5D194" w14:textId="77777777" w:rsidR="00AF62F7" w:rsidRDefault="00000000">
            <w:r>
              <w:t>楼梯间</w:t>
            </w:r>
          </w:p>
        </w:tc>
        <w:tc>
          <w:tcPr>
            <w:tcW w:w="1075" w:type="dxa"/>
            <w:vAlign w:val="center"/>
          </w:tcPr>
          <w:p w14:paraId="4CA5F1FB" w14:textId="77777777" w:rsidR="00AF62F7" w:rsidRDefault="00000000">
            <w:r>
              <w:t>V</w:t>
            </w:r>
          </w:p>
        </w:tc>
        <w:tc>
          <w:tcPr>
            <w:tcW w:w="1075" w:type="dxa"/>
            <w:vAlign w:val="center"/>
          </w:tcPr>
          <w:p w14:paraId="15411483" w14:textId="77777777" w:rsidR="00AF62F7" w:rsidRDefault="00000000">
            <w:r>
              <w:t>混合</w:t>
            </w:r>
          </w:p>
        </w:tc>
        <w:tc>
          <w:tcPr>
            <w:tcW w:w="1075" w:type="dxa"/>
            <w:vAlign w:val="center"/>
          </w:tcPr>
          <w:p w14:paraId="7CBC8F65" w14:textId="77777777" w:rsidR="00AF62F7" w:rsidRDefault="00000000">
            <w:r>
              <w:t>22.78</w:t>
            </w:r>
          </w:p>
        </w:tc>
        <w:tc>
          <w:tcPr>
            <w:tcW w:w="1075" w:type="dxa"/>
            <w:vAlign w:val="center"/>
          </w:tcPr>
          <w:p w14:paraId="68D62387" w14:textId="77777777" w:rsidR="00AF62F7" w:rsidRDefault="00000000">
            <w:r>
              <w:t>1.72</w:t>
            </w:r>
          </w:p>
        </w:tc>
        <w:tc>
          <w:tcPr>
            <w:tcW w:w="1301" w:type="dxa"/>
            <w:vAlign w:val="center"/>
          </w:tcPr>
          <w:p w14:paraId="7A1DEC66" w14:textId="77777777" w:rsidR="00AF62F7" w:rsidRDefault="00000000">
            <w:r>
              <w:t>0.50</w:t>
            </w:r>
          </w:p>
        </w:tc>
        <w:tc>
          <w:tcPr>
            <w:tcW w:w="922" w:type="dxa"/>
            <w:vAlign w:val="center"/>
          </w:tcPr>
          <w:p w14:paraId="6902F6A5" w14:textId="77777777" w:rsidR="00AF62F7" w:rsidRDefault="00000000">
            <w:r>
              <w:t>满足</w:t>
            </w:r>
          </w:p>
        </w:tc>
      </w:tr>
      <w:tr w:rsidR="00AF62F7" w14:paraId="2DB27F65" w14:textId="77777777">
        <w:tc>
          <w:tcPr>
            <w:tcW w:w="650" w:type="dxa"/>
            <w:vMerge/>
            <w:vAlign w:val="center"/>
          </w:tcPr>
          <w:p w14:paraId="3AB0BF04" w14:textId="77777777" w:rsidR="00AF62F7" w:rsidRDefault="00AF62F7"/>
        </w:tc>
        <w:tc>
          <w:tcPr>
            <w:tcW w:w="1075" w:type="dxa"/>
            <w:vAlign w:val="center"/>
          </w:tcPr>
          <w:p w14:paraId="299CCE5A" w14:textId="77777777" w:rsidR="00AF62F7" w:rsidRDefault="00000000">
            <w:r>
              <w:t>1014</w:t>
            </w:r>
          </w:p>
        </w:tc>
        <w:tc>
          <w:tcPr>
            <w:tcW w:w="1075" w:type="dxa"/>
            <w:vAlign w:val="center"/>
          </w:tcPr>
          <w:p w14:paraId="7FA51A9F" w14:textId="77777777" w:rsidR="00AF62F7" w:rsidRDefault="00000000">
            <w:r>
              <w:t>库房</w:t>
            </w:r>
          </w:p>
        </w:tc>
        <w:tc>
          <w:tcPr>
            <w:tcW w:w="1075" w:type="dxa"/>
            <w:vAlign w:val="center"/>
          </w:tcPr>
          <w:p w14:paraId="7BFB5459" w14:textId="77777777" w:rsidR="00AF62F7" w:rsidRDefault="00000000">
            <w:r>
              <w:t>V</w:t>
            </w:r>
          </w:p>
        </w:tc>
        <w:tc>
          <w:tcPr>
            <w:tcW w:w="1075" w:type="dxa"/>
            <w:vAlign w:val="center"/>
          </w:tcPr>
          <w:p w14:paraId="73DFCDA5" w14:textId="77777777" w:rsidR="00AF62F7" w:rsidRDefault="00000000">
            <w:r>
              <w:t>混合</w:t>
            </w:r>
          </w:p>
        </w:tc>
        <w:tc>
          <w:tcPr>
            <w:tcW w:w="1075" w:type="dxa"/>
            <w:vAlign w:val="center"/>
          </w:tcPr>
          <w:p w14:paraId="6BE121C2" w14:textId="77777777" w:rsidR="00AF62F7" w:rsidRDefault="00000000">
            <w:r>
              <w:t>57.66</w:t>
            </w:r>
          </w:p>
        </w:tc>
        <w:tc>
          <w:tcPr>
            <w:tcW w:w="1075" w:type="dxa"/>
            <w:vAlign w:val="center"/>
          </w:tcPr>
          <w:p w14:paraId="36D90231" w14:textId="77777777" w:rsidR="00AF62F7" w:rsidRDefault="00000000">
            <w:r>
              <w:t>1.57</w:t>
            </w:r>
          </w:p>
        </w:tc>
        <w:tc>
          <w:tcPr>
            <w:tcW w:w="1301" w:type="dxa"/>
            <w:vAlign w:val="center"/>
          </w:tcPr>
          <w:p w14:paraId="3E35EF3D" w14:textId="77777777" w:rsidR="00AF62F7" w:rsidRDefault="00000000">
            <w:r>
              <w:t>0.50</w:t>
            </w:r>
          </w:p>
        </w:tc>
        <w:tc>
          <w:tcPr>
            <w:tcW w:w="922" w:type="dxa"/>
            <w:vAlign w:val="center"/>
          </w:tcPr>
          <w:p w14:paraId="3627BE0B" w14:textId="77777777" w:rsidR="00AF62F7" w:rsidRDefault="00000000">
            <w:r>
              <w:t>满足</w:t>
            </w:r>
          </w:p>
        </w:tc>
      </w:tr>
      <w:tr w:rsidR="00AF62F7" w14:paraId="2BA0ED95" w14:textId="77777777">
        <w:tc>
          <w:tcPr>
            <w:tcW w:w="650" w:type="dxa"/>
            <w:vMerge/>
            <w:vAlign w:val="center"/>
          </w:tcPr>
          <w:p w14:paraId="33CDFF8A" w14:textId="77777777" w:rsidR="00AF62F7" w:rsidRDefault="00AF62F7"/>
        </w:tc>
        <w:tc>
          <w:tcPr>
            <w:tcW w:w="1075" w:type="dxa"/>
            <w:vAlign w:val="center"/>
          </w:tcPr>
          <w:p w14:paraId="00D10D4E" w14:textId="77777777" w:rsidR="00AF62F7" w:rsidRDefault="00000000">
            <w:r>
              <w:t>1015</w:t>
            </w:r>
          </w:p>
        </w:tc>
        <w:tc>
          <w:tcPr>
            <w:tcW w:w="1075" w:type="dxa"/>
            <w:vAlign w:val="center"/>
          </w:tcPr>
          <w:p w14:paraId="6EF81757" w14:textId="77777777" w:rsidR="00AF62F7" w:rsidRDefault="00000000">
            <w:r>
              <w:t>库房</w:t>
            </w:r>
          </w:p>
        </w:tc>
        <w:tc>
          <w:tcPr>
            <w:tcW w:w="1075" w:type="dxa"/>
            <w:vAlign w:val="center"/>
          </w:tcPr>
          <w:p w14:paraId="3EA452AD" w14:textId="77777777" w:rsidR="00AF62F7" w:rsidRDefault="00000000">
            <w:r>
              <w:t>V</w:t>
            </w:r>
          </w:p>
        </w:tc>
        <w:tc>
          <w:tcPr>
            <w:tcW w:w="1075" w:type="dxa"/>
            <w:vAlign w:val="center"/>
          </w:tcPr>
          <w:p w14:paraId="410495C8" w14:textId="77777777" w:rsidR="00AF62F7" w:rsidRDefault="00000000">
            <w:r>
              <w:t>混合</w:t>
            </w:r>
          </w:p>
        </w:tc>
        <w:tc>
          <w:tcPr>
            <w:tcW w:w="1075" w:type="dxa"/>
            <w:vAlign w:val="center"/>
          </w:tcPr>
          <w:p w14:paraId="67F2F8D0" w14:textId="77777777" w:rsidR="00AF62F7" w:rsidRDefault="00000000">
            <w:r>
              <w:t>57.66</w:t>
            </w:r>
          </w:p>
        </w:tc>
        <w:tc>
          <w:tcPr>
            <w:tcW w:w="1075" w:type="dxa"/>
            <w:vAlign w:val="center"/>
          </w:tcPr>
          <w:p w14:paraId="6F4037A0" w14:textId="77777777" w:rsidR="00AF62F7" w:rsidRDefault="00000000">
            <w:r>
              <w:t>1.59</w:t>
            </w:r>
          </w:p>
        </w:tc>
        <w:tc>
          <w:tcPr>
            <w:tcW w:w="1301" w:type="dxa"/>
            <w:vAlign w:val="center"/>
          </w:tcPr>
          <w:p w14:paraId="0DA2DCD4" w14:textId="77777777" w:rsidR="00AF62F7" w:rsidRDefault="00000000">
            <w:r>
              <w:t>0.50</w:t>
            </w:r>
          </w:p>
        </w:tc>
        <w:tc>
          <w:tcPr>
            <w:tcW w:w="922" w:type="dxa"/>
            <w:vAlign w:val="center"/>
          </w:tcPr>
          <w:p w14:paraId="3BFE737A" w14:textId="77777777" w:rsidR="00AF62F7" w:rsidRDefault="00000000">
            <w:r>
              <w:t>满足</w:t>
            </w:r>
          </w:p>
        </w:tc>
      </w:tr>
      <w:tr w:rsidR="00AF62F7" w14:paraId="47225B04" w14:textId="77777777">
        <w:tc>
          <w:tcPr>
            <w:tcW w:w="650" w:type="dxa"/>
            <w:vMerge/>
            <w:vAlign w:val="center"/>
          </w:tcPr>
          <w:p w14:paraId="57C733EF" w14:textId="77777777" w:rsidR="00AF62F7" w:rsidRDefault="00AF62F7"/>
        </w:tc>
        <w:tc>
          <w:tcPr>
            <w:tcW w:w="1075" w:type="dxa"/>
            <w:vAlign w:val="center"/>
          </w:tcPr>
          <w:p w14:paraId="10204A9E" w14:textId="77777777" w:rsidR="00AF62F7" w:rsidRDefault="00000000">
            <w:r>
              <w:t>1016</w:t>
            </w:r>
          </w:p>
        </w:tc>
        <w:tc>
          <w:tcPr>
            <w:tcW w:w="1075" w:type="dxa"/>
            <w:vAlign w:val="center"/>
          </w:tcPr>
          <w:p w14:paraId="41DB4D5D" w14:textId="77777777" w:rsidR="00AF62F7" w:rsidRDefault="00000000">
            <w:r>
              <w:t>库房</w:t>
            </w:r>
          </w:p>
        </w:tc>
        <w:tc>
          <w:tcPr>
            <w:tcW w:w="1075" w:type="dxa"/>
            <w:vAlign w:val="center"/>
          </w:tcPr>
          <w:p w14:paraId="1533CAF2" w14:textId="77777777" w:rsidR="00AF62F7" w:rsidRDefault="00000000">
            <w:r>
              <w:t>V</w:t>
            </w:r>
          </w:p>
        </w:tc>
        <w:tc>
          <w:tcPr>
            <w:tcW w:w="1075" w:type="dxa"/>
            <w:vAlign w:val="center"/>
          </w:tcPr>
          <w:p w14:paraId="7EFD5770" w14:textId="77777777" w:rsidR="00AF62F7" w:rsidRDefault="00000000">
            <w:r>
              <w:t>混合</w:t>
            </w:r>
          </w:p>
        </w:tc>
        <w:tc>
          <w:tcPr>
            <w:tcW w:w="1075" w:type="dxa"/>
            <w:vAlign w:val="center"/>
          </w:tcPr>
          <w:p w14:paraId="5810665C" w14:textId="77777777" w:rsidR="00AF62F7" w:rsidRDefault="00000000">
            <w:r>
              <w:t>57.66</w:t>
            </w:r>
          </w:p>
        </w:tc>
        <w:tc>
          <w:tcPr>
            <w:tcW w:w="1075" w:type="dxa"/>
            <w:vAlign w:val="center"/>
          </w:tcPr>
          <w:p w14:paraId="0833CF3C" w14:textId="77777777" w:rsidR="00AF62F7" w:rsidRDefault="00000000">
            <w:r>
              <w:t>1.60</w:t>
            </w:r>
          </w:p>
        </w:tc>
        <w:tc>
          <w:tcPr>
            <w:tcW w:w="1301" w:type="dxa"/>
            <w:vAlign w:val="center"/>
          </w:tcPr>
          <w:p w14:paraId="46A1F548" w14:textId="77777777" w:rsidR="00AF62F7" w:rsidRDefault="00000000">
            <w:r>
              <w:t>0.50</w:t>
            </w:r>
          </w:p>
        </w:tc>
        <w:tc>
          <w:tcPr>
            <w:tcW w:w="922" w:type="dxa"/>
            <w:vAlign w:val="center"/>
          </w:tcPr>
          <w:p w14:paraId="4E4BA5BE" w14:textId="77777777" w:rsidR="00AF62F7" w:rsidRDefault="00000000">
            <w:r>
              <w:t>满足</w:t>
            </w:r>
          </w:p>
        </w:tc>
      </w:tr>
      <w:tr w:rsidR="00AF62F7" w14:paraId="65BF52CF" w14:textId="77777777">
        <w:tc>
          <w:tcPr>
            <w:tcW w:w="650" w:type="dxa"/>
            <w:vMerge/>
            <w:vAlign w:val="center"/>
          </w:tcPr>
          <w:p w14:paraId="0C0A7F00" w14:textId="77777777" w:rsidR="00AF62F7" w:rsidRDefault="00AF62F7"/>
        </w:tc>
        <w:tc>
          <w:tcPr>
            <w:tcW w:w="1075" w:type="dxa"/>
            <w:vAlign w:val="center"/>
          </w:tcPr>
          <w:p w14:paraId="09B6CE9D" w14:textId="77777777" w:rsidR="00AF62F7" w:rsidRDefault="00000000">
            <w:r>
              <w:t>1017</w:t>
            </w:r>
          </w:p>
        </w:tc>
        <w:tc>
          <w:tcPr>
            <w:tcW w:w="1075" w:type="dxa"/>
            <w:vAlign w:val="center"/>
          </w:tcPr>
          <w:p w14:paraId="45210592" w14:textId="77777777" w:rsidR="00AF62F7" w:rsidRDefault="00000000">
            <w:r>
              <w:t>库房</w:t>
            </w:r>
          </w:p>
        </w:tc>
        <w:tc>
          <w:tcPr>
            <w:tcW w:w="1075" w:type="dxa"/>
            <w:vAlign w:val="center"/>
          </w:tcPr>
          <w:p w14:paraId="1EDF9625" w14:textId="77777777" w:rsidR="00AF62F7" w:rsidRDefault="00000000">
            <w:r>
              <w:t>V</w:t>
            </w:r>
          </w:p>
        </w:tc>
        <w:tc>
          <w:tcPr>
            <w:tcW w:w="1075" w:type="dxa"/>
            <w:vAlign w:val="center"/>
          </w:tcPr>
          <w:p w14:paraId="028FD6B2" w14:textId="77777777" w:rsidR="00AF62F7" w:rsidRDefault="00000000">
            <w:r>
              <w:t>混合</w:t>
            </w:r>
          </w:p>
        </w:tc>
        <w:tc>
          <w:tcPr>
            <w:tcW w:w="1075" w:type="dxa"/>
            <w:vAlign w:val="center"/>
          </w:tcPr>
          <w:p w14:paraId="632C288E" w14:textId="77777777" w:rsidR="00AF62F7" w:rsidRDefault="00000000">
            <w:r>
              <w:t>57.66</w:t>
            </w:r>
          </w:p>
        </w:tc>
        <w:tc>
          <w:tcPr>
            <w:tcW w:w="1075" w:type="dxa"/>
            <w:vAlign w:val="center"/>
          </w:tcPr>
          <w:p w14:paraId="301CAAC7" w14:textId="77777777" w:rsidR="00AF62F7" w:rsidRDefault="00000000">
            <w:r>
              <w:t>1.60</w:t>
            </w:r>
          </w:p>
        </w:tc>
        <w:tc>
          <w:tcPr>
            <w:tcW w:w="1301" w:type="dxa"/>
            <w:vAlign w:val="center"/>
          </w:tcPr>
          <w:p w14:paraId="56D060F2" w14:textId="77777777" w:rsidR="00AF62F7" w:rsidRDefault="00000000">
            <w:r>
              <w:t>0.50</w:t>
            </w:r>
          </w:p>
        </w:tc>
        <w:tc>
          <w:tcPr>
            <w:tcW w:w="922" w:type="dxa"/>
            <w:vAlign w:val="center"/>
          </w:tcPr>
          <w:p w14:paraId="1323F6CA" w14:textId="77777777" w:rsidR="00AF62F7" w:rsidRDefault="00000000">
            <w:r>
              <w:t>满足</w:t>
            </w:r>
          </w:p>
        </w:tc>
      </w:tr>
      <w:tr w:rsidR="00AF62F7" w14:paraId="146BA5AA" w14:textId="77777777">
        <w:tc>
          <w:tcPr>
            <w:tcW w:w="650" w:type="dxa"/>
            <w:vMerge/>
            <w:vAlign w:val="center"/>
          </w:tcPr>
          <w:p w14:paraId="77D8CE93" w14:textId="77777777" w:rsidR="00AF62F7" w:rsidRDefault="00AF62F7"/>
        </w:tc>
        <w:tc>
          <w:tcPr>
            <w:tcW w:w="1075" w:type="dxa"/>
            <w:vAlign w:val="center"/>
          </w:tcPr>
          <w:p w14:paraId="5379D583" w14:textId="77777777" w:rsidR="00AF62F7" w:rsidRDefault="00000000">
            <w:r>
              <w:t>1018</w:t>
            </w:r>
          </w:p>
        </w:tc>
        <w:tc>
          <w:tcPr>
            <w:tcW w:w="1075" w:type="dxa"/>
            <w:vAlign w:val="center"/>
          </w:tcPr>
          <w:p w14:paraId="0400E307" w14:textId="77777777" w:rsidR="00AF62F7" w:rsidRDefault="00000000">
            <w:r>
              <w:t>库房</w:t>
            </w:r>
          </w:p>
        </w:tc>
        <w:tc>
          <w:tcPr>
            <w:tcW w:w="1075" w:type="dxa"/>
            <w:vAlign w:val="center"/>
          </w:tcPr>
          <w:p w14:paraId="31122E41" w14:textId="77777777" w:rsidR="00AF62F7" w:rsidRDefault="00000000">
            <w:r>
              <w:t>V</w:t>
            </w:r>
          </w:p>
        </w:tc>
        <w:tc>
          <w:tcPr>
            <w:tcW w:w="1075" w:type="dxa"/>
            <w:vAlign w:val="center"/>
          </w:tcPr>
          <w:p w14:paraId="21853B9F" w14:textId="77777777" w:rsidR="00AF62F7" w:rsidRDefault="00000000">
            <w:r>
              <w:t>混合</w:t>
            </w:r>
          </w:p>
        </w:tc>
        <w:tc>
          <w:tcPr>
            <w:tcW w:w="1075" w:type="dxa"/>
            <w:vAlign w:val="center"/>
          </w:tcPr>
          <w:p w14:paraId="0F4D0B98" w14:textId="77777777" w:rsidR="00AF62F7" w:rsidRDefault="00000000">
            <w:r>
              <w:t>57.66</w:t>
            </w:r>
          </w:p>
        </w:tc>
        <w:tc>
          <w:tcPr>
            <w:tcW w:w="1075" w:type="dxa"/>
            <w:vAlign w:val="center"/>
          </w:tcPr>
          <w:p w14:paraId="19C28EFA" w14:textId="77777777" w:rsidR="00AF62F7" w:rsidRDefault="00000000">
            <w:r>
              <w:t>1.61</w:t>
            </w:r>
          </w:p>
        </w:tc>
        <w:tc>
          <w:tcPr>
            <w:tcW w:w="1301" w:type="dxa"/>
            <w:vAlign w:val="center"/>
          </w:tcPr>
          <w:p w14:paraId="57F3CE9B" w14:textId="77777777" w:rsidR="00AF62F7" w:rsidRDefault="00000000">
            <w:r>
              <w:t>0.50</w:t>
            </w:r>
          </w:p>
        </w:tc>
        <w:tc>
          <w:tcPr>
            <w:tcW w:w="922" w:type="dxa"/>
            <w:vAlign w:val="center"/>
          </w:tcPr>
          <w:p w14:paraId="3F49FC95" w14:textId="77777777" w:rsidR="00AF62F7" w:rsidRDefault="00000000">
            <w:r>
              <w:t>满足</w:t>
            </w:r>
          </w:p>
        </w:tc>
      </w:tr>
      <w:tr w:rsidR="00AF62F7" w14:paraId="41A77865" w14:textId="77777777">
        <w:tc>
          <w:tcPr>
            <w:tcW w:w="650" w:type="dxa"/>
            <w:vMerge/>
            <w:vAlign w:val="center"/>
          </w:tcPr>
          <w:p w14:paraId="00BF33D1" w14:textId="77777777" w:rsidR="00AF62F7" w:rsidRDefault="00AF62F7"/>
        </w:tc>
        <w:tc>
          <w:tcPr>
            <w:tcW w:w="1075" w:type="dxa"/>
            <w:vAlign w:val="center"/>
          </w:tcPr>
          <w:p w14:paraId="42339039" w14:textId="77777777" w:rsidR="00AF62F7" w:rsidRDefault="00000000">
            <w:r>
              <w:t>1019</w:t>
            </w:r>
          </w:p>
        </w:tc>
        <w:tc>
          <w:tcPr>
            <w:tcW w:w="1075" w:type="dxa"/>
            <w:vAlign w:val="center"/>
          </w:tcPr>
          <w:p w14:paraId="4F30B67F" w14:textId="77777777" w:rsidR="00AF62F7" w:rsidRDefault="00000000">
            <w:r>
              <w:t>库房</w:t>
            </w:r>
          </w:p>
        </w:tc>
        <w:tc>
          <w:tcPr>
            <w:tcW w:w="1075" w:type="dxa"/>
            <w:vAlign w:val="center"/>
          </w:tcPr>
          <w:p w14:paraId="1AD5F8A3" w14:textId="77777777" w:rsidR="00AF62F7" w:rsidRDefault="00000000">
            <w:r>
              <w:t>V</w:t>
            </w:r>
          </w:p>
        </w:tc>
        <w:tc>
          <w:tcPr>
            <w:tcW w:w="1075" w:type="dxa"/>
            <w:vAlign w:val="center"/>
          </w:tcPr>
          <w:p w14:paraId="1DB0382B" w14:textId="77777777" w:rsidR="00AF62F7" w:rsidRDefault="00000000">
            <w:r>
              <w:t>混合</w:t>
            </w:r>
          </w:p>
        </w:tc>
        <w:tc>
          <w:tcPr>
            <w:tcW w:w="1075" w:type="dxa"/>
            <w:vAlign w:val="center"/>
          </w:tcPr>
          <w:p w14:paraId="0C6790E2" w14:textId="77777777" w:rsidR="00AF62F7" w:rsidRDefault="00000000">
            <w:r>
              <w:t>92.63</w:t>
            </w:r>
          </w:p>
        </w:tc>
        <w:tc>
          <w:tcPr>
            <w:tcW w:w="1075" w:type="dxa"/>
            <w:vAlign w:val="center"/>
          </w:tcPr>
          <w:p w14:paraId="7C2DD79C" w14:textId="77777777" w:rsidR="00AF62F7" w:rsidRDefault="00000000">
            <w:r>
              <w:t>1.84</w:t>
            </w:r>
          </w:p>
        </w:tc>
        <w:tc>
          <w:tcPr>
            <w:tcW w:w="1301" w:type="dxa"/>
            <w:vAlign w:val="center"/>
          </w:tcPr>
          <w:p w14:paraId="05B56DA4" w14:textId="77777777" w:rsidR="00AF62F7" w:rsidRDefault="00000000">
            <w:r>
              <w:t>0.50</w:t>
            </w:r>
          </w:p>
        </w:tc>
        <w:tc>
          <w:tcPr>
            <w:tcW w:w="922" w:type="dxa"/>
            <w:vAlign w:val="center"/>
          </w:tcPr>
          <w:p w14:paraId="1C3BEAB2" w14:textId="77777777" w:rsidR="00AF62F7" w:rsidRDefault="00000000">
            <w:r>
              <w:t>满足</w:t>
            </w:r>
          </w:p>
        </w:tc>
      </w:tr>
      <w:tr w:rsidR="00AF62F7" w14:paraId="2F05D1CC" w14:textId="77777777">
        <w:tc>
          <w:tcPr>
            <w:tcW w:w="650" w:type="dxa"/>
            <w:vMerge/>
            <w:vAlign w:val="center"/>
          </w:tcPr>
          <w:p w14:paraId="50C28A57" w14:textId="77777777" w:rsidR="00AF62F7" w:rsidRDefault="00AF62F7"/>
        </w:tc>
        <w:tc>
          <w:tcPr>
            <w:tcW w:w="1075" w:type="dxa"/>
            <w:vAlign w:val="center"/>
          </w:tcPr>
          <w:p w14:paraId="524208AA" w14:textId="77777777" w:rsidR="00AF62F7" w:rsidRDefault="00000000">
            <w:r>
              <w:t>1020</w:t>
            </w:r>
          </w:p>
        </w:tc>
        <w:tc>
          <w:tcPr>
            <w:tcW w:w="1075" w:type="dxa"/>
            <w:vAlign w:val="center"/>
          </w:tcPr>
          <w:p w14:paraId="4A535286" w14:textId="77777777" w:rsidR="00AF62F7" w:rsidRDefault="00000000">
            <w:r>
              <w:t>楼梯间</w:t>
            </w:r>
          </w:p>
        </w:tc>
        <w:tc>
          <w:tcPr>
            <w:tcW w:w="1075" w:type="dxa"/>
            <w:vAlign w:val="center"/>
          </w:tcPr>
          <w:p w14:paraId="7991C6AD" w14:textId="77777777" w:rsidR="00AF62F7" w:rsidRDefault="00000000">
            <w:r>
              <w:t>V</w:t>
            </w:r>
          </w:p>
        </w:tc>
        <w:tc>
          <w:tcPr>
            <w:tcW w:w="1075" w:type="dxa"/>
            <w:vAlign w:val="center"/>
          </w:tcPr>
          <w:p w14:paraId="687FDF8B" w14:textId="77777777" w:rsidR="00AF62F7" w:rsidRDefault="00000000">
            <w:r>
              <w:t>混合</w:t>
            </w:r>
          </w:p>
        </w:tc>
        <w:tc>
          <w:tcPr>
            <w:tcW w:w="1075" w:type="dxa"/>
            <w:vAlign w:val="center"/>
          </w:tcPr>
          <w:p w14:paraId="0CAFCBB7" w14:textId="77777777" w:rsidR="00AF62F7" w:rsidRDefault="00000000">
            <w:r>
              <w:t>22.75</w:t>
            </w:r>
          </w:p>
        </w:tc>
        <w:tc>
          <w:tcPr>
            <w:tcW w:w="1075" w:type="dxa"/>
            <w:vAlign w:val="center"/>
          </w:tcPr>
          <w:p w14:paraId="4F26D464" w14:textId="77777777" w:rsidR="00AF62F7" w:rsidRDefault="00000000">
            <w:r>
              <w:t>1.37</w:t>
            </w:r>
          </w:p>
        </w:tc>
        <w:tc>
          <w:tcPr>
            <w:tcW w:w="1301" w:type="dxa"/>
            <w:vAlign w:val="center"/>
          </w:tcPr>
          <w:p w14:paraId="1FAEE0EA" w14:textId="77777777" w:rsidR="00AF62F7" w:rsidRDefault="00000000">
            <w:r>
              <w:t>0.50</w:t>
            </w:r>
          </w:p>
        </w:tc>
        <w:tc>
          <w:tcPr>
            <w:tcW w:w="922" w:type="dxa"/>
            <w:vAlign w:val="center"/>
          </w:tcPr>
          <w:p w14:paraId="12F729A8" w14:textId="77777777" w:rsidR="00AF62F7" w:rsidRDefault="00000000">
            <w:r>
              <w:t>满足</w:t>
            </w:r>
          </w:p>
        </w:tc>
      </w:tr>
      <w:tr w:rsidR="00AF62F7" w14:paraId="74033075" w14:textId="77777777">
        <w:tc>
          <w:tcPr>
            <w:tcW w:w="650" w:type="dxa"/>
            <w:vMerge w:val="restart"/>
            <w:vAlign w:val="center"/>
          </w:tcPr>
          <w:p w14:paraId="0D4E48B1" w14:textId="77777777" w:rsidR="00AF62F7" w:rsidRDefault="00000000">
            <w:r>
              <w:t>2</w:t>
            </w:r>
          </w:p>
        </w:tc>
        <w:tc>
          <w:tcPr>
            <w:tcW w:w="1075" w:type="dxa"/>
            <w:vAlign w:val="center"/>
          </w:tcPr>
          <w:p w14:paraId="0F477004" w14:textId="77777777" w:rsidR="00AF62F7" w:rsidRDefault="00000000">
            <w:r>
              <w:t>2001</w:t>
            </w:r>
          </w:p>
        </w:tc>
        <w:tc>
          <w:tcPr>
            <w:tcW w:w="1075" w:type="dxa"/>
            <w:vAlign w:val="center"/>
          </w:tcPr>
          <w:p w14:paraId="42A10865" w14:textId="77777777" w:rsidR="00AF62F7" w:rsidRDefault="00000000">
            <w:r>
              <w:t>休息厅</w:t>
            </w:r>
          </w:p>
        </w:tc>
        <w:tc>
          <w:tcPr>
            <w:tcW w:w="1075" w:type="dxa"/>
            <w:vAlign w:val="center"/>
          </w:tcPr>
          <w:p w14:paraId="36CBD459" w14:textId="77777777" w:rsidR="00AF62F7" w:rsidRDefault="00000000">
            <w:r>
              <w:t>IV</w:t>
            </w:r>
          </w:p>
        </w:tc>
        <w:tc>
          <w:tcPr>
            <w:tcW w:w="1075" w:type="dxa"/>
            <w:vAlign w:val="center"/>
          </w:tcPr>
          <w:p w14:paraId="449E2303" w14:textId="77777777" w:rsidR="00AF62F7" w:rsidRDefault="00000000">
            <w:r>
              <w:t>混合</w:t>
            </w:r>
          </w:p>
        </w:tc>
        <w:tc>
          <w:tcPr>
            <w:tcW w:w="1075" w:type="dxa"/>
            <w:vAlign w:val="center"/>
          </w:tcPr>
          <w:p w14:paraId="01B20B47" w14:textId="77777777" w:rsidR="00AF62F7" w:rsidRDefault="00000000">
            <w:r>
              <w:t>174.59</w:t>
            </w:r>
          </w:p>
        </w:tc>
        <w:tc>
          <w:tcPr>
            <w:tcW w:w="1075" w:type="dxa"/>
            <w:vAlign w:val="center"/>
          </w:tcPr>
          <w:p w14:paraId="26674676" w14:textId="77777777" w:rsidR="00AF62F7" w:rsidRDefault="00000000">
            <w:r>
              <w:t>5.47</w:t>
            </w:r>
          </w:p>
        </w:tc>
        <w:tc>
          <w:tcPr>
            <w:tcW w:w="1301" w:type="dxa"/>
            <w:vAlign w:val="center"/>
          </w:tcPr>
          <w:p w14:paraId="6306E207" w14:textId="77777777" w:rsidR="00AF62F7" w:rsidRDefault="00000000">
            <w:r>
              <w:t>1.00</w:t>
            </w:r>
          </w:p>
        </w:tc>
        <w:tc>
          <w:tcPr>
            <w:tcW w:w="922" w:type="dxa"/>
            <w:vAlign w:val="center"/>
          </w:tcPr>
          <w:p w14:paraId="1A1A0A20" w14:textId="77777777" w:rsidR="00AF62F7" w:rsidRDefault="00000000">
            <w:r>
              <w:t>满足</w:t>
            </w:r>
          </w:p>
        </w:tc>
      </w:tr>
      <w:tr w:rsidR="00AF62F7" w14:paraId="2445986E" w14:textId="77777777">
        <w:tc>
          <w:tcPr>
            <w:tcW w:w="650" w:type="dxa"/>
            <w:vMerge/>
            <w:vAlign w:val="center"/>
          </w:tcPr>
          <w:p w14:paraId="3966F99B" w14:textId="77777777" w:rsidR="00AF62F7" w:rsidRDefault="00AF62F7"/>
        </w:tc>
        <w:tc>
          <w:tcPr>
            <w:tcW w:w="1075" w:type="dxa"/>
            <w:vAlign w:val="center"/>
          </w:tcPr>
          <w:p w14:paraId="3E8287F3" w14:textId="77777777" w:rsidR="00AF62F7" w:rsidRDefault="00000000">
            <w:r>
              <w:t>2002</w:t>
            </w:r>
          </w:p>
        </w:tc>
        <w:tc>
          <w:tcPr>
            <w:tcW w:w="1075" w:type="dxa"/>
            <w:vAlign w:val="center"/>
          </w:tcPr>
          <w:p w14:paraId="30A64A8C" w14:textId="77777777" w:rsidR="00AF62F7" w:rsidRDefault="00000000">
            <w:r>
              <w:t>休息厅</w:t>
            </w:r>
          </w:p>
        </w:tc>
        <w:tc>
          <w:tcPr>
            <w:tcW w:w="1075" w:type="dxa"/>
            <w:vAlign w:val="center"/>
          </w:tcPr>
          <w:p w14:paraId="7686AB75" w14:textId="77777777" w:rsidR="00AF62F7" w:rsidRDefault="00000000">
            <w:r>
              <w:t>IV</w:t>
            </w:r>
          </w:p>
        </w:tc>
        <w:tc>
          <w:tcPr>
            <w:tcW w:w="1075" w:type="dxa"/>
            <w:vAlign w:val="center"/>
          </w:tcPr>
          <w:p w14:paraId="276C961A" w14:textId="77777777" w:rsidR="00AF62F7" w:rsidRDefault="00000000">
            <w:r>
              <w:t>混合</w:t>
            </w:r>
          </w:p>
        </w:tc>
        <w:tc>
          <w:tcPr>
            <w:tcW w:w="1075" w:type="dxa"/>
            <w:vAlign w:val="center"/>
          </w:tcPr>
          <w:p w14:paraId="0BC71AD2" w14:textId="77777777" w:rsidR="00AF62F7" w:rsidRDefault="00000000">
            <w:r>
              <w:t>116.92</w:t>
            </w:r>
          </w:p>
        </w:tc>
        <w:tc>
          <w:tcPr>
            <w:tcW w:w="1075" w:type="dxa"/>
            <w:vAlign w:val="center"/>
          </w:tcPr>
          <w:p w14:paraId="705CA6AE" w14:textId="77777777" w:rsidR="00AF62F7" w:rsidRDefault="00000000">
            <w:r>
              <w:t>4.99</w:t>
            </w:r>
          </w:p>
        </w:tc>
        <w:tc>
          <w:tcPr>
            <w:tcW w:w="1301" w:type="dxa"/>
            <w:vAlign w:val="center"/>
          </w:tcPr>
          <w:p w14:paraId="2D734A7D" w14:textId="77777777" w:rsidR="00AF62F7" w:rsidRDefault="00000000">
            <w:r>
              <w:t>1.00</w:t>
            </w:r>
          </w:p>
        </w:tc>
        <w:tc>
          <w:tcPr>
            <w:tcW w:w="922" w:type="dxa"/>
            <w:vAlign w:val="center"/>
          </w:tcPr>
          <w:p w14:paraId="3AFD58D4" w14:textId="77777777" w:rsidR="00AF62F7" w:rsidRDefault="00000000">
            <w:r>
              <w:t>满足</w:t>
            </w:r>
          </w:p>
        </w:tc>
      </w:tr>
      <w:tr w:rsidR="00AF62F7" w14:paraId="219E58DE" w14:textId="77777777">
        <w:tc>
          <w:tcPr>
            <w:tcW w:w="650" w:type="dxa"/>
            <w:vMerge/>
            <w:vAlign w:val="center"/>
          </w:tcPr>
          <w:p w14:paraId="1CF57E84" w14:textId="77777777" w:rsidR="00AF62F7" w:rsidRDefault="00AF62F7"/>
        </w:tc>
        <w:tc>
          <w:tcPr>
            <w:tcW w:w="1075" w:type="dxa"/>
            <w:vAlign w:val="center"/>
          </w:tcPr>
          <w:p w14:paraId="11035D88" w14:textId="77777777" w:rsidR="00AF62F7" w:rsidRDefault="00000000">
            <w:r>
              <w:t>2003</w:t>
            </w:r>
          </w:p>
        </w:tc>
        <w:tc>
          <w:tcPr>
            <w:tcW w:w="1075" w:type="dxa"/>
            <w:vAlign w:val="center"/>
          </w:tcPr>
          <w:p w14:paraId="4927DA23" w14:textId="77777777" w:rsidR="00AF62F7" w:rsidRDefault="00000000">
            <w:r>
              <w:t>休息厅</w:t>
            </w:r>
          </w:p>
        </w:tc>
        <w:tc>
          <w:tcPr>
            <w:tcW w:w="1075" w:type="dxa"/>
            <w:vAlign w:val="center"/>
          </w:tcPr>
          <w:p w14:paraId="18E83F3E" w14:textId="77777777" w:rsidR="00AF62F7" w:rsidRDefault="00000000">
            <w:r>
              <w:t>IV</w:t>
            </w:r>
          </w:p>
        </w:tc>
        <w:tc>
          <w:tcPr>
            <w:tcW w:w="1075" w:type="dxa"/>
            <w:vAlign w:val="center"/>
          </w:tcPr>
          <w:p w14:paraId="20CEEECA" w14:textId="77777777" w:rsidR="00AF62F7" w:rsidRDefault="00000000">
            <w:r>
              <w:t>混合</w:t>
            </w:r>
          </w:p>
        </w:tc>
        <w:tc>
          <w:tcPr>
            <w:tcW w:w="1075" w:type="dxa"/>
            <w:vAlign w:val="center"/>
          </w:tcPr>
          <w:p w14:paraId="3DAB76E0" w14:textId="77777777" w:rsidR="00AF62F7" w:rsidRDefault="00000000">
            <w:r>
              <w:t>236.96</w:t>
            </w:r>
          </w:p>
        </w:tc>
        <w:tc>
          <w:tcPr>
            <w:tcW w:w="1075" w:type="dxa"/>
            <w:vAlign w:val="center"/>
          </w:tcPr>
          <w:p w14:paraId="75FC51C1" w14:textId="77777777" w:rsidR="00AF62F7" w:rsidRDefault="00000000">
            <w:r>
              <w:t>3.71</w:t>
            </w:r>
          </w:p>
        </w:tc>
        <w:tc>
          <w:tcPr>
            <w:tcW w:w="1301" w:type="dxa"/>
            <w:vAlign w:val="center"/>
          </w:tcPr>
          <w:p w14:paraId="6BD945E8" w14:textId="77777777" w:rsidR="00AF62F7" w:rsidRDefault="00000000">
            <w:r>
              <w:t>1.00</w:t>
            </w:r>
          </w:p>
        </w:tc>
        <w:tc>
          <w:tcPr>
            <w:tcW w:w="922" w:type="dxa"/>
            <w:vAlign w:val="center"/>
          </w:tcPr>
          <w:p w14:paraId="095BCB99" w14:textId="77777777" w:rsidR="00AF62F7" w:rsidRDefault="00000000">
            <w:r>
              <w:t>满足</w:t>
            </w:r>
          </w:p>
        </w:tc>
      </w:tr>
      <w:tr w:rsidR="00AF62F7" w14:paraId="0A6D8D67" w14:textId="77777777">
        <w:tc>
          <w:tcPr>
            <w:tcW w:w="650" w:type="dxa"/>
            <w:vMerge/>
            <w:vAlign w:val="center"/>
          </w:tcPr>
          <w:p w14:paraId="52C3FD89" w14:textId="77777777" w:rsidR="00AF62F7" w:rsidRDefault="00AF62F7"/>
        </w:tc>
        <w:tc>
          <w:tcPr>
            <w:tcW w:w="1075" w:type="dxa"/>
            <w:vAlign w:val="center"/>
          </w:tcPr>
          <w:p w14:paraId="43E25626" w14:textId="77777777" w:rsidR="00AF62F7" w:rsidRDefault="00000000">
            <w:r>
              <w:t>2004</w:t>
            </w:r>
          </w:p>
        </w:tc>
        <w:tc>
          <w:tcPr>
            <w:tcW w:w="1075" w:type="dxa"/>
            <w:vAlign w:val="center"/>
          </w:tcPr>
          <w:p w14:paraId="5D0FC06D" w14:textId="77777777" w:rsidR="00AF62F7" w:rsidRDefault="00000000">
            <w:r>
              <w:t>体育馆场地</w:t>
            </w:r>
          </w:p>
        </w:tc>
        <w:tc>
          <w:tcPr>
            <w:tcW w:w="1075" w:type="dxa"/>
            <w:vAlign w:val="center"/>
          </w:tcPr>
          <w:p w14:paraId="40560085" w14:textId="77777777" w:rsidR="00AF62F7" w:rsidRDefault="00000000">
            <w:r>
              <w:t>IV</w:t>
            </w:r>
          </w:p>
        </w:tc>
        <w:tc>
          <w:tcPr>
            <w:tcW w:w="1075" w:type="dxa"/>
            <w:vAlign w:val="center"/>
          </w:tcPr>
          <w:p w14:paraId="3E5ECFE0" w14:textId="77777777" w:rsidR="00AF62F7" w:rsidRDefault="00000000">
            <w:r>
              <w:t>侧面</w:t>
            </w:r>
          </w:p>
        </w:tc>
        <w:tc>
          <w:tcPr>
            <w:tcW w:w="1075" w:type="dxa"/>
            <w:vAlign w:val="center"/>
          </w:tcPr>
          <w:p w14:paraId="56598AE2" w14:textId="77777777" w:rsidR="00AF62F7" w:rsidRDefault="00000000">
            <w:r>
              <w:t>1288.02</w:t>
            </w:r>
          </w:p>
        </w:tc>
        <w:tc>
          <w:tcPr>
            <w:tcW w:w="1075" w:type="dxa"/>
            <w:vAlign w:val="center"/>
          </w:tcPr>
          <w:p w14:paraId="4431D705" w14:textId="77777777" w:rsidR="00AF62F7" w:rsidRDefault="00000000">
            <w:r>
              <w:t>4.60</w:t>
            </w:r>
          </w:p>
        </w:tc>
        <w:tc>
          <w:tcPr>
            <w:tcW w:w="1301" w:type="dxa"/>
            <w:vAlign w:val="center"/>
          </w:tcPr>
          <w:p w14:paraId="4712A944" w14:textId="77777777" w:rsidR="00AF62F7" w:rsidRDefault="00000000">
            <w:r>
              <w:t>2.00</w:t>
            </w:r>
          </w:p>
        </w:tc>
        <w:tc>
          <w:tcPr>
            <w:tcW w:w="922" w:type="dxa"/>
            <w:vAlign w:val="center"/>
          </w:tcPr>
          <w:p w14:paraId="31F4765D" w14:textId="77777777" w:rsidR="00AF62F7" w:rsidRDefault="00000000">
            <w:r>
              <w:t>满足</w:t>
            </w:r>
          </w:p>
        </w:tc>
      </w:tr>
      <w:tr w:rsidR="00AF62F7" w14:paraId="08863B51" w14:textId="77777777">
        <w:tc>
          <w:tcPr>
            <w:tcW w:w="650" w:type="dxa"/>
            <w:vMerge/>
            <w:vAlign w:val="center"/>
          </w:tcPr>
          <w:p w14:paraId="27D66410" w14:textId="77777777" w:rsidR="00AF62F7" w:rsidRDefault="00AF62F7"/>
        </w:tc>
        <w:tc>
          <w:tcPr>
            <w:tcW w:w="1075" w:type="dxa"/>
            <w:vAlign w:val="center"/>
          </w:tcPr>
          <w:p w14:paraId="66C983C4" w14:textId="77777777" w:rsidR="00AF62F7" w:rsidRDefault="00000000">
            <w:r>
              <w:t>2005</w:t>
            </w:r>
          </w:p>
        </w:tc>
        <w:tc>
          <w:tcPr>
            <w:tcW w:w="1075" w:type="dxa"/>
            <w:vAlign w:val="center"/>
          </w:tcPr>
          <w:p w14:paraId="5BD0DAC1" w14:textId="77777777" w:rsidR="00AF62F7" w:rsidRDefault="00000000">
            <w:r>
              <w:t>休息厅</w:t>
            </w:r>
          </w:p>
        </w:tc>
        <w:tc>
          <w:tcPr>
            <w:tcW w:w="1075" w:type="dxa"/>
            <w:vAlign w:val="center"/>
          </w:tcPr>
          <w:p w14:paraId="7665152C" w14:textId="77777777" w:rsidR="00AF62F7" w:rsidRDefault="00000000">
            <w:r>
              <w:t>IV</w:t>
            </w:r>
          </w:p>
        </w:tc>
        <w:tc>
          <w:tcPr>
            <w:tcW w:w="1075" w:type="dxa"/>
            <w:vAlign w:val="center"/>
          </w:tcPr>
          <w:p w14:paraId="1EEA2AE1" w14:textId="77777777" w:rsidR="00AF62F7" w:rsidRDefault="00000000">
            <w:r>
              <w:t>混合</w:t>
            </w:r>
          </w:p>
        </w:tc>
        <w:tc>
          <w:tcPr>
            <w:tcW w:w="1075" w:type="dxa"/>
            <w:vAlign w:val="center"/>
          </w:tcPr>
          <w:p w14:paraId="187BB0D0" w14:textId="77777777" w:rsidR="00AF62F7" w:rsidRDefault="00000000">
            <w:r>
              <w:t>57.66</w:t>
            </w:r>
          </w:p>
        </w:tc>
        <w:tc>
          <w:tcPr>
            <w:tcW w:w="1075" w:type="dxa"/>
            <w:vAlign w:val="center"/>
          </w:tcPr>
          <w:p w14:paraId="5C3AE271" w14:textId="77777777" w:rsidR="00AF62F7" w:rsidRDefault="00000000">
            <w:r>
              <w:t>4.33</w:t>
            </w:r>
          </w:p>
        </w:tc>
        <w:tc>
          <w:tcPr>
            <w:tcW w:w="1301" w:type="dxa"/>
            <w:vAlign w:val="center"/>
          </w:tcPr>
          <w:p w14:paraId="5A0E02CF" w14:textId="77777777" w:rsidR="00AF62F7" w:rsidRDefault="00000000">
            <w:r>
              <w:t>1.00</w:t>
            </w:r>
          </w:p>
        </w:tc>
        <w:tc>
          <w:tcPr>
            <w:tcW w:w="922" w:type="dxa"/>
            <w:vAlign w:val="center"/>
          </w:tcPr>
          <w:p w14:paraId="668E9F68" w14:textId="77777777" w:rsidR="00AF62F7" w:rsidRDefault="00000000">
            <w:r>
              <w:t>满足</w:t>
            </w:r>
          </w:p>
        </w:tc>
      </w:tr>
      <w:tr w:rsidR="00AF62F7" w14:paraId="38674FC4" w14:textId="77777777">
        <w:tc>
          <w:tcPr>
            <w:tcW w:w="650" w:type="dxa"/>
            <w:vMerge/>
            <w:vAlign w:val="center"/>
          </w:tcPr>
          <w:p w14:paraId="209E406F" w14:textId="77777777" w:rsidR="00AF62F7" w:rsidRDefault="00AF62F7"/>
        </w:tc>
        <w:tc>
          <w:tcPr>
            <w:tcW w:w="1075" w:type="dxa"/>
            <w:vAlign w:val="center"/>
          </w:tcPr>
          <w:p w14:paraId="721AAA07" w14:textId="77777777" w:rsidR="00AF62F7" w:rsidRDefault="00000000">
            <w:r>
              <w:t>2006</w:t>
            </w:r>
          </w:p>
        </w:tc>
        <w:tc>
          <w:tcPr>
            <w:tcW w:w="1075" w:type="dxa"/>
            <w:vAlign w:val="center"/>
          </w:tcPr>
          <w:p w14:paraId="03F9C83B" w14:textId="77777777" w:rsidR="00AF62F7" w:rsidRDefault="00000000">
            <w:r>
              <w:t>休息厅</w:t>
            </w:r>
          </w:p>
        </w:tc>
        <w:tc>
          <w:tcPr>
            <w:tcW w:w="1075" w:type="dxa"/>
            <w:vAlign w:val="center"/>
          </w:tcPr>
          <w:p w14:paraId="20833250" w14:textId="77777777" w:rsidR="00AF62F7" w:rsidRDefault="00000000">
            <w:r>
              <w:t>IV</w:t>
            </w:r>
          </w:p>
        </w:tc>
        <w:tc>
          <w:tcPr>
            <w:tcW w:w="1075" w:type="dxa"/>
            <w:vAlign w:val="center"/>
          </w:tcPr>
          <w:p w14:paraId="642DE759" w14:textId="77777777" w:rsidR="00AF62F7" w:rsidRDefault="00000000">
            <w:r>
              <w:t>混合</w:t>
            </w:r>
          </w:p>
        </w:tc>
        <w:tc>
          <w:tcPr>
            <w:tcW w:w="1075" w:type="dxa"/>
            <w:vAlign w:val="center"/>
          </w:tcPr>
          <w:p w14:paraId="50113BB0" w14:textId="77777777" w:rsidR="00AF62F7" w:rsidRDefault="00000000">
            <w:r>
              <w:t>57.66</w:t>
            </w:r>
          </w:p>
        </w:tc>
        <w:tc>
          <w:tcPr>
            <w:tcW w:w="1075" w:type="dxa"/>
            <w:vAlign w:val="center"/>
          </w:tcPr>
          <w:p w14:paraId="402BC087" w14:textId="77777777" w:rsidR="00AF62F7" w:rsidRDefault="00000000">
            <w:r>
              <w:t>4.63</w:t>
            </w:r>
          </w:p>
        </w:tc>
        <w:tc>
          <w:tcPr>
            <w:tcW w:w="1301" w:type="dxa"/>
            <w:vAlign w:val="center"/>
          </w:tcPr>
          <w:p w14:paraId="6985E2F7" w14:textId="77777777" w:rsidR="00AF62F7" w:rsidRDefault="00000000">
            <w:r>
              <w:t>1.00</w:t>
            </w:r>
          </w:p>
        </w:tc>
        <w:tc>
          <w:tcPr>
            <w:tcW w:w="922" w:type="dxa"/>
            <w:vAlign w:val="center"/>
          </w:tcPr>
          <w:p w14:paraId="50611B76" w14:textId="77777777" w:rsidR="00AF62F7" w:rsidRDefault="00000000">
            <w:r>
              <w:t>满足</w:t>
            </w:r>
          </w:p>
        </w:tc>
      </w:tr>
      <w:tr w:rsidR="00AF62F7" w14:paraId="0BD24F3E" w14:textId="77777777">
        <w:tc>
          <w:tcPr>
            <w:tcW w:w="650" w:type="dxa"/>
            <w:vMerge w:val="restart"/>
            <w:vAlign w:val="center"/>
          </w:tcPr>
          <w:p w14:paraId="6E6BDA22" w14:textId="77777777" w:rsidR="00AF62F7" w:rsidRDefault="00000000">
            <w:r>
              <w:t>3</w:t>
            </w:r>
          </w:p>
        </w:tc>
        <w:tc>
          <w:tcPr>
            <w:tcW w:w="1075" w:type="dxa"/>
            <w:vAlign w:val="center"/>
          </w:tcPr>
          <w:p w14:paraId="3A9C3294" w14:textId="77777777" w:rsidR="00AF62F7" w:rsidRDefault="00000000">
            <w:r>
              <w:t>3001</w:t>
            </w:r>
          </w:p>
        </w:tc>
        <w:tc>
          <w:tcPr>
            <w:tcW w:w="1075" w:type="dxa"/>
            <w:vAlign w:val="center"/>
          </w:tcPr>
          <w:p w14:paraId="154D24B8" w14:textId="77777777" w:rsidR="00AF62F7" w:rsidRDefault="00000000">
            <w:r>
              <w:t>休息厅</w:t>
            </w:r>
          </w:p>
        </w:tc>
        <w:tc>
          <w:tcPr>
            <w:tcW w:w="1075" w:type="dxa"/>
            <w:vAlign w:val="center"/>
          </w:tcPr>
          <w:p w14:paraId="4B866F39" w14:textId="77777777" w:rsidR="00AF62F7" w:rsidRDefault="00000000">
            <w:r>
              <w:t>IV</w:t>
            </w:r>
          </w:p>
        </w:tc>
        <w:tc>
          <w:tcPr>
            <w:tcW w:w="1075" w:type="dxa"/>
            <w:vAlign w:val="center"/>
          </w:tcPr>
          <w:p w14:paraId="7F65C960" w14:textId="77777777" w:rsidR="00AF62F7" w:rsidRDefault="00000000">
            <w:r>
              <w:t>侧面</w:t>
            </w:r>
          </w:p>
        </w:tc>
        <w:tc>
          <w:tcPr>
            <w:tcW w:w="1075" w:type="dxa"/>
            <w:vAlign w:val="center"/>
          </w:tcPr>
          <w:p w14:paraId="7EEB68C0" w14:textId="77777777" w:rsidR="00AF62F7" w:rsidRDefault="00000000">
            <w:r>
              <w:t>57.72</w:t>
            </w:r>
          </w:p>
        </w:tc>
        <w:tc>
          <w:tcPr>
            <w:tcW w:w="1075" w:type="dxa"/>
            <w:vAlign w:val="center"/>
          </w:tcPr>
          <w:p w14:paraId="281E77C6" w14:textId="77777777" w:rsidR="00AF62F7" w:rsidRDefault="00000000">
            <w:r>
              <w:t>4.60</w:t>
            </w:r>
          </w:p>
        </w:tc>
        <w:tc>
          <w:tcPr>
            <w:tcW w:w="1301" w:type="dxa"/>
            <w:vAlign w:val="center"/>
          </w:tcPr>
          <w:p w14:paraId="33E5C1AB" w14:textId="77777777" w:rsidR="00AF62F7" w:rsidRDefault="00000000">
            <w:r>
              <w:t>2.00</w:t>
            </w:r>
          </w:p>
        </w:tc>
        <w:tc>
          <w:tcPr>
            <w:tcW w:w="922" w:type="dxa"/>
            <w:vAlign w:val="center"/>
          </w:tcPr>
          <w:p w14:paraId="104395B1" w14:textId="77777777" w:rsidR="00AF62F7" w:rsidRDefault="00000000">
            <w:r>
              <w:t>满足</w:t>
            </w:r>
          </w:p>
        </w:tc>
      </w:tr>
      <w:tr w:rsidR="00AF62F7" w14:paraId="65EC9A9A" w14:textId="77777777">
        <w:tc>
          <w:tcPr>
            <w:tcW w:w="650" w:type="dxa"/>
            <w:vMerge/>
            <w:vAlign w:val="center"/>
          </w:tcPr>
          <w:p w14:paraId="1E36A9E2" w14:textId="77777777" w:rsidR="00AF62F7" w:rsidRDefault="00AF62F7"/>
        </w:tc>
        <w:tc>
          <w:tcPr>
            <w:tcW w:w="1075" w:type="dxa"/>
            <w:vAlign w:val="center"/>
          </w:tcPr>
          <w:p w14:paraId="32200AF5" w14:textId="77777777" w:rsidR="00AF62F7" w:rsidRDefault="00000000">
            <w:r>
              <w:t>3002</w:t>
            </w:r>
          </w:p>
        </w:tc>
        <w:tc>
          <w:tcPr>
            <w:tcW w:w="1075" w:type="dxa"/>
            <w:vAlign w:val="center"/>
          </w:tcPr>
          <w:p w14:paraId="12513A44" w14:textId="77777777" w:rsidR="00AF62F7" w:rsidRDefault="00000000">
            <w:r>
              <w:t>休息厅</w:t>
            </w:r>
          </w:p>
        </w:tc>
        <w:tc>
          <w:tcPr>
            <w:tcW w:w="1075" w:type="dxa"/>
            <w:vAlign w:val="center"/>
          </w:tcPr>
          <w:p w14:paraId="5134ED56" w14:textId="77777777" w:rsidR="00AF62F7" w:rsidRDefault="00000000">
            <w:r>
              <w:t>IV</w:t>
            </w:r>
          </w:p>
        </w:tc>
        <w:tc>
          <w:tcPr>
            <w:tcW w:w="1075" w:type="dxa"/>
            <w:vAlign w:val="center"/>
          </w:tcPr>
          <w:p w14:paraId="7681E3A4" w14:textId="77777777" w:rsidR="00AF62F7" w:rsidRDefault="00000000">
            <w:r>
              <w:t>侧面</w:t>
            </w:r>
          </w:p>
        </w:tc>
        <w:tc>
          <w:tcPr>
            <w:tcW w:w="1075" w:type="dxa"/>
            <w:vAlign w:val="center"/>
          </w:tcPr>
          <w:p w14:paraId="7006FDE4" w14:textId="77777777" w:rsidR="00AF62F7" w:rsidRDefault="00000000">
            <w:r>
              <w:t>57.72</w:t>
            </w:r>
          </w:p>
        </w:tc>
        <w:tc>
          <w:tcPr>
            <w:tcW w:w="1075" w:type="dxa"/>
            <w:vAlign w:val="center"/>
          </w:tcPr>
          <w:p w14:paraId="574702A5" w14:textId="77777777" w:rsidR="00AF62F7" w:rsidRDefault="00000000">
            <w:r>
              <w:t>6.23</w:t>
            </w:r>
          </w:p>
        </w:tc>
        <w:tc>
          <w:tcPr>
            <w:tcW w:w="1301" w:type="dxa"/>
            <w:vAlign w:val="center"/>
          </w:tcPr>
          <w:p w14:paraId="5A3D66A8" w14:textId="77777777" w:rsidR="00AF62F7" w:rsidRDefault="00000000">
            <w:r>
              <w:t>2.00</w:t>
            </w:r>
          </w:p>
        </w:tc>
        <w:tc>
          <w:tcPr>
            <w:tcW w:w="922" w:type="dxa"/>
            <w:vAlign w:val="center"/>
          </w:tcPr>
          <w:p w14:paraId="00981865" w14:textId="77777777" w:rsidR="00AF62F7" w:rsidRDefault="00000000">
            <w:r>
              <w:t>满足</w:t>
            </w:r>
          </w:p>
        </w:tc>
      </w:tr>
      <w:tr w:rsidR="00AF62F7" w14:paraId="1A707CA0" w14:textId="77777777">
        <w:tc>
          <w:tcPr>
            <w:tcW w:w="650" w:type="dxa"/>
            <w:vMerge/>
            <w:vAlign w:val="center"/>
          </w:tcPr>
          <w:p w14:paraId="40F403D4" w14:textId="77777777" w:rsidR="00AF62F7" w:rsidRDefault="00AF62F7"/>
        </w:tc>
        <w:tc>
          <w:tcPr>
            <w:tcW w:w="1075" w:type="dxa"/>
            <w:vAlign w:val="center"/>
          </w:tcPr>
          <w:p w14:paraId="6C43A0F3" w14:textId="77777777" w:rsidR="00AF62F7" w:rsidRDefault="00000000">
            <w:r>
              <w:t>3003</w:t>
            </w:r>
          </w:p>
        </w:tc>
        <w:tc>
          <w:tcPr>
            <w:tcW w:w="1075" w:type="dxa"/>
            <w:vAlign w:val="center"/>
          </w:tcPr>
          <w:p w14:paraId="7982684F" w14:textId="77777777" w:rsidR="00AF62F7" w:rsidRDefault="00000000">
            <w:r>
              <w:t>体育馆场地</w:t>
            </w:r>
          </w:p>
        </w:tc>
        <w:tc>
          <w:tcPr>
            <w:tcW w:w="1075" w:type="dxa"/>
            <w:vAlign w:val="center"/>
          </w:tcPr>
          <w:p w14:paraId="1AE89D68" w14:textId="77777777" w:rsidR="00AF62F7" w:rsidRDefault="00000000">
            <w:r>
              <w:t>IV</w:t>
            </w:r>
          </w:p>
        </w:tc>
        <w:tc>
          <w:tcPr>
            <w:tcW w:w="1075" w:type="dxa"/>
            <w:vAlign w:val="center"/>
          </w:tcPr>
          <w:p w14:paraId="68EB5840" w14:textId="77777777" w:rsidR="00AF62F7" w:rsidRDefault="00000000">
            <w:r>
              <w:t>侧面</w:t>
            </w:r>
          </w:p>
        </w:tc>
        <w:tc>
          <w:tcPr>
            <w:tcW w:w="1075" w:type="dxa"/>
            <w:vAlign w:val="center"/>
          </w:tcPr>
          <w:p w14:paraId="27A5754E" w14:textId="77777777" w:rsidR="00AF62F7" w:rsidRDefault="00000000">
            <w:r>
              <w:t>1175.81</w:t>
            </w:r>
          </w:p>
        </w:tc>
        <w:tc>
          <w:tcPr>
            <w:tcW w:w="1075" w:type="dxa"/>
            <w:vAlign w:val="center"/>
          </w:tcPr>
          <w:p w14:paraId="1191F3F3" w14:textId="77777777" w:rsidR="00AF62F7" w:rsidRDefault="00000000">
            <w:r>
              <w:t>6.05</w:t>
            </w:r>
          </w:p>
        </w:tc>
        <w:tc>
          <w:tcPr>
            <w:tcW w:w="1301" w:type="dxa"/>
            <w:vAlign w:val="center"/>
          </w:tcPr>
          <w:p w14:paraId="2748771D" w14:textId="77777777" w:rsidR="00AF62F7" w:rsidRDefault="00000000">
            <w:r>
              <w:t>2.00</w:t>
            </w:r>
          </w:p>
        </w:tc>
        <w:tc>
          <w:tcPr>
            <w:tcW w:w="922" w:type="dxa"/>
            <w:vAlign w:val="center"/>
          </w:tcPr>
          <w:p w14:paraId="220E521A" w14:textId="77777777" w:rsidR="00AF62F7" w:rsidRDefault="00000000">
            <w:r>
              <w:t>满足</w:t>
            </w:r>
          </w:p>
        </w:tc>
      </w:tr>
      <w:tr w:rsidR="00AF62F7" w14:paraId="46D48CC8" w14:textId="77777777">
        <w:tc>
          <w:tcPr>
            <w:tcW w:w="650" w:type="dxa"/>
            <w:vMerge/>
            <w:vAlign w:val="center"/>
          </w:tcPr>
          <w:p w14:paraId="6869BD0C" w14:textId="77777777" w:rsidR="00AF62F7" w:rsidRDefault="00AF62F7"/>
        </w:tc>
        <w:tc>
          <w:tcPr>
            <w:tcW w:w="1075" w:type="dxa"/>
            <w:vAlign w:val="center"/>
          </w:tcPr>
          <w:p w14:paraId="3B8654AB" w14:textId="77777777" w:rsidR="00AF62F7" w:rsidRDefault="00000000">
            <w:r>
              <w:t>3004</w:t>
            </w:r>
          </w:p>
        </w:tc>
        <w:tc>
          <w:tcPr>
            <w:tcW w:w="1075" w:type="dxa"/>
            <w:vAlign w:val="center"/>
          </w:tcPr>
          <w:p w14:paraId="2B6AFFC3" w14:textId="77777777" w:rsidR="00AF62F7" w:rsidRDefault="00000000">
            <w:r>
              <w:t>休息厅</w:t>
            </w:r>
          </w:p>
        </w:tc>
        <w:tc>
          <w:tcPr>
            <w:tcW w:w="1075" w:type="dxa"/>
            <w:vAlign w:val="center"/>
          </w:tcPr>
          <w:p w14:paraId="42E294EF" w14:textId="77777777" w:rsidR="00AF62F7" w:rsidRDefault="00000000">
            <w:r>
              <w:t>IV</w:t>
            </w:r>
          </w:p>
        </w:tc>
        <w:tc>
          <w:tcPr>
            <w:tcW w:w="1075" w:type="dxa"/>
            <w:vAlign w:val="center"/>
          </w:tcPr>
          <w:p w14:paraId="09787E67" w14:textId="77777777" w:rsidR="00AF62F7" w:rsidRDefault="00000000">
            <w:r>
              <w:t>混合</w:t>
            </w:r>
          </w:p>
        </w:tc>
        <w:tc>
          <w:tcPr>
            <w:tcW w:w="1075" w:type="dxa"/>
            <w:vAlign w:val="center"/>
          </w:tcPr>
          <w:p w14:paraId="6E95E645" w14:textId="77777777" w:rsidR="00AF62F7" w:rsidRDefault="00000000">
            <w:r>
              <w:t>57.66</w:t>
            </w:r>
          </w:p>
        </w:tc>
        <w:tc>
          <w:tcPr>
            <w:tcW w:w="1075" w:type="dxa"/>
            <w:vAlign w:val="center"/>
          </w:tcPr>
          <w:p w14:paraId="07AFCF65" w14:textId="77777777" w:rsidR="00AF62F7" w:rsidRDefault="00000000">
            <w:r>
              <w:t>6.06</w:t>
            </w:r>
          </w:p>
        </w:tc>
        <w:tc>
          <w:tcPr>
            <w:tcW w:w="1301" w:type="dxa"/>
            <w:vAlign w:val="center"/>
          </w:tcPr>
          <w:p w14:paraId="7EB3FF93" w14:textId="77777777" w:rsidR="00AF62F7" w:rsidRDefault="00000000">
            <w:r>
              <w:t>1.00</w:t>
            </w:r>
          </w:p>
        </w:tc>
        <w:tc>
          <w:tcPr>
            <w:tcW w:w="922" w:type="dxa"/>
            <w:vAlign w:val="center"/>
          </w:tcPr>
          <w:p w14:paraId="5A6098D8" w14:textId="77777777" w:rsidR="00AF62F7" w:rsidRDefault="00000000">
            <w:r>
              <w:t>满足</w:t>
            </w:r>
          </w:p>
        </w:tc>
      </w:tr>
    </w:tbl>
    <w:p w14:paraId="6329A73A" w14:textId="77777777" w:rsidR="005B290E" w:rsidRPr="008A54A0" w:rsidRDefault="005B290E" w:rsidP="008A54A0">
      <w:pPr>
        <w:pStyle w:val="a0"/>
        <w:rPr>
          <w:rFonts w:ascii="宋体" w:hAnsi="宋体"/>
          <w:sz w:val="18"/>
          <w:szCs w:val="18"/>
          <w:lang w:val="en-US"/>
        </w:rPr>
      </w:pPr>
    </w:p>
    <w:p w14:paraId="50013C5A" w14:textId="77777777" w:rsidR="005B290E" w:rsidRDefault="00A96DD2" w:rsidP="005B290E">
      <w:pPr>
        <w:pStyle w:val="1"/>
        <w:ind w:left="432" w:hanging="432"/>
      </w:pPr>
      <w:bookmarkStart w:id="79" w:name="_Toc128909561"/>
      <w:r>
        <w:rPr>
          <w:rFonts w:hint="eastAsia"/>
        </w:rPr>
        <w:t>采光</w:t>
      </w:r>
      <w:r>
        <w:t>效果分析</w:t>
      </w:r>
      <w:r>
        <w:rPr>
          <w:rFonts w:hint="eastAsia"/>
        </w:rPr>
        <w:t>彩图</w:t>
      </w:r>
      <w:bookmarkEnd w:id="79"/>
    </w:p>
    <w:p w14:paraId="5A753231"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5D137869" w14:textId="77777777" w:rsidR="00A96DD2" w:rsidRPr="00141CC8" w:rsidRDefault="00141CC8" w:rsidP="00681841">
      <w:bookmarkStart w:id="80" w:name="彩图"/>
      <w:bookmarkEnd w:id="80"/>
      <w:r w:rsidRPr="00141CC8">
        <w:rPr>
          <w:rFonts w:hint="eastAsia"/>
        </w:rPr>
        <w:t xml:space="preserve"> </w:t>
      </w:r>
    </w:p>
    <w:p w14:paraId="4EFF4297" w14:textId="77777777" w:rsidR="005B290E" w:rsidRPr="00750C4B" w:rsidRDefault="005B290E" w:rsidP="00750C4B">
      <w:r>
        <w:rPr>
          <w:noProof/>
        </w:rPr>
        <w:drawing>
          <wp:inline distT="0" distB="0" distL="0" distR="0" wp14:anchorId="09FCD220" wp14:editId="4315CA4D">
            <wp:extent cx="5667375" cy="50958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95875"/>
                    </a:xfrm>
                    <a:prstGeom prst="rect">
                      <a:avLst/>
                    </a:prstGeom>
                  </pic:spPr>
                </pic:pic>
              </a:graphicData>
            </a:graphic>
          </wp:inline>
        </w:drawing>
      </w:r>
    </w:p>
    <w:p w14:paraId="31AA6AA8" w14:textId="77777777" w:rsidR="00AF62F7" w:rsidRDefault="00000000">
      <w:r>
        <w:t>1层</w:t>
      </w:r>
    </w:p>
    <w:p w14:paraId="71CA73AA" w14:textId="77777777" w:rsidR="00AF62F7" w:rsidRDefault="00000000">
      <w:r>
        <w:rPr>
          <w:noProof/>
        </w:rPr>
        <w:lastRenderedPageBreak/>
        <w:drawing>
          <wp:inline distT="0" distB="0" distL="0" distR="0" wp14:anchorId="35FEBA0D" wp14:editId="0834428B">
            <wp:extent cx="5667375" cy="5153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53025"/>
                    </a:xfrm>
                    <a:prstGeom prst="rect">
                      <a:avLst/>
                    </a:prstGeom>
                  </pic:spPr>
                </pic:pic>
              </a:graphicData>
            </a:graphic>
          </wp:inline>
        </w:drawing>
      </w:r>
    </w:p>
    <w:p w14:paraId="7EC42947" w14:textId="77777777" w:rsidR="00AF62F7" w:rsidRDefault="00000000">
      <w:r>
        <w:t>2层</w:t>
      </w:r>
    </w:p>
    <w:p w14:paraId="467097FB" w14:textId="77777777" w:rsidR="00AF62F7" w:rsidRDefault="00000000">
      <w:r>
        <w:rPr>
          <w:noProof/>
        </w:rPr>
        <w:lastRenderedPageBreak/>
        <w:drawing>
          <wp:inline distT="0" distB="0" distL="0" distR="0" wp14:anchorId="57E97C5A" wp14:editId="335468D4">
            <wp:extent cx="5667375" cy="51530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53025"/>
                    </a:xfrm>
                    <a:prstGeom prst="rect">
                      <a:avLst/>
                    </a:prstGeom>
                  </pic:spPr>
                </pic:pic>
              </a:graphicData>
            </a:graphic>
          </wp:inline>
        </w:drawing>
      </w:r>
    </w:p>
    <w:p w14:paraId="68835684" w14:textId="77777777" w:rsidR="00AF62F7" w:rsidRDefault="00000000">
      <w:r>
        <w:t>3层</w:t>
      </w:r>
    </w:p>
    <w:p w14:paraId="119AFA18" w14:textId="77777777" w:rsidR="00AF62F7" w:rsidRDefault="00AF62F7"/>
    <w:p w14:paraId="01793307" w14:textId="77777777" w:rsidR="008F0010" w:rsidRDefault="00A96DD2" w:rsidP="005B290E">
      <w:pPr>
        <w:pStyle w:val="1"/>
        <w:ind w:left="432" w:hanging="432"/>
      </w:pPr>
      <w:bookmarkStart w:id="81" w:name="_Toc128909562"/>
      <w:r>
        <w:rPr>
          <w:rFonts w:hint="eastAsia"/>
        </w:rPr>
        <w:t>结论</w:t>
      </w:r>
      <w:bookmarkEnd w:id="81"/>
    </w:p>
    <w:p w14:paraId="21A751E3" w14:textId="77777777" w:rsidR="00681841" w:rsidRDefault="00125D6A" w:rsidP="00A96DD2">
      <w:pPr>
        <w:pStyle w:val="a0"/>
        <w:ind w:firstLine="420"/>
        <w:rPr>
          <w:lang w:val="en-US"/>
        </w:rPr>
      </w:pPr>
      <w:r w:rsidRPr="00B305EB">
        <w:rPr>
          <w:rFonts w:hint="eastAsia"/>
          <w:lang w:val="en-US"/>
        </w:rPr>
        <w:t>通过对本建筑的采光模拟和统计分析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2AFD29BD" w14:textId="77777777" w:rsidR="00A96DD2" w:rsidRDefault="00A96DD2" w:rsidP="00681841">
      <w:pPr>
        <w:rPr>
          <w:lang w:val="en-US"/>
        </w:rPr>
      </w:pPr>
      <w:bookmarkStart w:id="82" w:name="综述"/>
      <w:bookmarkEnd w:id="82"/>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AF62F7" w14:paraId="24C772A6" w14:textId="77777777">
        <w:tc>
          <w:tcPr>
            <w:tcW w:w="1301" w:type="dxa"/>
            <w:shd w:val="clear" w:color="auto" w:fill="E6E6E6"/>
            <w:vAlign w:val="center"/>
          </w:tcPr>
          <w:p w14:paraId="4D370672" w14:textId="77777777" w:rsidR="00AF62F7" w:rsidRDefault="00000000">
            <w:r>
              <w:t>房间/面积</w:t>
            </w:r>
          </w:p>
        </w:tc>
        <w:tc>
          <w:tcPr>
            <w:tcW w:w="1131" w:type="dxa"/>
            <w:shd w:val="clear" w:color="auto" w:fill="E6E6E6"/>
            <w:vAlign w:val="center"/>
          </w:tcPr>
          <w:p w14:paraId="52FF303F" w14:textId="77777777" w:rsidR="00AF62F7" w:rsidRDefault="00000000">
            <w:r>
              <w:t>总数</w:t>
            </w:r>
          </w:p>
        </w:tc>
        <w:tc>
          <w:tcPr>
            <w:tcW w:w="1075" w:type="dxa"/>
            <w:shd w:val="clear" w:color="auto" w:fill="E6E6E6"/>
            <w:vAlign w:val="center"/>
          </w:tcPr>
          <w:p w14:paraId="22EAC78A" w14:textId="77777777" w:rsidR="00AF62F7" w:rsidRDefault="00000000">
            <w:r>
              <w:t>满足要求数量</w:t>
            </w:r>
          </w:p>
        </w:tc>
        <w:tc>
          <w:tcPr>
            <w:tcW w:w="1075" w:type="dxa"/>
            <w:shd w:val="clear" w:color="auto" w:fill="E6E6E6"/>
            <w:vAlign w:val="center"/>
          </w:tcPr>
          <w:p w14:paraId="23F5CD21" w14:textId="77777777" w:rsidR="00AF62F7" w:rsidRDefault="00000000">
            <w:r>
              <w:t>满足要求比例(%)</w:t>
            </w:r>
          </w:p>
        </w:tc>
        <w:tc>
          <w:tcPr>
            <w:tcW w:w="2433" w:type="dxa"/>
            <w:shd w:val="clear" w:color="auto" w:fill="E6E6E6"/>
            <w:vAlign w:val="center"/>
          </w:tcPr>
          <w:p w14:paraId="27CB3638" w14:textId="77777777" w:rsidR="00AF62F7" w:rsidRDefault="00000000">
            <w:r>
              <w:t>不满足非强条的房间</w:t>
            </w:r>
          </w:p>
        </w:tc>
        <w:tc>
          <w:tcPr>
            <w:tcW w:w="2263" w:type="dxa"/>
            <w:shd w:val="clear" w:color="auto" w:fill="E6E6E6"/>
            <w:vAlign w:val="center"/>
          </w:tcPr>
          <w:p w14:paraId="39EBC3E8" w14:textId="77777777" w:rsidR="00AF62F7" w:rsidRDefault="00000000">
            <w:r>
              <w:t>不满足强条的房间</w:t>
            </w:r>
          </w:p>
        </w:tc>
      </w:tr>
      <w:tr w:rsidR="00AF62F7" w14:paraId="2178E345" w14:textId="77777777">
        <w:tc>
          <w:tcPr>
            <w:tcW w:w="1301" w:type="dxa"/>
            <w:vAlign w:val="center"/>
          </w:tcPr>
          <w:p w14:paraId="12861C34" w14:textId="77777777" w:rsidR="00AF62F7" w:rsidRDefault="00000000">
            <w:r>
              <w:t>房间(个)</w:t>
            </w:r>
          </w:p>
        </w:tc>
        <w:tc>
          <w:tcPr>
            <w:tcW w:w="1131" w:type="dxa"/>
            <w:vAlign w:val="center"/>
          </w:tcPr>
          <w:p w14:paraId="3DF4BED2" w14:textId="77777777" w:rsidR="00AF62F7" w:rsidRDefault="00000000">
            <w:r>
              <w:t>30</w:t>
            </w:r>
          </w:p>
        </w:tc>
        <w:tc>
          <w:tcPr>
            <w:tcW w:w="1075" w:type="dxa"/>
            <w:vAlign w:val="center"/>
          </w:tcPr>
          <w:p w14:paraId="71496683" w14:textId="77777777" w:rsidR="00AF62F7" w:rsidRDefault="00000000">
            <w:r>
              <w:t>30</w:t>
            </w:r>
          </w:p>
        </w:tc>
        <w:tc>
          <w:tcPr>
            <w:tcW w:w="1075" w:type="dxa"/>
            <w:vAlign w:val="center"/>
          </w:tcPr>
          <w:p w14:paraId="27EEA2D5" w14:textId="77777777" w:rsidR="00AF62F7" w:rsidRDefault="00000000">
            <w:r>
              <w:t>100.00</w:t>
            </w:r>
          </w:p>
        </w:tc>
        <w:tc>
          <w:tcPr>
            <w:tcW w:w="2433" w:type="dxa"/>
            <w:vAlign w:val="center"/>
          </w:tcPr>
          <w:p w14:paraId="08E986F2" w14:textId="77777777" w:rsidR="00AF62F7" w:rsidRDefault="00AF62F7"/>
        </w:tc>
        <w:tc>
          <w:tcPr>
            <w:tcW w:w="2263" w:type="dxa"/>
            <w:vAlign w:val="center"/>
          </w:tcPr>
          <w:p w14:paraId="01EAA2EC" w14:textId="77777777" w:rsidR="00AF62F7" w:rsidRDefault="00AF62F7"/>
        </w:tc>
      </w:tr>
      <w:tr w:rsidR="00AF62F7" w14:paraId="6A4F015F" w14:textId="77777777">
        <w:tc>
          <w:tcPr>
            <w:tcW w:w="1301" w:type="dxa"/>
            <w:vAlign w:val="center"/>
          </w:tcPr>
          <w:p w14:paraId="35B39600" w14:textId="77777777" w:rsidR="00AF62F7" w:rsidRDefault="00000000">
            <w:r>
              <w:t>采光面积(㎡)</w:t>
            </w:r>
          </w:p>
        </w:tc>
        <w:tc>
          <w:tcPr>
            <w:tcW w:w="1131" w:type="dxa"/>
            <w:vAlign w:val="center"/>
          </w:tcPr>
          <w:p w14:paraId="458E56DD" w14:textId="77777777" w:rsidR="00AF62F7" w:rsidRDefault="00000000">
            <w:r>
              <w:t>5550.51</w:t>
            </w:r>
          </w:p>
        </w:tc>
        <w:tc>
          <w:tcPr>
            <w:tcW w:w="1075" w:type="dxa"/>
            <w:vAlign w:val="center"/>
          </w:tcPr>
          <w:p w14:paraId="00A74676" w14:textId="77777777" w:rsidR="00AF62F7" w:rsidRDefault="00000000">
            <w:r>
              <w:t>5550.51</w:t>
            </w:r>
          </w:p>
        </w:tc>
        <w:tc>
          <w:tcPr>
            <w:tcW w:w="1075" w:type="dxa"/>
            <w:vAlign w:val="center"/>
          </w:tcPr>
          <w:p w14:paraId="2C46DF1B" w14:textId="77777777" w:rsidR="00AF62F7" w:rsidRDefault="00000000">
            <w:r>
              <w:t>100.00</w:t>
            </w:r>
          </w:p>
        </w:tc>
        <w:tc>
          <w:tcPr>
            <w:tcW w:w="2433" w:type="dxa"/>
            <w:vAlign w:val="center"/>
          </w:tcPr>
          <w:p w14:paraId="35E9D82A" w14:textId="77777777" w:rsidR="00AF62F7" w:rsidRDefault="00000000">
            <w:r>
              <w:t>－－</w:t>
            </w:r>
          </w:p>
        </w:tc>
        <w:tc>
          <w:tcPr>
            <w:tcW w:w="2263" w:type="dxa"/>
            <w:vAlign w:val="center"/>
          </w:tcPr>
          <w:p w14:paraId="6716A1ED" w14:textId="77777777" w:rsidR="00AF62F7" w:rsidRDefault="00000000">
            <w:r>
              <w:t>－－</w:t>
            </w:r>
          </w:p>
        </w:tc>
      </w:tr>
    </w:tbl>
    <w:p w14:paraId="73F49883" w14:textId="77777777" w:rsidR="000819B3" w:rsidRPr="00A96DD2" w:rsidRDefault="000819B3" w:rsidP="000819B3">
      <w:pPr>
        <w:rPr>
          <w:lang w:val="en-US"/>
        </w:rPr>
      </w:pPr>
    </w:p>
    <w:p w14:paraId="098BD53A" w14:textId="77777777" w:rsidR="00206942" w:rsidRDefault="00206942" w:rsidP="00206942">
      <w:pPr>
        <w:pStyle w:val="a0"/>
        <w:rPr>
          <w:lang w:val="en-US"/>
        </w:rPr>
        <w:sectPr w:rsidR="00206942" w:rsidSect="00933379">
          <w:footerReference w:type="default" r:id="rId15"/>
          <w:pgSz w:w="11906" w:h="16838"/>
          <w:pgMar w:top="1440" w:right="1418" w:bottom="1440" w:left="1418" w:header="851" w:footer="992" w:gutter="0"/>
          <w:cols w:space="425"/>
          <w:docGrid w:type="lines" w:linePitch="312"/>
        </w:sectPr>
      </w:pPr>
    </w:p>
    <w:p w14:paraId="547FBA75"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4320F0AC" w14:textId="77777777" w:rsidR="00206942" w:rsidRPr="00BB6589" w:rsidRDefault="00206942" w:rsidP="00206942">
      <w:pPr>
        <w:pStyle w:val="a0"/>
        <w:jc w:val="center"/>
        <w:rPr>
          <w:sz w:val="28"/>
          <w:szCs w:val="28"/>
          <w:lang w:val="en-US"/>
        </w:rPr>
      </w:pPr>
      <w:bookmarkStart w:id="83" w:name="总平面图"/>
      <w:bookmarkEnd w:id="83"/>
    </w:p>
    <w:p w14:paraId="61BDCBFA"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67E64" w14:textId="77777777" w:rsidR="001927AB" w:rsidRDefault="001927AB" w:rsidP="00203A7D">
      <w:r>
        <w:separator/>
      </w:r>
    </w:p>
  </w:endnote>
  <w:endnote w:type="continuationSeparator" w:id="0">
    <w:p w14:paraId="2C61B639" w14:textId="77777777" w:rsidR="001927AB" w:rsidRDefault="001927A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6B28" w14:textId="77777777" w:rsidR="00DC720B" w:rsidRDefault="00000000"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2F014E">
      <w:rPr>
        <w:noProof/>
      </w:rPr>
      <w:t>3</w:t>
    </w:r>
    <w:r w:rsidR="00DC720B">
      <w:fldChar w:fldCharType="end"/>
    </w:r>
    <w:r w:rsidR="00DC720B" w:rsidRPr="00FE6907">
      <w:rPr>
        <w:b/>
      </w:rPr>
      <w:t>/</w:t>
    </w:r>
    <w:fldSimple w:instr=" NUMPAGES  \* Arabic  \* MERGEFORMAT ">
      <w:r w:rsidR="002F014E">
        <w:rPr>
          <w:noProof/>
        </w:rPr>
        <w:t>11</w:t>
      </w:r>
    </w:fldSimple>
    <w:r w:rsidR="00DC720B">
      <w:ptab w:relativeTo="margin" w:alignment="right" w:leader="none"/>
    </w:r>
    <w:r w:rsidR="00DC720B">
      <w:t>Dali</w:t>
    </w:r>
  </w:p>
  <w:p w14:paraId="34BAD498"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C409A" w14:textId="77777777" w:rsidR="001927AB" w:rsidRDefault="001927AB" w:rsidP="00203A7D">
      <w:r>
        <w:separator/>
      </w:r>
    </w:p>
  </w:footnote>
  <w:footnote w:type="continuationSeparator" w:id="0">
    <w:p w14:paraId="7C683905" w14:textId="77777777" w:rsidR="001927AB" w:rsidRDefault="001927A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98BF" w14:textId="77777777" w:rsidR="00DC720B" w:rsidRPr="0021557F" w:rsidRDefault="00DC720B" w:rsidP="0021557F">
    <w:pPr>
      <w:pStyle w:val="a4"/>
      <w:pBdr>
        <w:bottom w:val="single" w:sz="6" w:space="2" w:color="auto"/>
      </w:pBdr>
      <w:jc w:val="left"/>
    </w:pPr>
    <w:r>
      <w:rPr>
        <w:noProof/>
        <w:lang w:val="en-US"/>
      </w:rPr>
      <w:drawing>
        <wp:inline distT="0" distB="0" distL="0" distR="0" wp14:anchorId="1601FD7A" wp14:editId="6565EA0A">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019194957">
    <w:abstractNumId w:val="0"/>
  </w:num>
  <w:num w:numId="2" w16cid:durableId="2121215869">
    <w:abstractNumId w:val="8"/>
  </w:num>
  <w:num w:numId="3" w16cid:durableId="191069000">
    <w:abstractNumId w:val="2"/>
  </w:num>
  <w:num w:numId="4" w16cid:durableId="1892418116">
    <w:abstractNumId w:val="10"/>
  </w:num>
  <w:num w:numId="5" w16cid:durableId="510141141">
    <w:abstractNumId w:val="4"/>
  </w:num>
  <w:num w:numId="6" w16cid:durableId="136919232">
    <w:abstractNumId w:val="5"/>
  </w:num>
  <w:num w:numId="7" w16cid:durableId="887836804">
    <w:abstractNumId w:val="0"/>
  </w:num>
  <w:num w:numId="8" w16cid:durableId="117183131">
    <w:abstractNumId w:val="0"/>
  </w:num>
  <w:num w:numId="9" w16cid:durableId="1072582410">
    <w:abstractNumId w:val="0"/>
  </w:num>
  <w:num w:numId="10" w16cid:durableId="689375461">
    <w:abstractNumId w:val="0"/>
  </w:num>
  <w:num w:numId="11" w16cid:durableId="405300530">
    <w:abstractNumId w:val="0"/>
  </w:num>
  <w:num w:numId="12" w16cid:durableId="558784901">
    <w:abstractNumId w:val="0"/>
  </w:num>
  <w:num w:numId="13" w16cid:durableId="1283993818">
    <w:abstractNumId w:val="0"/>
  </w:num>
  <w:num w:numId="14" w16cid:durableId="1192037120">
    <w:abstractNumId w:val="0"/>
  </w:num>
  <w:num w:numId="15" w16cid:durableId="1665205390">
    <w:abstractNumId w:val="0"/>
  </w:num>
  <w:num w:numId="16" w16cid:durableId="1306549666">
    <w:abstractNumId w:val="0"/>
  </w:num>
  <w:num w:numId="17" w16cid:durableId="1084574461">
    <w:abstractNumId w:val="0"/>
  </w:num>
  <w:num w:numId="18" w16cid:durableId="1757090621">
    <w:abstractNumId w:val="0"/>
  </w:num>
  <w:num w:numId="19" w16cid:durableId="1806317372">
    <w:abstractNumId w:val="1"/>
  </w:num>
  <w:num w:numId="20" w16cid:durableId="2025085544">
    <w:abstractNumId w:val="0"/>
  </w:num>
  <w:num w:numId="21" w16cid:durableId="805974749">
    <w:abstractNumId w:val="0"/>
  </w:num>
  <w:num w:numId="22" w16cid:durableId="1972245649">
    <w:abstractNumId w:val="0"/>
  </w:num>
  <w:num w:numId="23" w16cid:durableId="92362365">
    <w:abstractNumId w:val="0"/>
  </w:num>
  <w:num w:numId="24" w16cid:durableId="2141876407">
    <w:abstractNumId w:val="0"/>
  </w:num>
  <w:num w:numId="25" w16cid:durableId="6422589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4363523">
    <w:abstractNumId w:val="0"/>
  </w:num>
  <w:num w:numId="27" w16cid:durableId="1451362758">
    <w:abstractNumId w:val="0"/>
  </w:num>
  <w:num w:numId="28" w16cid:durableId="997073972">
    <w:abstractNumId w:val="0"/>
  </w:num>
  <w:num w:numId="29" w16cid:durableId="729305619">
    <w:abstractNumId w:val="0"/>
  </w:num>
  <w:num w:numId="30" w16cid:durableId="684668242">
    <w:abstractNumId w:val="0"/>
  </w:num>
  <w:num w:numId="31" w16cid:durableId="596867124">
    <w:abstractNumId w:val="0"/>
  </w:num>
  <w:num w:numId="32" w16cid:durableId="658652334">
    <w:abstractNumId w:val="0"/>
  </w:num>
  <w:num w:numId="33" w16cid:durableId="519004618">
    <w:abstractNumId w:val="3"/>
  </w:num>
  <w:num w:numId="34" w16cid:durableId="473059080">
    <w:abstractNumId w:val="9"/>
  </w:num>
  <w:num w:numId="35" w16cid:durableId="653795995">
    <w:abstractNumId w:val="7"/>
  </w:num>
  <w:num w:numId="36" w16cid:durableId="1802654820">
    <w:abstractNumId w:val="11"/>
  </w:num>
  <w:num w:numId="37" w16cid:durableId="688020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04E"/>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927AB"/>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A7369"/>
    <w:rsid w:val="002B7391"/>
    <w:rsid w:val="002C17A2"/>
    <w:rsid w:val="002D0FB8"/>
    <w:rsid w:val="002D4EE7"/>
    <w:rsid w:val="002E389C"/>
    <w:rsid w:val="002E3D91"/>
    <w:rsid w:val="002E6364"/>
    <w:rsid w:val="002E7C19"/>
    <w:rsid w:val="002F014E"/>
    <w:rsid w:val="0030437C"/>
    <w:rsid w:val="003121F7"/>
    <w:rsid w:val="003123FB"/>
    <w:rsid w:val="00314D29"/>
    <w:rsid w:val="0032461A"/>
    <w:rsid w:val="00326415"/>
    <w:rsid w:val="0033176E"/>
    <w:rsid w:val="00355840"/>
    <w:rsid w:val="003562D5"/>
    <w:rsid w:val="003642AC"/>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AF62F7"/>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8304E"/>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1D06EBB"/>
  <w15:chartTrackingRefBased/>
  <w15:docId w15:val="{C2223E93-84E3-4C8F-8437-085BBD6A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944\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781D6-BF00-4041-B411-8DB65A8A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0</TotalTime>
  <Pages>1</Pages>
  <Words>1006</Words>
  <Characters>5736</Characters>
  <Application>Microsoft Office Word</Application>
  <DocSecurity>0</DocSecurity>
  <Lines>47</Lines>
  <Paragraphs>13</Paragraphs>
  <ScaleCrop>false</ScaleCrop>
  <Company>ths</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刘梓璇</dc:creator>
  <cp:keywords/>
  <dc:description/>
  <cp:lastModifiedBy>刘 梓璇</cp:lastModifiedBy>
  <cp:revision>2</cp:revision>
  <cp:lastPrinted>1899-12-31T16:00:00Z</cp:lastPrinted>
  <dcterms:created xsi:type="dcterms:W3CDTF">2023-03-05T03:52:00Z</dcterms:created>
  <dcterms:modified xsi:type="dcterms:W3CDTF">2023-03-05T03:52:00Z</dcterms:modified>
</cp:coreProperties>
</file>