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2E65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892CC0">
        <w:rPr>
          <w:rFonts w:ascii="宋体" w:eastAsia="宋体" w:hAnsi="宋体" w:cs="宋体"/>
          <w:b/>
          <w:bCs/>
          <w:kern w:val="36"/>
          <w:sz w:val="48"/>
          <w:szCs w:val="48"/>
        </w:rPr>
        <w:t>扬州园艺博览会展馆防滑材料测试报告</w:t>
      </w:r>
    </w:p>
    <w:p w14:paraId="69D3C6AF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92CC0">
        <w:rPr>
          <w:rFonts w:ascii="宋体" w:eastAsia="宋体" w:hAnsi="宋体" w:cs="宋体"/>
          <w:b/>
          <w:bCs/>
          <w:kern w:val="0"/>
          <w:sz w:val="36"/>
          <w:szCs w:val="36"/>
        </w:rPr>
        <w:t>1. 报告概述</w:t>
      </w:r>
    </w:p>
    <w:p w14:paraId="7C7A1A49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kern w:val="0"/>
          <w:sz w:val="24"/>
          <w:szCs w:val="24"/>
        </w:rPr>
        <w:t>本报告旨在评估扬州园艺博览会展馆使用的防滑材料的性能，确保材料能够在不同条件下提供安全、有效的防滑保护。报告包括材料的选择依据、测试方法、测试结果及最终的建议。</w:t>
      </w:r>
    </w:p>
    <w:p w14:paraId="734F663E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92CC0">
        <w:rPr>
          <w:rFonts w:ascii="宋体" w:eastAsia="宋体" w:hAnsi="宋体" w:cs="宋体"/>
          <w:b/>
          <w:bCs/>
          <w:kern w:val="0"/>
          <w:sz w:val="36"/>
          <w:szCs w:val="36"/>
        </w:rPr>
        <w:t>2. 材料选择</w:t>
      </w:r>
    </w:p>
    <w:p w14:paraId="48123EF3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kern w:val="0"/>
          <w:sz w:val="24"/>
          <w:szCs w:val="24"/>
        </w:rPr>
        <w:t>选择防滑材料时，考虑了以下因素：</w:t>
      </w:r>
    </w:p>
    <w:p w14:paraId="7F05D5CD" w14:textId="77777777" w:rsidR="00892CC0" w:rsidRPr="00892CC0" w:rsidRDefault="00892CC0" w:rsidP="00892CC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b/>
          <w:bCs/>
          <w:kern w:val="0"/>
          <w:sz w:val="24"/>
          <w:szCs w:val="24"/>
        </w:rPr>
        <w:t>耐用性</w:t>
      </w:r>
      <w:r w:rsidRPr="00892CC0">
        <w:rPr>
          <w:rFonts w:ascii="宋体" w:eastAsia="宋体" w:hAnsi="宋体" w:cs="宋体"/>
          <w:kern w:val="0"/>
          <w:sz w:val="24"/>
          <w:szCs w:val="24"/>
        </w:rPr>
        <w:t>：材料必须能够承受大量的行人流量和不同天气条件的影响。</w:t>
      </w:r>
    </w:p>
    <w:p w14:paraId="1DE81E66" w14:textId="77777777" w:rsidR="00892CC0" w:rsidRPr="00892CC0" w:rsidRDefault="00892CC0" w:rsidP="00892CC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b/>
          <w:bCs/>
          <w:kern w:val="0"/>
          <w:sz w:val="24"/>
          <w:szCs w:val="24"/>
        </w:rPr>
        <w:t>防滑性能</w:t>
      </w:r>
      <w:r w:rsidRPr="00892CC0">
        <w:rPr>
          <w:rFonts w:ascii="宋体" w:eastAsia="宋体" w:hAnsi="宋体" w:cs="宋体"/>
          <w:kern w:val="0"/>
          <w:sz w:val="24"/>
          <w:szCs w:val="24"/>
        </w:rPr>
        <w:t>：材料需要具备优异的防滑性能，减少滑倒事故的风险。</w:t>
      </w:r>
    </w:p>
    <w:p w14:paraId="6CE2EB85" w14:textId="77777777" w:rsidR="00892CC0" w:rsidRPr="00892CC0" w:rsidRDefault="00892CC0" w:rsidP="00892CC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b/>
          <w:bCs/>
          <w:kern w:val="0"/>
          <w:sz w:val="24"/>
          <w:szCs w:val="24"/>
        </w:rPr>
        <w:t>美观性</w:t>
      </w:r>
      <w:r w:rsidRPr="00892CC0">
        <w:rPr>
          <w:rFonts w:ascii="宋体" w:eastAsia="宋体" w:hAnsi="宋体" w:cs="宋体"/>
          <w:kern w:val="0"/>
          <w:sz w:val="24"/>
          <w:szCs w:val="24"/>
        </w:rPr>
        <w:t>：材料应与展馆的整体设计和美学要求相符合。</w:t>
      </w:r>
    </w:p>
    <w:p w14:paraId="58723D8F" w14:textId="77777777" w:rsidR="00892CC0" w:rsidRPr="00892CC0" w:rsidRDefault="00892CC0" w:rsidP="00892CC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b/>
          <w:bCs/>
          <w:kern w:val="0"/>
          <w:sz w:val="24"/>
          <w:szCs w:val="24"/>
        </w:rPr>
        <w:t>环境友好性</w:t>
      </w:r>
      <w:r w:rsidRPr="00892CC0">
        <w:rPr>
          <w:rFonts w:ascii="宋体" w:eastAsia="宋体" w:hAnsi="宋体" w:cs="宋体"/>
          <w:kern w:val="0"/>
          <w:sz w:val="24"/>
          <w:szCs w:val="24"/>
        </w:rPr>
        <w:t>：优先选择对环境影响较小的材料。</w:t>
      </w:r>
    </w:p>
    <w:p w14:paraId="31B074B0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92CC0">
        <w:rPr>
          <w:rFonts w:ascii="宋体" w:eastAsia="宋体" w:hAnsi="宋体" w:cs="宋体"/>
          <w:b/>
          <w:bCs/>
          <w:kern w:val="0"/>
          <w:sz w:val="36"/>
          <w:szCs w:val="36"/>
        </w:rPr>
        <w:t>3. 测试方法</w:t>
      </w:r>
    </w:p>
    <w:p w14:paraId="59794054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kern w:val="0"/>
          <w:sz w:val="24"/>
          <w:szCs w:val="24"/>
        </w:rPr>
        <w:t>测试采用以下方法进行：</w:t>
      </w:r>
    </w:p>
    <w:p w14:paraId="1BA5BFCB" w14:textId="77777777" w:rsidR="00892CC0" w:rsidRPr="00892CC0" w:rsidRDefault="00892CC0" w:rsidP="00892CC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b/>
          <w:bCs/>
          <w:kern w:val="0"/>
          <w:sz w:val="24"/>
          <w:szCs w:val="24"/>
        </w:rPr>
        <w:t>静态摩擦系数测试</w:t>
      </w:r>
      <w:r w:rsidRPr="00892CC0">
        <w:rPr>
          <w:rFonts w:ascii="宋体" w:eastAsia="宋体" w:hAnsi="宋体" w:cs="宋体"/>
          <w:kern w:val="0"/>
          <w:sz w:val="24"/>
          <w:szCs w:val="24"/>
        </w:rPr>
        <w:t>：通过专业设备测量不同条件（干燥、潮湿）下的静态摩擦系数。</w:t>
      </w:r>
    </w:p>
    <w:p w14:paraId="40BB8A17" w14:textId="77777777" w:rsidR="00892CC0" w:rsidRPr="00892CC0" w:rsidRDefault="00892CC0" w:rsidP="00892CC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b/>
          <w:bCs/>
          <w:kern w:val="0"/>
          <w:sz w:val="24"/>
          <w:szCs w:val="24"/>
        </w:rPr>
        <w:t>动态滑行测试</w:t>
      </w:r>
      <w:r w:rsidRPr="00892CC0">
        <w:rPr>
          <w:rFonts w:ascii="宋体" w:eastAsia="宋体" w:hAnsi="宋体" w:cs="宋体"/>
          <w:kern w:val="0"/>
          <w:sz w:val="24"/>
          <w:szCs w:val="24"/>
        </w:rPr>
        <w:t>：模拟行人在材料上行走的实际情况，评估其防滑性能。</w:t>
      </w:r>
    </w:p>
    <w:p w14:paraId="75AD68CC" w14:textId="77777777" w:rsidR="00892CC0" w:rsidRPr="00892CC0" w:rsidRDefault="00892CC0" w:rsidP="00892CC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b/>
          <w:bCs/>
          <w:kern w:val="0"/>
          <w:sz w:val="24"/>
          <w:szCs w:val="24"/>
        </w:rPr>
        <w:t>耐用性测试</w:t>
      </w:r>
      <w:r w:rsidRPr="00892CC0">
        <w:rPr>
          <w:rFonts w:ascii="宋体" w:eastAsia="宋体" w:hAnsi="宋体" w:cs="宋体"/>
          <w:kern w:val="0"/>
          <w:sz w:val="24"/>
          <w:szCs w:val="24"/>
        </w:rPr>
        <w:t>：通过</w:t>
      </w:r>
      <w:proofErr w:type="gramStart"/>
      <w:r w:rsidRPr="00892CC0">
        <w:rPr>
          <w:rFonts w:ascii="宋体" w:eastAsia="宋体" w:hAnsi="宋体" w:cs="宋体"/>
          <w:kern w:val="0"/>
          <w:sz w:val="24"/>
          <w:szCs w:val="24"/>
        </w:rPr>
        <w:t>模拟长</w:t>
      </w:r>
      <w:proofErr w:type="gramEnd"/>
      <w:r w:rsidRPr="00892CC0">
        <w:rPr>
          <w:rFonts w:ascii="宋体" w:eastAsia="宋体" w:hAnsi="宋体" w:cs="宋体"/>
          <w:kern w:val="0"/>
          <w:sz w:val="24"/>
          <w:szCs w:val="24"/>
        </w:rPr>
        <w:t>时间的踩踏和自然侵蚀来评估材料的耐用性。</w:t>
      </w:r>
    </w:p>
    <w:p w14:paraId="189A4F26" w14:textId="77777777" w:rsidR="00892CC0" w:rsidRPr="00892CC0" w:rsidRDefault="00892CC0" w:rsidP="00892CC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b/>
          <w:bCs/>
          <w:kern w:val="0"/>
          <w:sz w:val="24"/>
          <w:szCs w:val="24"/>
        </w:rPr>
        <w:t>环境影响评估</w:t>
      </w:r>
      <w:r w:rsidRPr="00892CC0">
        <w:rPr>
          <w:rFonts w:ascii="宋体" w:eastAsia="宋体" w:hAnsi="宋体" w:cs="宋体"/>
          <w:kern w:val="0"/>
          <w:sz w:val="24"/>
          <w:szCs w:val="24"/>
        </w:rPr>
        <w:t>：分析材料的生产、使用和废弃过程对环境的潜在影响。</w:t>
      </w:r>
    </w:p>
    <w:p w14:paraId="72DB3427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92CC0">
        <w:rPr>
          <w:rFonts w:ascii="宋体" w:eastAsia="宋体" w:hAnsi="宋体" w:cs="宋体"/>
          <w:b/>
          <w:bCs/>
          <w:kern w:val="0"/>
          <w:sz w:val="36"/>
          <w:szCs w:val="36"/>
        </w:rPr>
        <w:t>4. 测试结果</w:t>
      </w:r>
    </w:p>
    <w:p w14:paraId="5E6CA3B8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892CC0">
        <w:rPr>
          <w:rFonts w:ascii="宋体" w:eastAsia="宋体" w:hAnsi="宋体" w:cs="宋体"/>
          <w:b/>
          <w:bCs/>
          <w:kern w:val="0"/>
          <w:sz w:val="27"/>
          <w:szCs w:val="27"/>
        </w:rPr>
        <w:t>4.1 静态摩擦系数</w:t>
      </w:r>
    </w:p>
    <w:p w14:paraId="08D1A4E3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kern w:val="0"/>
          <w:sz w:val="24"/>
          <w:szCs w:val="24"/>
        </w:rPr>
        <w:t>测试显示，在干燥条件下，材料的静态摩擦系数为0.65，而在湿润条件下为0.60，均满足安全标准要求。</w:t>
      </w:r>
    </w:p>
    <w:p w14:paraId="6DAF402D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892CC0">
        <w:rPr>
          <w:rFonts w:ascii="宋体" w:eastAsia="宋体" w:hAnsi="宋体" w:cs="宋体"/>
          <w:b/>
          <w:bCs/>
          <w:kern w:val="0"/>
          <w:sz w:val="27"/>
          <w:szCs w:val="27"/>
        </w:rPr>
        <w:t>4.2 动态滑行测试</w:t>
      </w:r>
    </w:p>
    <w:p w14:paraId="773DE286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kern w:val="0"/>
          <w:sz w:val="24"/>
          <w:szCs w:val="24"/>
        </w:rPr>
        <w:t>在模拟的行人行走测试中，材料展现了优异的防滑性能，即使在湿润条件下，也未发生滑倒事故。</w:t>
      </w:r>
    </w:p>
    <w:p w14:paraId="1C282957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892CC0">
        <w:rPr>
          <w:rFonts w:ascii="宋体" w:eastAsia="宋体" w:hAnsi="宋体" w:cs="宋体"/>
          <w:b/>
          <w:bCs/>
          <w:kern w:val="0"/>
          <w:sz w:val="27"/>
          <w:szCs w:val="27"/>
        </w:rPr>
        <w:lastRenderedPageBreak/>
        <w:t>4.3 耐用性测试</w:t>
      </w:r>
    </w:p>
    <w:p w14:paraId="4BC6AF6B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kern w:val="0"/>
          <w:sz w:val="24"/>
          <w:szCs w:val="24"/>
        </w:rPr>
        <w:t>经过长时间的耐用性测试，材料表现出较好的耐磨损性和长期稳定性，未出现明显的性能下降。</w:t>
      </w:r>
    </w:p>
    <w:p w14:paraId="20447A48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892CC0">
        <w:rPr>
          <w:rFonts w:ascii="宋体" w:eastAsia="宋体" w:hAnsi="宋体" w:cs="宋体"/>
          <w:b/>
          <w:bCs/>
          <w:kern w:val="0"/>
          <w:sz w:val="27"/>
          <w:szCs w:val="27"/>
        </w:rPr>
        <w:t>4.4 环境影响评估</w:t>
      </w:r>
    </w:p>
    <w:p w14:paraId="7E13F0E6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kern w:val="0"/>
          <w:sz w:val="24"/>
          <w:szCs w:val="24"/>
        </w:rPr>
        <w:t>经评估，所选材料的生产、使用和废弃过程对环境的影响较小，符合绿色环保要求。</w:t>
      </w:r>
    </w:p>
    <w:p w14:paraId="5E0D921A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92CC0">
        <w:rPr>
          <w:rFonts w:ascii="宋体" w:eastAsia="宋体" w:hAnsi="宋体" w:cs="宋体"/>
          <w:b/>
          <w:bCs/>
          <w:kern w:val="0"/>
          <w:sz w:val="36"/>
          <w:szCs w:val="36"/>
        </w:rPr>
        <w:t>5. 结论与建议</w:t>
      </w:r>
    </w:p>
    <w:p w14:paraId="49AAD4AC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kern w:val="0"/>
          <w:sz w:val="24"/>
          <w:szCs w:val="24"/>
        </w:rPr>
        <w:t>综合测试结果，所选防滑材料在防滑性能、耐用性和环境友好性方面均达到了预期的标准。建议在扬州园艺博览会展馆的入口、出口、展览区以及其他高流量区域广泛使用此防滑材料，以确保参观者的安全。</w:t>
      </w:r>
    </w:p>
    <w:p w14:paraId="39ADB389" w14:textId="77777777" w:rsidR="00892CC0" w:rsidRPr="00892CC0" w:rsidRDefault="00892CC0" w:rsidP="00892CC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2CC0">
        <w:rPr>
          <w:rFonts w:ascii="宋体" w:eastAsia="宋体" w:hAnsi="宋体" w:cs="宋体"/>
          <w:kern w:val="0"/>
          <w:sz w:val="24"/>
          <w:szCs w:val="24"/>
        </w:rPr>
        <w:t>此外，建议定期对材料进行检查和维护，以保持其优异的防滑性能和外观。</w:t>
      </w:r>
    </w:p>
    <w:p w14:paraId="43FEF441" w14:textId="77777777" w:rsidR="004978F4" w:rsidRPr="00892CC0" w:rsidRDefault="004978F4"/>
    <w:sectPr w:rsidR="004978F4" w:rsidRPr="00892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E17E6"/>
    <w:multiLevelType w:val="multilevel"/>
    <w:tmpl w:val="259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97F23"/>
    <w:multiLevelType w:val="multilevel"/>
    <w:tmpl w:val="6ADA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203762">
    <w:abstractNumId w:val="0"/>
  </w:num>
  <w:num w:numId="2" w16cid:durableId="184870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F9"/>
    <w:rsid w:val="004978F4"/>
    <w:rsid w:val="00892CC0"/>
    <w:rsid w:val="00EC630F"/>
    <w:rsid w:val="00E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2B74A-6268-4A1F-94D6-A84438B8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C7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C7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6F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6F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6F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6F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6F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6F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6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EC7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EC7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6F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6F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76F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6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6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6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6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6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76F9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892C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892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D</dc:creator>
  <cp:keywords/>
  <dc:description/>
  <cp:lastModifiedBy>MF D</cp:lastModifiedBy>
  <cp:revision>3</cp:revision>
  <dcterms:created xsi:type="dcterms:W3CDTF">2024-02-29T05:22:00Z</dcterms:created>
  <dcterms:modified xsi:type="dcterms:W3CDTF">2024-02-29T05:23:00Z</dcterms:modified>
</cp:coreProperties>
</file>