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7D364" w14:textId="77777777" w:rsidR="00D40158" w:rsidRDefault="00D40158" w:rsidP="00D40158">
      <w:pPr>
        <w:widowControl w:val="0"/>
        <w:spacing w:afterLines="100" w:after="312" w:line="240" w:lineRule="auto"/>
        <w:rPr>
          <w:rFonts w:ascii="宋体" w:hAnsi="宋体"/>
          <w:b/>
          <w:bCs/>
          <w:kern w:val="2"/>
          <w:sz w:val="30"/>
          <w:szCs w:val="24"/>
          <w:lang w:val="en-US"/>
        </w:rPr>
      </w:pPr>
    </w:p>
    <w:p w14:paraId="4BA56BC9"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2424CA4C"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32719C01"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F09C785" w14:textId="77777777" w:rsidTr="00E660D6">
        <w:trPr>
          <w:jc w:val="center"/>
        </w:trPr>
        <w:tc>
          <w:tcPr>
            <w:tcW w:w="1800" w:type="dxa"/>
            <w:tcBorders>
              <w:top w:val="single" w:sz="12" w:space="0" w:color="auto"/>
              <w:bottom w:val="single" w:sz="6" w:space="0" w:color="auto"/>
            </w:tcBorders>
            <w:shd w:val="clear" w:color="auto" w:fill="E6E6E6"/>
          </w:tcPr>
          <w:p w14:paraId="4B7A9666"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38E89E32"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477D835F" w14:textId="77777777" w:rsidTr="00E660D6">
        <w:trPr>
          <w:jc w:val="center"/>
        </w:trPr>
        <w:tc>
          <w:tcPr>
            <w:tcW w:w="1800" w:type="dxa"/>
            <w:tcBorders>
              <w:top w:val="single" w:sz="6" w:space="0" w:color="auto"/>
              <w:bottom w:val="single" w:sz="6" w:space="0" w:color="auto"/>
            </w:tcBorders>
            <w:shd w:val="clear" w:color="auto" w:fill="E6E6E6"/>
          </w:tcPr>
          <w:p w14:paraId="45380D9C"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126F00C7"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5FF7B9F5" w14:textId="77777777" w:rsidTr="00E660D6">
        <w:trPr>
          <w:jc w:val="center"/>
        </w:trPr>
        <w:tc>
          <w:tcPr>
            <w:tcW w:w="1800" w:type="dxa"/>
            <w:tcBorders>
              <w:top w:val="single" w:sz="6" w:space="0" w:color="auto"/>
              <w:bottom w:val="single" w:sz="6" w:space="0" w:color="auto"/>
            </w:tcBorders>
            <w:shd w:val="clear" w:color="auto" w:fill="E6E6E6"/>
          </w:tcPr>
          <w:p w14:paraId="3525AC61"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0152C90D"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3E3DEFC1" w14:textId="77777777" w:rsidTr="00E660D6">
        <w:trPr>
          <w:jc w:val="center"/>
        </w:trPr>
        <w:tc>
          <w:tcPr>
            <w:tcW w:w="1800" w:type="dxa"/>
            <w:tcBorders>
              <w:top w:val="single" w:sz="6" w:space="0" w:color="auto"/>
              <w:bottom w:val="single" w:sz="6" w:space="0" w:color="auto"/>
            </w:tcBorders>
            <w:shd w:val="clear" w:color="auto" w:fill="E6E6E6"/>
          </w:tcPr>
          <w:p w14:paraId="3DA5DBB9"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1EEB26D8" w14:textId="77777777" w:rsidR="00D40158" w:rsidRPr="00D40158" w:rsidRDefault="00D40158" w:rsidP="00C97E25">
            <w:pPr>
              <w:rPr>
                <w:rFonts w:ascii="宋体" w:hAnsi="宋体"/>
                <w:szCs w:val="21"/>
              </w:rPr>
            </w:pPr>
            <w:bookmarkStart w:id="4" w:name="建设单位"/>
            <w:bookmarkEnd w:id="4"/>
          </w:p>
        </w:tc>
      </w:tr>
      <w:tr w:rsidR="00D40158" w:rsidRPr="00D40158" w14:paraId="08B3C61D" w14:textId="77777777" w:rsidTr="00E660D6">
        <w:trPr>
          <w:jc w:val="center"/>
        </w:trPr>
        <w:tc>
          <w:tcPr>
            <w:tcW w:w="1800" w:type="dxa"/>
            <w:tcBorders>
              <w:top w:val="single" w:sz="6" w:space="0" w:color="auto"/>
              <w:bottom w:val="single" w:sz="6" w:space="0" w:color="auto"/>
            </w:tcBorders>
            <w:shd w:val="clear" w:color="auto" w:fill="E6E6E6"/>
          </w:tcPr>
          <w:p w14:paraId="69239D4C"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165652D0" w14:textId="77777777" w:rsidR="00D40158" w:rsidRPr="00D40158" w:rsidRDefault="00D40158" w:rsidP="00C97E25">
            <w:pPr>
              <w:rPr>
                <w:rFonts w:ascii="宋体" w:hAnsi="宋体"/>
                <w:szCs w:val="21"/>
              </w:rPr>
            </w:pPr>
            <w:bookmarkStart w:id="5" w:name="设计单位"/>
            <w:bookmarkEnd w:id="5"/>
          </w:p>
        </w:tc>
      </w:tr>
      <w:tr w:rsidR="00D40158" w:rsidRPr="00D40158" w14:paraId="28A6E78C" w14:textId="77777777" w:rsidTr="00E660D6">
        <w:trPr>
          <w:jc w:val="center"/>
        </w:trPr>
        <w:tc>
          <w:tcPr>
            <w:tcW w:w="1800" w:type="dxa"/>
            <w:tcBorders>
              <w:top w:val="single" w:sz="6" w:space="0" w:color="auto"/>
              <w:bottom w:val="single" w:sz="6" w:space="0" w:color="auto"/>
            </w:tcBorders>
            <w:shd w:val="clear" w:color="auto" w:fill="E6E6E6"/>
          </w:tcPr>
          <w:p w14:paraId="73C40420"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41DF254E" w14:textId="77777777" w:rsidR="00D40158" w:rsidRPr="00D40158" w:rsidRDefault="00D40158" w:rsidP="00C97E25">
            <w:pPr>
              <w:rPr>
                <w:rFonts w:ascii="宋体" w:hAnsi="宋体"/>
                <w:szCs w:val="21"/>
              </w:rPr>
            </w:pPr>
          </w:p>
        </w:tc>
      </w:tr>
      <w:tr w:rsidR="00D40158" w:rsidRPr="00D40158" w14:paraId="57A8365A" w14:textId="77777777" w:rsidTr="00E660D6">
        <w:trPr>
          <w:jc w:val="center"/>
        </w:trPr>
        <w:tc>
          <w:tcPr>
            <w:tcW w:w="1800" w:type="dxa"/>
            <w:tcBorders>
              <w:top w:val="single" w:sz="6" w:space="0" w:color="auto"/>
              <w:bottom w:val="single" w:sz="6" w:space="0" w:color="auto"/>
            </w:tcBorders>
            <w:shd w:val="clear" w:color="auto" w:fill="E6E6E6"/>
          </w:tcPr>
          <w:p w14:paraId="260DA0E8"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73E29CD9" w14:textId="77777777" w:rsidR="00D40158" w:rsidRPr="00D40158" w:rsidRDefault="00D40158" w:rsidP="00C97E25">
            <w:pPr>
              <w:rPr>
                <w:rFonts w:ascii="宋体" w:hAnsi="宋体"/>
                <w:szCs w:val="21"/>
              </w:rPr>
            </w:pPr>
          </w:p>
        </w:tc>
      </w:tr>
      <w:tr w:rsidR="00D40158" w:rsidRPr="00D40158" w14:paraId="0FE74B1B" w14:textId="77777777" w:rsidTr="00E660D6">
        <w:trPr>
          <w:jc w:val="center"/>
        </w:trPr>
        <w:tc>
          <w:tcPr>
            <w:tcW w:w="1800" w:type="dxa"/>
            <w:tcBorders>
              <w:top w:val="single" w:sz="6" w:space="0" w:color="auto"/>
              <w:bottom w:val="single" w:sz="6" w:space="0" w:color="auto"/>
            </w:tcBorders>
            <w:shd w:val="clear" w:color="auto" w:fill="E6E6E6"/>
          </w:tcPr>
          <w:p w14:paraId="6B3A0EE8"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2D5ACFEC" w14:textId="77777777" w:rsidR="00D40158" w:rsidRPr="00D40158" w:rsidRDefault="00D40158" w:rsidP="00C97E25">
            <w:pPr>
              <w:rPr>
                <w:rFonts w:ascii="宋体" w:hAnsi="宋体"/>
                <w:szCs w:val="21"/>
              </w:rPr>
            </w:pPr>
          </w:p>
        </w:tc>
      </w:tr>
      <w:tr w:rsidR="00E52B53" w:rsidRPr="00D40158" w14:paraId="42EA934F" w14:textId="77777777" w:rsidTr="00E660D6">
        <w:trPr>
          <w:jc w:val="center"/>
        </w:trPr>
        <w:tc>
          <w:tcPr>
            <w:tcW w:w="1800" w:type="dxa"/>
            <w:tcBorders>
              <w:top w:val="single" w:sz="6" w:space="0" w:color="auto"/>
              <w:bottom w:val="single" w:sz="6" w:space="0" w:color="auto"/>
            </w:tcBorders>
            <w:shd w:val="clear" w:color="auto" w:fill="E6E6E6"/>
          </w:tcPr>
          <w:p w14:paraId="37391164"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235D0737" w14:textId="77777777" w:rsidR="00E52B53" w:rsidRPr="00D40158" w:rsidRDefault="00E52B53" w:rsidP="00C97E25">
            <w:pPr>
              <w:rPr>
                <w:rFonts w:ascii="宋体" w:hAnsi="宋体"/>
                <w:szCs w:val="21"/>
              </w:rPr>
            </w:pPr>
          </w:p>
        </w:tc>
      </w:tr>
      <w:tr w:rsidR="00D40158" w:rsidRPr="00D40158" w14:paraId="54579FBA" w14:textId="77777777" w:rsidTr="00E660D6">
        <w:trPr>
          <w:jc w:val="center"/>
        </w:trPr>
        <w:tc>
          <w:tcPr>
            <w:tcW w:w="1800" w:type="dxa"/>
            <w:tcBorders>
              <w:top w:val="single" w:sz="6" w:space="0" w:color="auto"/>
              <w:bottom w:val="single" w:sz="12" w:space="0" w:color="auto"/>
            </w:tcBorders>
            <w:shd w:val="clear" w:color="auto" w:fill="E6E6E6"/>
          </w:tcPr>
          <w:p w14:paraId="3C221EBB"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0401CE65"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2024年01月07日</w:t>
            </w:r>
            <w:bookmarkEnd w:id="6"/>
          </w:p>
        </w:tc>
      </w:tr>
    </w:tbl>
    <w:p w14:paraId="409794C3" w14:textId="77777777" w:rsidR="00D40158" w:rsidRDefault="00D40158" w:rsidP="00B41640">
      <w:pPr>
        <w:spacing w:line="240" w:lineRule="auto"/>
        <w:rPr>
          <w:rFonts w:ascii="宋体" w:hAnsi="宋体"/>
          <w:lang w:val="en-US"/>
        </w:rPr>
      </w:pPr>
    </w:p>
    <w:p w14:paraId="1232CFCA" w14:textId="77777777" w:rsidR="00D51770" w:rsidRDefault="00D51770" w:rsidP="00B41640">
      <w:pPr>
        <w:spacing w:line="240" w:lineRule="auto"/>
        <w:rPr>
          <w:rFonts w:ascii="宋体" w:hAnsi="宋体"/>
          <w:lang w:val="en-US"/>
        </w:rPr>
      </w:pPr>
    </w:p>
    <w:p w14:paraId="425A2EC8"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733A0A3B" wp14:editId="14A76F13">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18C1838D"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1F9870B3" w14:textId="77777777" w:rsidTr="003539C2">
        <w:trPr>
          <w:cantSplit/>
          <w:trHeight w:hRule="exact" w:val="340"/>
        </w:trPr>
        <w:tc>
          <w:tcPr>
            <w:tcW w:w="1800" w:type="dxa"/>
            <w:shd w:val="clear" w:color="auto" w:fill="E6E6E6"/>
            <w:vAlign w:val="center"/>
          </w:tcPr>
          <w:p w14:paraId="52E08A58"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0B282ECF"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38420274" w14:textId="77777777" w:rsidTr="003539C2">
        <w:trPr>
          <w:cantSplit/>
          <w:trHeight w:val="340"/>
        </w:trPr>
        <w:tc>
          <w:tcPr>
            <w:tcW w:w="1800" w:type="dxa"/>
            <w:tcBorders>
              <w:bottom w:val="single" w:sz="4" w:space="0" w:color="auto"/>
            </w:tcBorders>
            <w:shd w:val="clear" w:color="auto" w:fill="E6E6E6"/>
            <w:vAlign w:val="center"/>
          </w:tcPr>
          <w:p w14:paraId="36285107"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43B956C1"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72B3AB4F"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5764FBE6"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582085A3"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2DA387EE"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71BFE185"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693B93D7"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75A293B8"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7909E703" w14:textId="77777777" w:rsidR="004D6420"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534678" w:history="1">
        <w:r w:rsidR="004D6420" w:rsidRPr="00DF4026">
          <w:rPr>
            <w:rStyle w:val="a8"/>
          </w:rPr>
          <w:t>1</w:t>
        </w:r>
        <w:r w:rsidR="004D6420">
          <w:rPr>
            <w:rFonts w:asciiTheme="minorHAnsi" w:eastAsiaTheme="minorEastAsia" w:hAnsiTheme="minorHAnsi" w:cstheme="minorBidi"/>
            <w:b w:val="0"/>
            <w:bCs w:val="0"/>
            <w:szCs w:val="22"/>
            <w14:ligatures w14:val="standardContextual"/>
          </w:rPr>
          <w:tab/>
        </w:r>
        <w:r w:rsidR="004D6420" w:rsidRPr="00DF4026">
          <w:rPr>
            <w:rStyle w:val="a8"/>
          </w:rPr>
          <w:t>项目概况</w:t>
        </w:r>
        <w:r w:rsidR="004D6420">
          <w:rPr>
            <w:webHidden/>
          </w:rPr>
          <w:tab/>
        </w:r>
        <w:r w:rsidR="004D6420">
          <w:rPr>
            <w:webHidden/>
          </w:rPr>
          <w:fldChar w:fldCharType="begin"/>
        </w:r>
        <w:r w:rsidR="004D6420">
          <w:rPr>
            <w:webHidden/>
          </w:rPr>
          <w:instrText xml:space="preserve"> PAGEREF _Toc155534678 \h </w:instrText>
        </w:r>
        <w:r w:rsidR="004D6420">
          <w:rPr>
            <w:webHidden/>
          </w:rPr>
        </w:r>
        <w:r w:rsidR="004D6420">
          <w:rPr>
            <w:webHidden/>
          </w:rPr>
          <w:fldChar w:fldCharType="separate"/>
        </w:r>
        <w:r w:rsidR="004D6420">
          <w:rPr>
            <w:webHidden/>
          </w:rPr>
          <w:t>3</w:t>
        </w:r>
        <w:r w:rsidR="004D6420">
          <w:rPr>
            <w:webHidden/>
          </w:rPr>
          <w:fldChar w:fldCharType="end"/>
        </w:r>
      </w:hyperlink>
    </w:p>
    <w:p w14:paraId="0BF050F5" w14:textId="77777777" w:rsidR="004D6420" w:rsidRDefault="004D6420">
      <w:pPr>
        <w:pStyle w:val="TOC2"/>
        <w:rPr>
          <w:rFonts w:asciiTheme="minorHAnsi" w:eastAsiaTheme="minorEastAsia" w:hAnsiTheme="minorHAnsi" w:cstheme="minorBidi"/>
          <w:szCs w:val="22"/>
          <w14:ligatures w14:val="standardContextual"/>
        </w:rPr>
      </w:pPr>
      <w:hyperlink w:anchor="_Toc155534679" w:history="1">
        <w:r w:rsidRPr="00DF4026">
          <w:rPr>
            <w:rStyle w:val="a8"/>
            <w:lang w:val="en-GB"/>
          </w:rPr>
          <w:t>1.1</w:t>
        </w:r>
        <w:r>
          <w:rPr>
            <w:rFonts w:asciiTheme="minorHAnsi" w:eastAsiaTheme="minorEastAsia" w:hAnsiTheme="minorHAnsi" w:cstheme="minorBidi"/>
            <w:szCs w:val="22"/>
            <w14:ligatures w14:val="standardContextual"/>
          </w:rPr>
          <w:tab/>
        </w:r>
        <w:r w:rsidRPr="00DF4026">
          <w:rPr>
            <w:rStyle w:val="a8"/>
          </w:rPr>
          <w:t>平面图</w:t>
        </w:r>
        <w:r>
          <w:rPr>
            <w:webHidden/>
          </w:rPr>
          <w:tab/>
        </w:r>
        <w:r>
          <w:rPr>
            <w:webHidden/>
          </w:rPr>
          <w:fldChar w:fldCharType="begin"/>
        </w:r>
        <w:r>
          <w:rPr>
            <w:webHidden/>
          </w:rPr>
          <w:instrText xml:space="preserve"> PAGEREF _Toc155534679 \h </w:instrText>
        </w:r>
        <w:r>
          <w:rPr>
            <w:webHidden/>
          </w:rPr>
        </w:r>
        <w:r>
          <w:rPr>
            <w:webHidden/>
          </w:rPr>
          <w:fldChar w:fldCharType="separate"/>
        </w:r>
        <w:r>
          <w:rPr>
            <w:webHidden/>
          </w:rPr>
          <w:t>4</w:t>
        </w:r>
        <w:r>
          <w:rPr>
            <w:webHidden/>
          </w:rPr>
          <w:fldChar w:fldCharType="end"/>
        </w:r>
      </w:hyperlink>
    </w:p>
    <w:p w14:paraId="1D5E8C04" w14:textId="77777777" w:rsidR="004D6420" w:rsidRDefault="004D6420">
      <w:pPr>
        <w:pStyle w:val="TOC2"/>
        <w:rPr>
          <w:rFonts w:asciiTheme="minorHAnsi" w:eastAsiaTheme="minorEastAsia" w:hAnsiTheme="minorHAnsi" w:cstheme="minorBidi"/>
          <w:szCs w:val="22"/>
          <w14:ligatures w14:val="standardContextual"/>
        </w:rPr>
      </w:pPr>
      <w:hyperlink w:anchor="_Toc155534680" w:history="1">
        <w:r w:rsidRPr="00DF4026">
          <w:rPr>
            <w:rStyle w:val="a8"/>
            <w:lang w:val="en-GB"/>
          </w:rPr>
          <w:t>1.2</w:t>
        </w:r>
        <w:r>
          <w:rPr>
            <w:rFonts w:asciiTheme="minorHAnsi" w:eastAsiaTheme="minorEastAsia" w:hAnsiTheme="minorHAnsi" w:cstheme="minorBidi"/>
            <w:szCs w:val="22"/>
            <w14:ligatures w14:val="standardContextual"/>
          </w:rPr>
          <w:tab/>
        </w:r>
        <w:r w:rsidRPr="00DF4026">
          <w:rPr>
            <w:rStyle w:val="a8"/>
          </w:rPr>
          <w:t>三维视图</w:t>
        </w:r>
        <w:r>
          <w:rPr>
            <w:webHidden/>
          </w:rPr>
          <w:tab/>
        </w:r>
        <w:r>
          <w:rPr>
            <w:webHidden/>
          </w:rPr>
          <w:fldChar w:fldCharType="begin"/>
        </w:r>
        <w:r>
          <w:rPr>
            <w:webHidden/>
          </w:rPr>
          <w:instrText xml:space="preserve"> PAGEREF _Toc155534680 \h </w:instrText>
        </w:r>
        <w:r>
          <w:rPr>
            <w:webHidden/>
          </w:rPr>
        </w:r>
        <w:r>
          <w:rPr>
            <w:webHidden/>
          </w:rPr>
          <w:fldChar w:fldCharType="separate"/>
        </w:r>
        <w:r>
          <w:rPr>
            <w:webHidden/>
          </w:rPr>
          <w:t>5</w:t>
        </w:r>
        <w:r>
          <w:rPr>
            <w:webHidden/>
          </w:rPr>
          <w:fldChar w:fldCharType="end"/>
        </w:r>
      </w:hyperlink>
    </w:p>
    <w:p w14:paraId="4F2E3418"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81" w:history="1">
        <w:r w:rsidRPr="00DF4026">
          <w:rPr>
            <w:rStyle w:val="a8"/>
          </w:rPr>
          <w:t>2</w:t>
        </w:r>
        <w:r>
          <w:rPr>
            <w:rFonts w:asciiTheme="minorHAnsi" w:eastAsiaTheme="minorEastAsia" w:hAnsiTheme="minorHAnsi" w:cstheme="minorBidi"/>
            <w:b w:val="0"/>
            <w:bCs w:val="0"/>
            <w:szCs w:val="22"/>
            <w14:ligatures w14:val="standardContextual"/>
          </w:rPr>
          <w:tab/>
        </w:r>
        <w:r w:rsidRPr="00DF4026">
          <w:rPr>
            <w:rStyle w:val="a8"/>
          </w:rPr>
          <w:t>计算依据</w:t>
        </w:r>
        <w:r>
          <w:rPr>
            <w:webHidden/>
          </w:rPr>
          <w:tab/>
        </w:r>
        <w:r>
          <w:rPr>
            <w:webHidden/>
          </w:rPr>
          <w:fldChar w:fldCharType="begin"/>
        </w:r>
        <w:r>
          <w:rPr>
            <w:webHidden/>
          </w:rPr>
          <w:instrText xml:space="preserve"> PAGEREF _Toc155534681 \h </w:instrText>
        </w:r>
        <w:r>
          <w:rPr>
            <w:webHidden/>
          </w:rPr>
        </w:r>
        <w:r>
          <w:rPr>
            <w:webHidden/>
          </w:rPr>
          <w:fldChar w:fldCharType="separate"/>
        </w:r>
        <w:r>
          <w:rPr>
            <w:webHidden/>
          </w:rPr>
          <w:t>6</w:t>
        </w:r>
        <w:r>
          <w:rPr>
            <w:webHidden/>
          </w:rPr>
          <w:fldChar w:fldCharType="end"/>
        </w:r>
      </w:hyperlink>
    </w:p>
    <w:p w14:paraId="3A9150DD"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82" w:history="1">
        <w:r w:rsidRPr="00DF4026">
          <w:rPr>
            <w:rStyle w:val="a8"/>
          </w:rPr>
          <w:t>3</w:t>
        </w:r>
        <w:r>
          <w:rPr>
            <w:rFonts w:asciiTheme="minorHAnsi" w:eastAsiaTheme="minorEastAsia" w:hAnsiTheme="minorHAnsi" w:cstheme="minorBidi"/>
            <w:b w:val="0"/>
            <w:bCs w:val="0"/>
            <w:szCs w:val="22"/>
            <w14:ligatures w14:val="standardContextual"/>
          </w:rPr>
          <w:tab/>
        </w:r>
        <w:r w:rsidRPr="00DF4026">
          <w:rPr>
            <w:rStyle w:val="a8"/>
          </w:rPr>
          <w:t>参考标准</w:t>
        </w:r>
        <w:r>
          <w:rPr>
            <w:webHidden/>
          </w:rPr>
          <w:tab/>
        </w:r>
        <w:r>
          <w:rPr>
            <w:webHidden/>
          </w:rPr>
          <w:fldChar w:fldCharType="begin"/>
        </w:r>
        <w:r>
          <w:rPr>
            <w:webHidden/>
          </w:rPr>
          <w:instrText xml:space="preserve"> PAGEREF _Toc155534682 \h </w:instrText>
        </w:r>
        <w:r>
          <w:rPr>
            <w:webHidden/>
          </w:rPr>
        </w:r>
        <w:r>
          <w:rPr>
            <w:webHidden/>
          </w:rPr>
          <w:fldChar w:fldCharType="separate"/>
        </w:r>
        <w:r>
          <w:rPr>
            <w:webHidden/>
          </w:rPr>
          <w:t>6</w:t>
        </w:r>
        <w:r>
          <w:rPr>
            <w:webHidden/>
          </w:rPr>
          <w:fldChar w:fldCharType="end"/>
        </w:r>
      </w:hyperlink>
    </w:p>
    <w:p w14:paraId="73D80772"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83" w:history="1">
        <w:r w:rsidRPr="00DF4026">
          <w:rPr>
            <w:rStyle w:val="a8"/>
          </w:rPr>
          <w:t>4</w:t>
        </w:r>
        <w:r>
          <w:rPr>
            <w:rFonts w:asciiTheme="minorHAnsi" w:eastAsiaTheme="minorEastAsia" w:hAnsiTheme="minorHAnsi" w:cstheme="minorBidi"/>
            <w:b w:val="0"/>
            <w:bCs w:val="0"/>
            <w:szCs w:val="22"/>
            <w14:ligatures w14:val="standardContextual"/>
          </w:rPr>
          <w:tab/>
        </w:r>
        <w:r w:rsidRPr="00DF4026">
          <w:rPr>
            <w:rStyle w:val="a8"/>
          </w:rPr>
          <w:t>计算方法</w:t>
        </w:r>
        <w:r>
          <w:rPr>
            <w:webHidden/>
          </w:rPr>
          <w:tab/>
        </w:r>
        <w:r>
          <w:rPr>
            <w:webHidden/>
          </w:rPr>
          <w:fldChar w:fldCharType="begin"/>
        </w:r>
        <w:r>
          <w:rPr>
            <w:webHidden/>
          </w:rPr>
          <w:instrText xml:space="preserve"> PAGEREF _Toc155534683 \h </w:instrText>
        </w:r>
        <w:r>
          <w:rPr>
            <w:webHidden/>
          </w:rPr>
        </w:r>
        <w:r>
          <w:rPr>
            <w:webHidden/>
          </w:rPr>
          <w:fldChar w:fldCharType="separate"/>
        </w:r>
        <w:r>
          <w:rPr>
            <w:webHidden/>
          </w:rPr>
          <w:t>6</w:t>
        </w:r>
        <w:r>
          <w:rPr>
            <w:webHidden/>
          </w:rPr>
          <w:fldChar w:fldCharType="end"/>
        </w:r>
      </w:hyperlink>
    </w:p>
    <w:p w14:paraId="41A2A676" w14:textId="77777777" w:rsidR="004D6420" w:rsidRDefault="004D6420">
      <w:pPr>
        <w:pStyle w:val="TOC2"/>
        <w:rPr>
          <w:rFonts w:asciiTheme="minorHAnsi" w:eastAsiaTheme="minorEastAsia" w:hAnsiTheme="minorHAnsi" w:cstheme="minorBidi"/>
          <w:szCs w:val="22"/>
          <w14:ligatures w14:val="standardContextual"/>
        </w:rPr>
      </w:pPr>
      <w:hyperlink w:anchor="_Toc155534684" w:history="1">
        <w:r w:rsidRPr="00DF4026">
          <w:rPr>
            <w:rStyle w:val="a8"/>
            <w:lang w:val="en-GB"/>
          </w:rPr>
          <w:t>4.1</w:t>
        </w:r>
        <w:r>
          <w:rPr>
            <w:rFonts w:asciiTheme="minorHAnsi" w:eastAsiaTheme="minorEastAsia" w:hAnsiTheme="minorHAnsi" w:cstheme="minorBidi"/>
            <w:szCs w:val="22"/>
            <w14:ligatures w14:val="standardContextual"/>
          </w:rPr>
          <w:tab/>
        </w:r>
        <w:r w:rsidRPr="00DF4026">
          <w:rPr>
            <w:rStyle w:val="a8"/>
          </w:rPr>
          <w:t>CFD</w:t>
        </w:r>
        <w:r w:rsidRPr="00DF4026">
          <w:rPr>
            <w:rStyle w:val="a8"/>
          </w:rPr>
          <w:t>计算原理</w:t>
        </w:r>
        <w:r>
          <w:rPr>
            <w:webHidden/>
          </w:rPr>
          <w:tab/>
        </w:r>
        <w:r>
          <w:rPr>
            <w:webHidden/>
          </w:rPr>
          <w:fldChar w:fldCharType="begin"/>
        </w:r>
        <w:r>
          <w:rPr>
            <w:webHidden/>
          </w:rPr>
          <w:instrText xml:space="preserve"> PAGEREF _Toc155534684 \h </w:instrText>
        </w:r>
        <w:r>
          <w:rPr>
            <w:webHidden/>
          </w:rPr>
        </w:r>
        <w:r>
          <w:rPr>
            <w:webHidden/>
          </w:rPr>
          <w:fldChar w:fldCharType="separate"/>
        </w:r>
        <w:r>
          <w:rPr>
            <w:webHidden/>
          </w:rPr>
          <w:t>6</w:t>
        </w:r>
        <w:r>
          <w:rPr>
            <w:webHidden/>
          </w:rPr>
          <w:fldChar w:fldCharType="end"/>
        </w:r>
      </w:hyperlink>
    </w:p>
    <w:p w14:paraId="17D8D510" w14:textId="77777777" w:rsidR="004D6420" w:rsidRDefault="004D6420">
      <w:pPr>
        <w:pStyle w:val="TOC3"/>
        <w:rPr>
          <w:rFonts w:asciiTheme="minorHAnsi" w:eastAsiaTheme="minorEastAsia" w:hAnsiTheme="minorHAnsi" w:cstheme="minorBidi"/>
          <w:szCs w:val="22"/>
          <w14:ligatures w14:val="standardContextual"/>
        </w:rPr>
      </w:pPr>
      <w:hyperlink w:anchor="_Toc155534685" w:history="1">
        <w:r w:rsidRPr="00DF4026">
          <w:rPr>
            <w:rStyle w:val="a8"/>
            <w:lang w:val="en-GB"/>
          </w:rPr>
          <w:t>4.1.1</w:t>
        </w:r>
        <w:r>
          <w:rPr>
            <w:rFonts w:asciiTheme="minorHAnsi" w:eastAsiaTheme="minorEastAsia" w:hAnsiTheme="minorHAnsi" w:cstheme="minorBidi"/>
            <w:szCs w:val="22"/>
            <w14:ligatures w14:val="standardContextual"/>
          </w:rPr>
          <w:tab/>
        </w:r>
        <w:r w:rsidRPr="00DF4026">
          <w:rPr>
            <w:rStyle w:val="a8"/>
          </w:rPr>
          <w:t>湍流模型</w:t>
        </w:r>
        <w:r>
          <w:rPr>
            <w:webHidden/>
          </w:rPr>
          <w:tab/>
        </w:r>
        <w:r>
          <w:rPr>
            <w:webHidden/>
          </w:rPr>
          <w:fldChar w:fldCharType="begin"/>
        </w:r>
        <w:r>
          <w:rPr>
            <w:webHidden/>
          </w:rPr>
          <w:instrText xml:space="preserve"> PAGEREF _Toc155534685 \h </w:instrText>
        </w:r>
        <w:r>
          <w:rPr>
            <w:webHidden/>
          </w:rPr>
        </w:r>
        <w:r>
          <w:rPr>
            <w:webHidden/>
          </w:rPr>
          <w:fldChar w:fldCharType="separate"/>
        </w:r>
        <w:r>
          <w:rPr>
            <w:webHidden/>
          </w:rPr>
          <w:t>6</w:t>
        </w:r>
        <w:r>
          <w:rPr>
            <w:webHidden/>
          </w:rPr>
          <w:fldChar w:fldCharType="end"/>
        </w:r>
      </w:hyperlink>
    </w:p>
    <w:p w14:paraId="74727245" w14:textId="77777777" w:rsidR="004D6420" w:rsidRDefault="004D6420">
      <w:pPr>
        <w:pStyle w:val="TOC3"/>
        <w:rPr>
          <w:rFonts w:asciiTheme="minorHAnsi" w:eastAsiaTheme="minorEastAsia" w:hAnsiTheme="minorHAnsi" w:cstheme="minorBidi"/>
          <w:szCs w:val="22"/>
          <w14:ligatures w14:val="standardContextual"/>
        </w:rPr>
      </w:pPr>
      <w:hyperlink w:anchor="_Toc155534686" w:history="1">
        <w:r w:rsidRPr="00DF4026">
          <w:rPr>
            <w:rStyle w:val="a8"/>
            <w:lang w:val="en-GB"/>
          </w:rPr>
          <w:t>4.1.2</w:t>
        </w:r>
        <w:r>
          <w:rPr>
            <w:rFonts w:asciiTheme="minorHAnsi" w:eastAsiaTheme="minorEastAsia" w:hAnsiTheme="minorHAnsi" w:cstheme="minorBidi"/>
            <w:szCs w:val="22"/>
            <w14:ligatures w14:val="standardContextual"/>
          </w:rPr>
          <w:tab/>
        </w:r>
        <w:r w:rsidRPr="00DF4026">
          <w:rPr>
            <w:rStyle w:val="a8"/>
          </w:rPr>
          <w:t>边界条件</w:t>
        </w:r>
        <w:r>
          <w:rPr>
            <w:webHidden/>
          </w:rPr>
          <w:tab/>
        </w:r>
        <w:r>
          <w:rPr>
            <w:webHidden/>
          </w:rPr>
          <w:fldChar w:fldCharType="begin"/>
        </w:r>
        <w:r>
          <w:rPr>
            <w:webHidden/>
          </w:rPr>
          <w:instrText xml:space="preserve"> PAGEREF _Toc155534686 \h </w:instrText>
        </w:r>
        <w:r>
          <w:rPr>
            <w:webHidden/>
          </w:rPr>
        </w:r>
        <w:r>
          <w:rPr>
            <w:webHidden/>
          </w:rPr>
          <w:fldChar w:fldCharType="separate"/>
        </w:r>
        <w:r>
          <w:rPr>
            <w:webHidden/>
          </w:rPr>
          <w:t>7</w:t>
        </w:r>
        <w:r>
          <w:rPr>
            <w:webHidden/>
          </w:rPr>
          <w:fldChar w:fldCharType="end"/>
        </w:r>
      </w:hyperlink>
    </w:p>
    <w:p w14:paraId="6596A864" w14:textId="77777777" w:rsidR="004D6420" w:rsidRDefault="004D6420">
      <w:pPr>
        <w:pStyle w:val="TOC3"/>
        <w:rPr>
          <w:rFonts w:asciiTheme="minorHAnsi" w:eastAsiaTheme="minorEastAsia" w:hAnsiTheme="minorHAnsi" w:cstheme="minorBidi"/>
          <w:szCs w:val="22"/>
          <w14:ligatures w14:val="standardContextual"/>
        </w:rPr>
      </w:pPr>
      <w:hyperlink w:anchor="_Toc155534687" w:history="1">
        <w:r w:rsidRPr="00DF4026">
          <w:rPr>
            <w:rStyle w:val="a8"/>
            <w:lang w:val="en-GB"/>
          </w:rPr>
          <w:t>4.1.3</w:t>
        </w:r>
        <w:r>
          <w:rPr>
            <w:rFonts w:asciiTheme="minorHAnsi" w:eastAsiaTheme="minorEastAsia" w:hAnsiTheme="minorHAnsi" w:cstheme="minorBidi"/>
            <w:szCs w:val="22"/>
            <w14:ligatures w14:val="standardContextual"/>
          </w:rPr>
          <w:tab/>
        </w:r>
        <w:r w:rsidRPr="00DF4026">
          <w:rPr>
            <w:rStyle w:val="a8"/>
          </w:rPr>
          <w:t>求解计算</w:t>
        </w:r>
        <w:r>
          <w:rPr>
            <w:webHidden/>
          </w:rPr>
          <w:tab/>
        </w:r>
        <w:r>
          <w:rPr>
            <w:webHidden/>
          </w:rPr>
          <w:fldChar w:fldCharType="begin"/>
        </w:r>
        <w:r>
          <w:rPr>
            <w:webHidden/>
          </w:rPr>
          <w:instrText xml:space="preserve"> PAGEREF _Toc155534687 \h </w:instrText>
        </w:r>
        <w:r>
          <w:rPr>
            <w:webHidden/>
          </w:rPr>
        </w:r>
        <w:r>
          <w:rPr>
            <w:webHidden/>
          </w:rPr>
          <w:fldChar w:fldCharType="separate"/>
        </w:r>
        <w:r>
          <w:rPr>
            <w:webHidden/>
          </w:rPr>
          <w:t>7</w:t>
        </w:r>
        <w:r>
          <w:rPr>
            <w:webHidden/>
          </w:rPr>
          <w:fldChar w:fldCharType="end"/>
        </w:r>
      </w:hyperlink>
    </w:p>
    <w:p w14:paraId="5FC6F0BF" w14:textId="77777777" w:rsidR="004D6420" w:rsidRDefault="004D6420">
      <w:pPr>
        <w:pStyle w:val="TOC2"/>
        <w:rPr>
          <w:rFonts w:asciiTheme="minorHAnsi" w:eastAsiaTheme="minorEastAsia" w:hAnsiTheme="minorHAnsi" w:cstheme="minorBidi"/>
          <w:szCs w:val="22"/>
          <w14:ligatures w14:val="standardContextual"/>
        </w:rPr>
      </w:pPr>
      <w:hyperlink w:anchor="_Toc155534688" w:history="1">
        <w:r w:rsidRPr="00DF4026">
          <w:rPr>
            <w:rStyle w:val="a8"/>
            <w:lang w:val="en-GB"/>
          </w:rPr>
          <w:t>4.2</w:t>
        </w:r>
        <w:r>
          <w:rPr>
            <w:rFonts w:asciiTheme="minorHAnsi" w:eastAsiaTheme="minorEastAsia" w:hAnsiTheme="minorHAnsi" w:cstheme="minorBidi"/>
            <w:szCs w:val="22"/>
            <w14:ligatures w14:val="standardContextual"/>
          </w:rPr>
          <w:tab/>
        </w:r>
        <w:r w:rsidRPr="00DF4026">
          <w:rPr>
            <w:rStyle w:val="a8"/>
          </w:rPr>
          <w:t>热湿环境评价指标计算</w:t>
        </w:r>
        <w:r>
          <w:rPr>
            <w:webHidden/>
          </w:rPr>
          <w:tab/>
        </w:r>
        <w:r>
          <w:rPr>
            <w:webHidden/>
          </w:rPr>
          <w:fldChar w:fldCharType="begin"/>
        </w:r>
        <w:r>
          <w:rPr>
            <w:webHidden/>
          </w:rPr>
          <w:instrText xml:space="preserve"> PAGEREF _Toc155534688 \h </w:instrText>
        </w:r>
        <w:r>
          <w:rPr>
            <w:webHidden/>
          </w:rPr>
        </w:r>
        <w:r>
          <w:rPr>
            <w:webHidden/>
          </w:rPr>
          <w:fldChar w:fldCharType="separate"/>
        </w:r>
        <w:r>
          <w:rPr>
            <w:webHidden/>
          </w:rPr>
          <w:t>8</w:t>
        </w:r>
        <w:r>
          <w:rPr>
            <w:webHidden/>
          </w:rPr>
          <w:fldChar w:fldCharType="end"/>
        </w:r>
      </w:hyperlink>
    </w:p>
    <w:p w14:paraId="6E0EC938" w14:textId="77777777" w:rsidR="004D6420" w:rsidRDefault="004D6420">
      <w:pPr>
        <w:pStyle w:val="TOC3"/>
        <w:rPr>
          <w:rFonts w:asciiTheme="minorHAnsi" w:eastAsiaTheme="minorEastAsia" w:hAnsiTheme="minorHAnsi" w:cstheme="minorBidi"/>
          <w:szCs w:val="22"/>
          <w14:ligatures w14:val="standardContextual"/>
        </w:rPr>
      </w:pPr>
      <w:hyperlink w:anchor="_Toc155534689" w:history="1">
        <w:r w:rsidRPr="00DF4026">
          <w:rPr>
            <w:rStyle w:val="a8"/>
            <w:lang w:val="en-GB"/>
          </w:rPr>
          <w:t>4.2.1</w:t>
        </w:r>
        <w:r>
          <w:rPr>
            <w:rFonts w:asciiTheme="minorHAnsi" w:eastAsiaTheme="minorEastAsia" w:hAnsiTheme="minorHAnsi" w:cstheme="minorBidi"/>
            <w:szCs w:val="22"/>
            <w14:ligatures w14:val="standardContextual"/>
          </w:rPr>
          <w:tab/>
        </w:r>
        <w:r w:rsidRPr="00DF4026">
          <w:rPr>
            <w:rStyle w:val="a8"/>
          </w:rPr>
          <w:t>PMV</w:t>
        </w:r>
        <w:r w:rsidRPr="00DF4026">
          <w:rPr>
            <w:rStyle w:val="a8"/>
          </w:rPr>
          <w:t>计算公式</w:t>
        </w:r>
        <w:r>
          <w:rPr>
            <w:webHidden/>
          </w:rPr>
          <w:tab/>
        </w:r>
        <w:r>
          <w:rPr>
            <w:webHidden/>
          </w:rPr>
          <w:fldChar w:fldCharType="begin"/>
        </w:r>
        <w:r>
          <w:rPr>
            <w:webHidden/>
          </w:rPr>
          <w:instrText xml:space="preserve"> PAGEREF _Toc155534689 \h </w:instrText>
        </w:r>
        <w:r>
          <w:rPr>
            <w:webHidden/>
          </w:rPr>
        </w:r>
        <w:r>
          <w:rPr>
            <w:webHidden/>
          </w:rPr>
          <w:fldChar w:fldCharType="separate"/>
        </w:r>
        <w:r>
          <w:rPr>
            <w:webHidden/>
          </w:rPr>
          <w:t>9</w:t>
        </w:r>
        <w:r>
          <w:rPr>
            <w:webHidden/>
          </w:rPr>
          <w:fldChar w:fldCharType="end"/>
        </w:r>
      </w:hyperlink>
    </w:p>
    <w:p w14:paraId="484A5085" w14:textId="77777777" w:rsidR="004D6420" w:rsidRDefault="004D6420">
      <w:pPr>
        <w:pStyle w:val="TOC3"/>
        <w:rPr>
          <w:rFonts w:asciiTheme="minorHAnsi" w:eastAsiaTheme="minorEastAsia" w:hAnsiTheme="minorHAnsi" w:cstheme="minorBidi"/>
          <w:szCs w:val="22"/>
          <w14:ligatures w14:val="standardContextual"/>
        </w:rPr>
      </w:pPr>
      <w:hyperlink w:anchor="_Toc155534690" w:history="1">
        <w:r w:rsidRPr="00DF4026">
          <w:rPr>
            <w:rStyle w:val="a8"/>
            <w:lang w:val="en-GB"/>
          </w:rPr>
          <w:t>4.2.2</w:t>
        </w:r>
        <w:r>
          <w:rPr>
            <w:rFonts w:asciiTheme="minorHAnsi" w:eastAsiaTheme="minorEastAsia" w:hAnsiTheme="minorHAnsi" w:cstheme="minorBidi"/>
            <w:szCs w:val="22"/>
            <w14:ligatures w14:val="standardContextual"/>
          </w:rPr>
          <w:tab/>
        </w:r>
        <w:r w:rsidRPr="00DF4026">
          <w:rPr>
            <w:rStyle w:val="a8"/>
          </w:rPr>
          <w:t>PPD</w:t>
        </w:r>
        <w:r w:rsidRPr="00DF4026">
          <w:rPr>
            <w:rStyle w:val="a8"/>
          </w:rPr>
          <w:t>计算公式</w:t>
        </w:r>
        <w:r>
          <w:rPr>
            <w:webHidden/>
          </w:rPr>
          <w:tab/>
        </w:r>
        <w:r>
          <w:rPr>
            <w:webHidden/>
          </w:rPr>
          <w:fldChar w:fldCharType="begin"/>
        </w:r>
        <w:r>
          <w:rPr>
            <w:webHidden/>
          </w:rPr>
          <w:instrText xml:space="preserve"> PAGEREF _Toc155534690 \h </w:instrText>
        </w:r>
        <w:r>
          <w:rPr>
            <w:webHidden/>
          </w:rPr>
        </w:r>
        <w:r>
          <w:rPr>
            <w:webHidden/>
          </w:rPr>
          <w:fldChar w:fldCharType="separate"/>
        </w:r>
        <w:r>
          <w:rPr>
            <w:webHidden/>
          </w:rPr>
          <w:t>9</w:t>
        </w:r>
        <w:r>
          <w:rPr>
            <w:webHidden/>
          </w:rPr>
          <w:fldChar w:fldCharType="end"/>
        </w:r>
      </w:hyperlink>
    </w:p>
    <w:p w14:paraId="65FFDCCD" w14:textId="77777777" w:rsidR="004D6420" w:rsidRDefault="004D6420">
      <w:pPr>
        <w:pStyle w:val="TOC3"/>
        <w:rPr>
          <w:rFonts w:asciiTheme="minorHAnsi" w:eastAsiaTheme="minorEastAsia" w:hAnsiTheme="minorHAnsi" w:cstheme="minorBidi"/>
          <w:szCs w:val="22"/>
          <w14:ligatures w14:val="standardContextual"/>
        </w:rPr>
      </w:pPr>
      <w:hyperlink w:anchor="_Toc155534691" w:history="1">
        <w:r w:rsidRPr="00DF4026">
          <w:rPr>
            <w:rStyle w:val="a8"/>
            <w:lang w:val="en-GB"/>
          </w:rPr>
          <w:t>4.2.3</w:t>
        </w:r>
        <w:r>
          <w:rPr>
            <w:rFonts w:asciiTheme="minorHAnsi" w:eastAsiaTheme="minorEastAsia" w:hAnsiTheme="minorHAnsi" w:cstheme="minorBidi"/>
            <w:szCs w:val="22"/>
            <w14:ligatures w14:val="standardContextual"/>
          </w:rPr>
          <w:tab/>
        </w:r>
        <w:r w:rsidRPr="00DF4026">
          <w:rPr>
            <w:rStyle w:val="a8"/>
          </w:rPr>
          <w:t>PMV</w:t>
        </w:r>
        <w:r w:rsidRPr="00DF4026">
          <w:rPr>
            <w:rStyle w:val="a8"/>
          </w:rPr>
          <w:t>和</w:t>
        </w:r>
        <w:r w:rsidRPr="00DF4026">
          <w:rPr>
            <w:rStyle w:val="a8"/>
          </w:rPr>
          <w:t>PPD</w:t>
        </w:r>
        <w:r w:rsidRPr="00DF4026">
          <w:rPr>
            <w:rStyle w:val="a8"/>
          </w:rPr>
          <w:t>达标比例计算</w:t>
        </w:r>
        <w:r>
          <w:rPr>
            <w:webHidden/>
          </w:rPr>
          <w:tab/>
        </w:r>
        <w:r>
          <w:rPr>
            <w:webHidden/>
          </w:rPr>
          <w:fldChar w:fldCharType="begin"/>
        </w:r>
        <w:r>
          <w:rPr>
            <w:webHidden/>
          </w:rPr>
          <w:instrText xml:space="preserve"> PAGEREF _Toc155534691 \h </w:instrText>
        </w:r>
        <w:r>
          <w:rPr>
            <w:webHidden/>
          </w:rPr>
        </w:r>
        <w:r>
          <w:rPr>
            <w:webHidden/>
          </w:rPr>
          <w:fldChar w:fldCharType="separate"/>
        </w:r>
        <w:r>
          <w:rPr>
            <w:webHidden/>
          </w:rPr>
          <w:t>10</w:t>
        </w:r>
        <w:r>
          <w:rPr>
            <w:webHidden/>
          </w:rPr>
          <w:fldChar w:fldCharType="end"/>
        </w:r>
      </w:hyperlink>
    </w:p>
    <w:p w14:paraId="23C68030"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92" w:history="1">
        <w:r w:rsidRPr="00DF4026">
          <w:rPr>
            <w:rStyle w:val="a8"/>
          </w:rPr>
          <w:t>5</w:t>
        </w:r>
        <w:r>
          <w:rPr>
            <w:rFonts w:asciiTheme="minorHAnsi" w:eastAsiaTheme="minorEastAsia" w:hAnsiTheme="minorHAnsi" w:cstheme="minorBidi"/>
            <w:b w:val="0"/>
            <w:bCs w:val="0"/>
            <w:szCs w:val="22"/>
            <w14:ligatures w14:val="standardContextual"/>
          </w:rPr>
          <w:tab/>
        </w:r>
        <w:r w:rsidRPr="00DF4026">
          <w:rPr>
            <w:rStyle w:val="a8"/>
          </w:rPr>
          <w:t>结果分析</w:t>
        </w:r>
        <w:r>
          <w:rPr>
            <w:webHidden/>
          </w:rPr>
          <w:tab/>
        </w:r>
        <w:r>
          <w:rPr>
            <w:webHidden/>
          </w:rPr>
          <w:fldChar w:fldCharType="begin"/>
        </w:r>
        <w:r>
          <w:rPr>
            <w:webHidden/>
          </w:rPr>
          <w:instrText xml:space="preserve"> PAGEREF _Toc155534692 \h </w:instrText>
        </w:r>
        <w:r>
          <w:rPr>
            <w:webHidden/>
          </w:rPr>
        </w:r>
        <w:r>
          <w:rPr>
            <w:webHidden/>
          </w:rPr>
          <w:fldChar w:fldCharType="separate"/>
        </w:r>
        <w:r>
          <w:rPr>
            <w:webHidden/>
          </w:rPr>
          <w:t>10</w:t>
        </w:r>
        <w:r>
          <w:rPr>
            <w:webHidden/>
          </w:rPr>
          <w:fldChar w:fldCharType="end"/>
        </w:r>
      </w:hyperlink>
    </w:p>
    <w:p w14:paraId="11307181" w14:textId="77777777" w:rsidR="004D6420" w:rsidRDefault="004D6420">
      <w:pPr>
        <w:pStyle w:val="TOC2"/>
        <w:rPr>
          <w:rFonts w:asciiTheme="minorHAnsi" w:eastAsiaTheme="minorEastAsia" w:hAnsiTheme="minorHAnsi" w:cstheme="minorBidi"/>
          <w:szCs w:val="22"/>
          <w14:ligatures w14:val="standardContextual"/>
        </w:rPr>
      </w:pPr>
      <w:hyperlink w:anchor="_Toc155534693" w:history="1">
        <w:r w:rsidRPr="00DF4026">
          <w:rPr>
            <w:rStyle w:val="a8"/>
            <w:lang w:val="en-GB"/>
          </w:rPr>
          <w:t>5.1</w:t>
        </w:r>
        <w:r>
          <w:rPr>
            <w:rFonts w:asciiTheme="minorHAnsi" w:eastAsiaTheme="minorEastAsia" w:hAnsiTheme="minorHAnsi" w:cstheme="minorBidi"/>
            <w:szCs w:val="22"/>
            <w14:ligatures w14:val="standardContextual"/>
          </w:rPr>
          <w:tab/>
        </w:r>
        <w:r w:rsidRPr="00DF4026">
          <w:rPr>
            <w:rStyle w:val="a8"/>
          </w:rPr>
          <w:t>2</w:t>
        </w:r>
        <w:r w:rsidRPr="00DF4026">
          <w:rPr>
            <w:rStyle w:val="a8"/>
          </w:rPr>
          <w:t>层分析图</w:t>
        </w:r>
        <w:r>
          <w:rPr>
            <w:webHidden/>
          </w:rPr>
          <w:tab/>
        </w:r>
        <w:r>
          <w:rPr>
            <w:webHidden/>
          </w:rPr>
          <w:fldChar w:fldCharType="begin"/>
        </w:r>
        <w:r>
          <w:rPr>
            <w:webHidden/>
          </w:rPr>
          <w:instrText xml:space="preserve"> PAGEREF _Toc155534693 \h </w:instrText>
        </w:r>
        <w:r>
          <w:rPr>
            <w:webHidden/>
          </w:rPr>
        </w:r>
        <w:r>
          <w:rPr>
            <w:webHidden/>
          </w:rPr>
          <w:fldChar w:fldCharType="separate"/>
        </w:r>
        <w:r>
          <w:rPr>
            <w:webHidden/>
          </w:rPr>
          <w:t>11</w:t>
        </w:r>
        <w:r>
          <w:rPr>
            <w:webHidden/>
          </w:rPr>
          <w:fldChar w:fldCharType="end"/>
        </w:r>
      </w:hyperlink>
    </w:p>
    <w:p w14:paraId="0A7F20F5" w14:textId="77777777" w:rsidR="004D6420" w:rsidRDefault="004D6420">
      <w:pPr>
        <w:pStyle w:val="TOC2"/>
        <w:rPr>
          <w:rFonts w:asciiTheme="minorHAnsi" w:eastAsiaTheme="minorEastAsia" w:hAnsiTheme="minorHAnsi" w:cstheme="minorBidi"/>
          <w:szCs w:val="22"/>
          <w14:ligatures w14:val="standardContextual"/>
        </w:rPr>
      </w:pPr>
      <w:hyperlink w:anchor="_Toc155534694" w:history="1">
        <w:r w:rsidRPr="00DF4026">
          <w:rPr>
            <w:rStyle w:val="a8"/>
            <w:lang w:val="en-GB"/>
          </w:rPr>
          <w:t>5.2</w:t>
        </w:r>
        <w:r>
          <w:rPr>
            <w:rFonts w:asciiTheme="minorHAnsi" w:eastAsiaTheme="minorEastAsia" w:hAnsiTheme="minorHAnsi" w:cstheme="minorBidi"/>
            <w:szCs w:val="22"/>
            <w14:ligatures w14:val="standardContextual"/>
          </w:rPr>
          <w:tab/>
        </w:r>
        <w:r w:rsidRPr="00DF4026">
          <w:rPr>
            <w:rStyle w:val="a8"/>
          </w:rPr>
          <w:t>室内</w:t>
        </w:r>
        <w:r w:rsidRPr="00DF4026">
          <w:rPr>
            <w:rStyle w:val="a8"/>
          </w:rPr>
          <w:t>PMV</w:t>
        </w:r>
        <w:r w:rsidRPr="00DF4026">
          <w:rPr>
            <w:rStyle w:val="a8"/>
          </w:rPr>
          <w:t>与</w:t>
        </w:r>
        <w:r w:rsidRPr="00DF4026">
          <w:rPr>
            <w:rStyle w:val="a8"/>
          </w:rPr>
          <w:t>PPD</w:t>
        </w:r>
        <w:r w:rsidRPr="00DF4026">
          <w:rPr>
            <w:rStyle w:val="a8"/>
          </w:rPr>
          <w:t>达标比例统计</w:t>
        </w:r>
        <w:r>
          <w:rPr>
            <w:webHidden/>
          </w:rPr>
          <w:tab/>
        </w:r>
        <w:r>
          <w:rPr>
            <w:webHidden/>
          </w:rPr>
          <w:fldChar w:fldCharType="begin"/>
        </w:r>
        <w:r>
          <w:rPr>
            <w:webHidden/>
          </w:rPr>
          <w:instrText xml:space="preserve"> PAGEREF _Toc155534694 \h </w:instrText>
        </w:r>
        <w:r>
          <w:rPr>
            <w:webHidden/>
          </w:rPr>
        </w:r>
        <w:r>
          <w:rPr>
            <w:webHidden/>
          </w:rPr>
          <w:fldChar w:fldCharType="separate"/>
        </w:r>
        <w:r>
          <w:rPr>
            <w:webHidden/>
          </w:rPr>
          <w:t>13</w:t>
        </w:r>
        <w:r>
          <w:rPr>
            <w:webHidden/>
          </w:rPr>
          <w:fldChar w:fldCharType="end"/>
        </w:r>
      </w:hyperlink>
    </w:p>
    <w:p w14:paraId="4A20083B"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95" w:history="1">
        <w:r w:rsidRPr="00DF4026">
          <w:rPr>
            <w:rStyle w:val="a8"/>
          </w:rPr>
          <w:t>6</w:t>
        </w:r>
        <w:r>
          <w:rPr>
            <w:rFonts w:asciiTheme="minorHAnsi" w:eastAsiaTheme="minorEastAsia" w:hAnsiTheme="minorHAnsi" w:cstheme="minorBidi"/>
            <w:b w:val="0"/>
            <w:bCs w:val="0"/>
            <w:szCs w:val="22"/>
            <w14:ligatures w14:val="standardContextual"/>
          </w:rPr>
          <w:tab/>
        </w:r>
        <w:r w:rsidRPr="00DF4026">
          <w:rPr>
            <w:rStyle w:val="a8"/>
          </w:rPr>
          <w:t>结论</w:t>
        </w:r>
        <w:r>
          <w:rPr>
            <w:webHidden/>
          </w:rPr>
          <w:tab/>
        </w:r>
        <w:r>
          <w:rPr>
            <w:webHidden/>
          </w:rPr>
          <w:fldChar w:fldCharType="begin"/>
        </w:r>
        <w:r>
          <w:rPr>
            <w:webHidden/>
          </w:rPr>
          <w:instrText xml:space="preserve"> PAGEREF _Toc155534695 \h </w:instrText>
        </w:r>
        <w:r>
          <w:rPr>
            <w:webHidden/>
          </w:rPr>
        </w:r>
        <w:r>
          <w:rPr>
            <w:webHidden/>
          </w:rPr>
          <w:fldChar w:fldCharType="separate"/>
        </w:r>
        <w:r>
          <w:rPr>
            <w:webHidden/>
          </w:rPr>
          <w:t>14</w:t>
        </w:r>
        <w:r>
          <w:rPr>
            <w:webHidden/>
          </w:rPr>
          <w:fldChar w:fldCharType="end"/>
        </w:r>
      </w:hyperlink>
    </w:p>
    <w:p w14:paraId="49E8A63C" w14:textId="77777777" w:rsidR="004D6420" w:rsidRDefault="004D6420">
      <w:pPr>
        <w:pStyle w:val="TOC1"/>
        <w:rPr>
          <w:rFonts w:asciiTheme="minorHAnsi" w:eastAsiaTheme="minorEastAsia" w:hAnsiTheme="minorHAnsi" w:cstheme="minorBidi"/>
          <w:b w:val="0"/>
          <w:bCs w:val="0"/>
          <w:szCs w:val="22"/>
          <w14:ligatures w14:val="standardContextual"/>
        </w:rPr>
      </w:pPr>
      <w:hyperlink w:anchor="_Toc155534696" w:history="1">
        <w:r w:rsidRPr="00DF4026">
          <w:rPr>
            <w:rStyle w:val="a8"/>
          </w:rPr>
          <w:t>7</w:t>
        </w:r>
        <w:r>
          <w:rPr>
            <w:rFonts w:asciiTheme="minorHAnsi" w:eastAsiaTheme="minorEastAsia" w:hAnsiTheme="minorHAnsi" w:cstheme="minorBidi"/>
            <w:b w:val="0"/>
            <w:bCs w:val="0"/>
            <w:szCs w:val="22"/>
            <w14:ligatures w14:val="standardContextual"/>
          </w:rPr>
          <w:tab/>
        </w:r>
        <w:r w:rsidRPr="00DF4026">
          <w:rPr>
            <w:rStyle w:val="a8"/>
          </w:rPr>
          <w:t>附录：房间分析图</w:t>
        </w:r>
        <w:r>
          <w:rPr>
            <w:webHidden/>
          </w:rPr>
          <w:tab/>
        </w:r>
        <w:r>
          <w:rPr>
            <w:webHidden/>
          </w:rPr>
          <w:fldChar w:fldCharType="begin"/>
        </w:r>
        <w:r>
          <w:rPr>
            <w:webHidden/>
          </w:rPr>
          <w:instrText xml:space="preserve"> PAGEREF _Toc155534696 \h </w:instrText>
        </w:r>
        <w:r>
          <w:rPr>
            <w:webHidden/>
          </w:rPr>
        </w:r>
        <w:r>
          <w:rPr>
            <w:webHidden/>
          </w:rPr>
          <w:fldChar w:fldCharType="separate"/>
        </w:r>
        <w:r>
          <w:rPr>
            <w:webHidden/>
          </w:rPr>
          <w:t>15</w:t>
        </w:r>
        <w:r>
          <w:rPr>
            <w:webHidden/>
          </w:rPr>
          <w:fldChar w:fldCharType="end"/>
        </w:r>
      </w:hyperlink>
    </w:p>
    <w:p w14:paraId="7D3E2DBA" w14:textId="77777777" w:rsidR="004D6420" w:rsidRDefault="004D6420">
      <w:pPr>
        <w:pStyle w:val="TOC2"/>
        <w:rPr>
          <w:rFonts w:asciiTheme="minorHAnsi" w:eastAsiaTheme="minorEastAsia" w:hAnsiTheme="minorHAnsi" w:cstheme="minorBidi"/>
          <w:szCs w:val="22"/>
          <w14:ligatures w14:val="standardContextual"/>
        </w:rPr>
      </w:pPr>
      <w:hyperlink w:anchor="_Toc155534697" w:history="1">
        <w:r w:rsidRPr="00DF4026">
          <w:rPr>
            <w:rStyle w:val="a8"/>
            <w:lang w:val="en-GB"/>
          </w:rPr>
          <w:t>7.1</w:t>
        </w:r>
        <w:r>
          <w:rPr>
            <w:rFonts w:asciiTheme="minorHAnsi" w:eastAsiaTheme="minorEastAsia" w:hAnsiTheme="minorHAnsi" w:cstheme="minorBidi"/>
            <w:szCs w:val="22"/>
            <w14:ligatures w14:val="standardContextual"/>
          </w:rPr>
          <w:tab/>
        </w:r>
        <w:r w:rsidRPr="00DF4026">
          <w:rPr>
            <w:rStyle w:val="a8"/>
          </w:rPr>
          <w:t>2006[</w:t>
        </w:r>
        <w:r w:rsidRPr="00DF4026">
          <w:rPr>
            <w:rStyle w:val="a8"/>
          </w:rPr>
          <w:t>次卧室</w:t>
        </w:r>
        <w:r w:rsidRPr="00DF4026">
          <w:rPr>
            <w:rStyle w:val="a8"/>
          </w:rPr>
          <w:t>]</w:t>
        </w:r>
        <w:r>
          <w:rPr>
            <w:webHidden/>
          </w:rPr>
          <w:tab/>
        </w:r>
        <w:r>
          <w:rPr>
            <w:webHidden/>
          </w:rPr>
          <w:fldChar w:fldCharType="begin"/>
        </w:r>
        <w:r>
          <w:rPr>
            <w:webHidden/>
          </w:rPr>
          <w:instrText xml:space="preserve"> PAGEREF _Toc155534697 \h </w:instrText>
        </w:r>
        <w:r>
          <w:rPr>
            <w:webHidden/>
          </w:rPr>
        </w:r>
        <w:r>
          <w:rPr>
            <w:webHidden/>
          </w:rPr>
          <w:fldChar w:fldCharType="separate"/>
        </w:r>
        <w:r>
          <w:rPr>
            <w:webHidden/>
          </w:rPr>
          <w:t>15</w:t>
        </w:r>
        <w:r>
          <w:rPr>
            <w:webHidden/>
          </w:rPr>
          <w:fldChar w:fldCharType="end"/>
        </w:r>
      </w:hyperlink>
    </w:p>
    <w:p w14:paraId="556D21EB"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56BB1D32" w14:textId="77777777" w:rsidR="0000578F" w:rsidRDefault="0000578F" w:rsidP="0000578F">
      <w:pPr>
        <w:pStyle w:val="1"/>
      </w:pPr>
      <w:bookmarkStart w:id="11" w:name="_Toc452108759"/>
      <w:bookmarkStart w:id="12" w:name="_Toc155534678"/>
      <w:r w:rsidRPr="0000578F">
        <w:rPr>
          <w:rFonts w:hint="eastAsia"/>
        </w:rPr>
        <w:lastRenderedPageBreak/>
        <w:t>项目概况</w:t>
      </w:r>
      <w:bookmarkEnd w:id="11"/>
      <w:bookmarkEnd w:id="12"/>
    </w:p>
    <w:p w14:paraId="635BE56C" w14:textId="77777777" w:rsidR="0000578F" w:rsidRDefault="0000578F" w:rsidP="0000578F">
      <w:pPr>
        <w:pStyle w:val="a0"/>
        <w:ind w:firstLine="420"/>
        <w:rPr>
          <w:lang w:val="en-US"/>
        </w:rPr>
      </w:pPr>
      <w:bookmarkStart w:id="13" w:name="项目概况"/>
      <w:bookmarkEnd w:id="13"/>
    </w:p>
    <w:p w14:paraId="577D4D67" w14:textId="77777777" w:rsidR="007C15B9" w:rsidRDefault="007C15B9" w:rsidP="0000578F">
      <w:pPr>
        <w:pStyle w:val="a0"/>
        <w:ind w:firstLine="420"/>
        <w:rPr>
          <w:lang w:val="en-US"/>
        </w:rPr>
      </w:pPr>
    </w:p>
    <w:p w14:paraId="7D0F5B34" w14:textId="77777777" w:rsidR="0000578F" w:rsidRDefault="0000578F" w:rsidP="0000578F">
      <w:pPr>
        <w:pStyle w:val="a0"/>
        <w:ind w:firstLine="420"/>
        <w:rPr>
          <w:lang w:val="en-US"/>
        </w:rPr>
      </w:pPr>
    </w:p>
    <w:p w14:paraId="512AE495"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75900A5B" w14:textId="77777777" w:rsidR="0000578F" w:rsidRDefault="0000578F" w:rsidP="00DC62E7">
      <w:pPr>
        <w:pStyle w:val="2"/>
      </w:pPr>
      <w:bookmarkStart w:id="14" w:name="_Toc452108760"/>
      <w:bookmarkStart w:id="15" w:name="平面图2"/>
      <w:bookmarkStart w:id="16" w:name="_Toc155534679"/>
      <w:r>
        <w:lastRenderedPageBreak/>
        <w:t>平面图</w:t>
      </w:r>
      <w:bookmarkEnd w:id="14"/>
      <w:bookmarkEnd w:id="16"/>
    </w:p>
    <w:p w14:paraId="31EA4A48"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0399E1D0" wp14:editId="417888A2">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04308480" w14:textId="77777777" w:rsidR="007B6520" w:rsidRDefault="00000000">
      <w:pPr>
        <w:pStyle w:val="a0"/>
        <w:ind w:firstLineChars="0" w:firstLine="0"/>
        <w:jc w:val="center"/>
        <w:rPr>
          <w:lang w:val="en-US"/>
        </w:rPr>
      </w:pPr>
      <w:r>
        <w:rPr>
          <w:lang w:val="en-US"/>
        </w:rPr>
        <w:t>1</w:t>
      </w:r>
      <w:r>
        <w:rPr>
          <w:lang w:val="en-US"/>
        </w:rPr>
        <w:t>层平面</w:t>
      </w:r>
    </w:p>
    <w:p w14:paraId="5457DBE5" w14:textId="77777777" w:rsidR="007B6520" w:rsidRDefault="00000000">
      <w:pPr>
        <w:pStyle w:val="a0"/>
        <w:ind w:firstLineChars="0" w:firstLine="0"/>
        <w:jc w:val="center"/>
        <w:rPr>
          <w:lang w:val="en-US"/>
        </w:rPr>
      </w:pPr>
      <w:r>
        <w:rPr>
          <w:noProof/>
        </w:rPr>
        <w:drawing>
          <wp:inline distT="0" distB="0" distL="0" distR="0" wp14:anchorId="481E7ECD" wp14:editId="54F3510B">
            <wp:extent cx="5667375" cy="364807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648075"/>
                    </a:xfrm>
                    <a:prstGeom prst="rect">
                      <a:avLst/>
                    </a:prstGeom>
                  </pic:spPr>
                </pic:pic>
              </a:graphicData>
            </a:graphic>
          </wp:inline>
        </w:drawing>
      </w:r>
    </w:p>
    <w:p w14:paraId="499BBF46" w14:textId="77777777" w:rsidR="007B6520" w:rsidRDefault="00000000">
      <w:pPr>
        <w:pStyle w:val="a0"/>
        <w:ind w:firstLineChars="0" w:firstLine="0"/>
        <w:jc w:val="center"/>
        <w:rPr>
          <w:lang w:val="en-US"/>
        </w:rPr>
      </w:pPr>
      <w:r>
        <w:rPr>
          <w:lang w:val="en-US"/>
        </w:rPr>
        <w:t>2</w:t>
      </w:r>
      <w:r>
        <w:rPr>
          <w:lang w:val="en-US"/>
        </w:rPr>
        <w:t>层平面</w:t>
      </w:r>
    </w:p>
    <w:p w14:paraId="7705CD86" w14:textId="77777777" w:rsidR="007B6520" w:rsidRDefault="00000000">
      <w:pPr>
        <w:pStyle w:val="a0"/>
        <w:ind w:firstLineChars="0" w:firstLine="0"/>
        <w:jc w:val="center"/>
        <w:rPr>
          <w:lang w:val="en-US"/>
        </w:rPr>
      </w:pPr>
      <w:r>
        <w:rPr>
          <w:noProof/>
        </w:rPr>
        <w:lastRenderedPageBreak/>
        <w:drawing>
          <wp:inline distT="0" distB="0" distL="0" distR="0" wp14:anchorId="1578F348" wp14:editId="5C19D44A">
            <wp:extent cx="5667375" cy="562927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629275"/>
                    </a:xfrm>
                    <a:prstGeom prst="rect">
                      <a:avLst/>
                    </a:prstGeom>
                  </pic:spPr>
                </pic:pic>
              </a:graphicData>
            </a:graphic>
          </wp:inline>
        </w:drawing>
      </w:r>
    </w:p>
    <w:p w14:paraId="34AA7981" w14:textId="77777777" w:rsidR="007B6520" w:rsidRDefault="00000000">
      <w:pPr>
        <w:pStyle w:val="a0"/>
        <w:ind w:firstLineChars="0" w:firstLine="0"/>
        <w:jc w:val="center"/>
        <w:rPr>
          <w:lang w:val="en-US"/>
        </w:rPr>
      </w:pPr>
      <w:r>
        <w:rPr>
          <w:lang w:val="en-US"/>
        </w:rPr>
        <w:t>3</w:t>
      </w:r>
      <w:r>
        <w:rPr>
          <w:lang w:val="en-US"/>
        </w:rPr>
        <w:t>层平面</w:t>
      </w:r>
    </w:p>
    <w:p w14:paraId="0B040C07" w14:textId="77777777" w:rsidR="007B6520" w:rsidRDefault="007B6520">
      <w:pPr>
        <w:pStyle w:val="a0"/>
        <w:ind w:firstLineChars="0" w:firstLine="0"/>
        <w:jc w:val="center"/>
        <w:rPr>
          <w:lang w:val="en-US"/>
        </w:rPr>
      </w:pPr>
    </w:p>
    <w:bookmarkEnd w:id="15"/>
    <w:p w14:paraId="354E2AEE" w14:textId="77777777" w:rsidR="00E267AA" w:rsidRDefault="00E267AA" w:rsidP="006C2D59">
      <w:pPr>
        <w:pStyle w:val="a0"/>
        <w:ind w:firstLineChars="0" w:firstLine="0"/>
        <w:jc w:val="center"/>
        <w:rPr>
          <w:lang w:val="en-US"/>
        </w:rPr>
      </w:pPr>
    </w:p>
    <w:p w14:paraId="12D1C3C1" w14:textId="77777777" w:rsidR="0000578F" w:rsidRDefault="0000578F" w:rsidP="00DC62E7">
      <w:pPr>
        <w:pStyle w:val="2"/>
      </w:pPr>
      <w:bookmarkStart w:id="18" w:name="_Toc452108761"/>
      <w:bookmarkStart w:id="19" w:name="_Toc155534680"/>
      <w:r>
        <w:rPr>
          <w:rFonts w:hint="eastAsia"/>
        </w:rPr>
        <w:t>三</w:t>
      </w:r>
      <w:r>
        <w:t>维视图</w:t>
      </w:r>
      <w:bookmarkEnd w:id="18"/>
      <w:bookmarkEnd w:id="19"/>
    </w:p>
    <w:p w14:paraId="144F8E0B"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4B09080C"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34869C36" w14:textId="77777777" w:rsidR="0069542D" w:rsidRDefault="0069542D" w:rsidP="00D40158">
      <w:pPr>
        <w:pStyle w:val="1"/>
      </w:pPr>
      <w:bookmarkStart w:id="22" w:name="TitleFormat"/>
      <w:bookmarkStart w:id="23" w:name="_Toc452108762"/>
      <w:bookmarkStart w:id="24" w:name="_Toc155534681"/>
      <w:r>
        <w:rPr>
          <w:rFonts w:hint="eastAsia"/>
        </w:rPr>
        <w:lastRenderedPageBreak/>
        <w:t>计算</w:t>
      </w:r>
      <w:r>
        <w:t>依据</w:t>
      </w:r>
      <w:bookmarkEnd w:id="22"/>
      <w:bookmarkEnd w:id="23"/>
      <w:bookmarkEnd w:id="24"/>
    </w:p>
    <w:p w14:paraId="2B239404"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0EF23379"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7CAD7083"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24C23D57"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4AB7EDE0"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0D2D77DB"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245BB8FE"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6DD4B718"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14811739"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376490CB" w14:textId="77777777" w:rsidR="0000578F" w:rsidRDefault="0000578F" w:rsidP="0000578F">
      <w:pPr>
        <w:pStyle w:val="1"/>
      </w:pPr>
      <w:bookmarkStart w:id="29" w:name="_Toc155534682"/>
      <w:r>
        <w:rPr>
          <w:rFonts w:hint="eastAsia"/>
        </w:rPr>
        <w:t>参考</w:t>
      </w:r>
      <w:r>
        <w:t>标准</w:t>
      </w:r>
      <w:bookmarkEnd w:id="25"/>
      <w:bookmarkEnd w:id="29"/>
    </w:p>
    <w:p w14:paraId="2813803B"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0F2B3206"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w:t>
      </w:r>
      <w:proofErr w:type="gramStart"/>
      <w:r w:rsidRPr="008E2A42">
        <w:rPr>
          <w:rFonts w:hint="eastAsia"/>
          <w:lang w:val="en-US"/>
        </w:rPr>
        <w:t>每再增加</w:t>
      </w:r>
      <w:proofErr w:type="gramEnd"/>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072ADAD0" w14:textId="77777777" w:rsidR="0000578F" w:rsidRDefault="0000578F" w:rsidP="0000578F">
      <w:pPr>
        <w:pStyle w:val="1"/>
      </w:pPr>
      <w:bookmarkStart w:id="33" w:name="_Toc155534683"/>
      <w:r>
        <w:rPr>
          <w:rFonts w:hint="eastAsia"/>
        </w:rPr>
        <w:t>计算</w:t>
      </w:r>
      <w:bookmarkEnd w:id="30"/>
      <w:bookmarkEnd w:id="31"/>
      <w:r w:rsidR="008E2A42">
        <w:rPr>
          <w:rFonts w:hint="eastAsia"/>
        </w:rPr>
        <w:t>方法</w:t>
      </w:r>
      <w:bookmarkEnd w:id="33"/>
    </w:p>
    <w:p w14:paraId="12190DBF"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663103FE" w14:textId="77777777" w:rsidR="008E2A42" w:rsidRPr="008E2A42" w:rsidRDefault="008E2A42" w:rsidP="00DC62E7">
      <w:pPr>
        <w:pStyle w:val="2"/>
      </w:pPr>
      <w:bookmarkStart w:id="34" w:name="_Toc155534684"/>
      <w:r>
        <w:t>CFD</w:t>
      </w:r>
      <w:r>
        <w:rPr>
          <w:rFonts w:hint="eastAsia"/>
        </w:rPr>
        <w:t>计算原理</w:t>
      </w:r>
      <w:bookmarkEnd w:id="34"/>
    </w:p>
    <w:p w14:paraId="01731C8A" w14:textId="77777777" w:rsidR="008E2A42" w:rsidRDefault="008E2A42" w:rsidP="008E2A42">
      <w:pPr>
        <w:pStyle w:val="3"/>
      </w:pPr>
      <w:bookmarkStart w:id="35" w:name="_Toc155534685"/>
      <w:r>
        <w:rPr>
          <w:rFonts w:hint="eastAsia"/>
        </w:rPr>
        <w:t>湍流模型</w:t>
      </w:r>
      <w:bookmarkEnd w:id="35"/>
    </w:p>
    <w:p w14:paraId="381A97E0"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6F4139A0"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4D6420">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32A719C1"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344C9ED8"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7A7697B6"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43802181"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4F93C5AC"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313390A"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00B5095C"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259228DB"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73362EF9"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1537218F"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3C34CE7C"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50E25080" w14:textId="77777777" w:rsidR="008E2A42" w:rsidRDefault="008E2A42" w:rsidP="0075153F">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7F0F235E"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534686"/>
      <w:r w:rsidRPr="00F37BBC">
        <w:rPr>
          <w:rFonts w:hint="eastAsia"/>
        </w:rPr>
        <w:t>边界条件</w:t>
      </w:r>
      <w:bookmarkEnd w:id="36"/>
      <w:bookmarkEnd w:id="37"/>
      <w:bookmarkEnd w:id="38"/>
      <w:bookmarkEnd w:id="39"/>
    </w:p>
    <w:p w14:paraId="02CCC4BD"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04A4363E"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2AC1A91E"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62819E08" w14:textId="77777777" w:rsidR="00B754F3" w:rsidRPr="008B5F22" w:rsidRDefault="00B754F3" w:rsidP="008B5F22">
      <w:pPr>
        <w:spacing w:line="400" w:lineRule="atLeast"/>
        <w:rPr>
          <w:szCs w:val="21"/>
        </w:rPr>
      </w:pPr>
    </w:p>
    <w:p w14:paraId="21988811"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73A8A63A"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534687"/>
      <w:r>
        <w:rPr>
          <w:rFonts w:hint="eastAsia"/>
        </w:rPr>
        <w:t>求解计算</w:t>
      </w:r>
      <w:bookmarkEnd w:id="40"/>
      <w:bookmarkEnd w:id="41"/>
      <w:bookmarkEnd w:id="42"/>
      <w:bookmarkEnd w:id="43"/>
    </w:p>
    <w:p w14:paraId="27FDE5CC"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52659E25"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1F70E5E2"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65F2117E" wp14:editId="1295FD39">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492FCCEB"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49D52797"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4D6420">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7FA8DE03"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115CABFE"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2B3EE479"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26CFCE73"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1F201D25" wp14:editId="2E0AD914">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0D2FD91D"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7136966D" wp14:editId="5635BC59">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7BA064AB"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0C5A06F0"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74C8E3C0"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59D6304A"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09076452" w14:textId="77777777" w:rsidR="008E2A42" w:rsidRDefault="008E2A42" w:rsidP="0075153F">
            <w:pPr>
              <w:widowControl w:val="0"/>
              <w:jc w:val="both"/>
              <w:rPr>
                <w:rFonts w:cs="Calibri"/>
                <w:kern w:val="2"/>
                <w:szCs w:val="24"/>
              </w:rPr>
            </w:pPr>
            <w:r>
              <w:rPr>
                <w:szCs w:val="24"/>
              </w:rPr>
              <w:t>0</w:t>
            </w:r>
          </w:p>
        </w:tc>
      </w:tr>
      <w:tr w:rsidR="008E2A42" w14:paraId="4F6F21EE"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342EDE1"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49ACB10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668779C5" wp14:editId="765779CB">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10FF65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14E84AEC" wp14:editId="2E8F020C">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C6951A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3F4E56AF" wp14:editId="3B6046A0">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409F3F77"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757582B8"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3824D63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778233CD" wp14:editId="590A2AD8">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839C75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761A858B" wp14:editId="728226F8">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BA0BDD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061DF381" wp14:editId="461355A2">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6EB3093A"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38527CB7"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4F87531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6EC90369" wp14:editId="3094D200">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58AA42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58491168" wp14:editId="062DA098">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2C8DC2B"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1F76AA95" wp14:editId="267AD4EC">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1B1D4D89"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575EB55" w14:textId="77777777" w:rsidR="008E2A42" w:rsidRDefault="008E2A42" w:rsidP="0075153F">
            <w:pPr>
              <w:rPr>
                <w:rFonts w:cs="Calibri"/>
                <w:kern w:val="2"/>
                <w:szCs w:val="24"/>
              </w:rPr>
            </w:pPr>
            <w:r>
              <w:rPr>
                <w:rFonts w:hint="eastAsia"/>
                <w:szCs w:val="24"/>
              </w:rPr>
              <w:t>湍流</w:t>
            </w:r>
          </w:p>
          <w:p w14:paraId="77D216FC"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51C8AC18"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51471D74" wp14:editId="3041BC11">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A7EF9F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4D8923E" wp14:editId="636F4BF5">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447A1F7"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3FC1E460" wp14:editId="0C62FFB5">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6906E5A0"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4E343B37" w14:textId="77777777" w:rsidR="008E2A42" w:rsidRDefault="008E2A42" w:rsidP="0075153F">
            <w:pPr>
              <w:rPr>
                <w:rFonts w:cs="Calibri"/>
                <w:kern w:val="2"/>
                <w:szCs w:val="24"/>
              </w:rPr>
            </w:pPr>
            <w:r>
              <w:rPr>
                <w:rFonts w:hint="eastAsia"/>
                <w:szCs w:val="24"/>
              </w:rPr>
              <w:lastRenderedPageBreak/>
              <w:t>湍流</w:t>
            </w:r>
          </w:p>
          <w:p w14:paraId="44D07A88"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0CF98D2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4CF88B82" wp14:editId="760CE260">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CA99BB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7556925" wp14:editId="52AF9C6A">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1C68C7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36105E88" wp14:editId="2D0760F2">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5054B29E"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48A420D6"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5B8C994B"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0F1F0014" wp14:editId="3352C2C7">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3BE1AD2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09071906" wp14:editId="7057AEA7">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5BBBD7DA"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6ED434B3" wp14:editId="5DF6B6EE">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5C552ADE"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4A5A6DD3"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5CD4A4B2" wp14:editId="64BF3181">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5DB10D6" wp14:editId="10219599">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374B65E" wp14:editId="5F851F4B">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10E76DC" wp14:editId="72F29E00">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0A45C29" wp14:editId="1C707BF8">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250A23A" wp14:editId="0A6C4957">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7463FE8" wp14:editId="5D0E950D">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378F19C" wp14:editId="21D9B801">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874B908" wp14:editId="70EB4A5C">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0D909F31" wp14:editId="0037C058">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5DAA384" wp14:editId="5FBFFDF5">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637E83BB" wp14:editId="07909413">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508D4909" wp14:editId="5737B795">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0A341611"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0F8ABCC1" wp14:editId="5877E19F">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0A1782BB" wp14:editId="42FEFDF9">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4B622295" wp14:editId="0ED581E7">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0B3F388F"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2FE5313E" wp14:editId="069EE574">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18D54306" wp14:editId="4878F347">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319CA2D" wp14:editId="6F6E02F3">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A7425FA" wp14:editId="04E1D1D9">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13698A23" w14:textId="77777777" w:rsidR="008E2A42" w:rsidRDefault="008E2A42" w:rsidP="009C4AB3">
      <w:pPr>
        <w:pStyle w:val="a0"/>
        <w:numPr>
          <w:ilvl w:val="0"/>
          <w:numId w:val="5"/>
        </w:numPr>
        <w:ind w:firstLineChars="0"/>
        <w:rPr>
          <w:b/>
          <w:lang w:val="en-US"/>
        </w:rPr>
      </w:pPr>
      <w:r>
        <w:rPr>
          <w:rFonts w:hint="eastAsia"/>
          <w:b/>
          <w:lang w:val="en-US"/>
        </w:rPr>
        <w:t>差分格式</w:t>
      </w:r>
    </w:p>
    <w:p w14:paraId="52E51F6E"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3AF39A13" w14:textId="77777777" w:rsidR="008E2A42" w:rsidRDefault="008E2A42" w:rsidP="00DC62E7">
      <w:pPr>
        <w:pStyle w:val="2"/>
      </w:pPr>
      <w:bookmarkStart w:id="46" w:name="_Toc155534688"/>
      <w:r>
        <w:rPr>
          <w:rFonts w:hint="eastAsia"/>
        </w:rPr>
        <w:t>热湿环境</w:t>
      </w:r>
      <w:r w:rsidR="00061E8B">
        <w:rPr>
          <w:rFonts w:hint="eastAsia"/>
        </w:rPr>
        <w:t>评价</w:t>
      </w:r>
      <w:r w:rsidR="00061E8B">
        <w:t>指标</w:t>
      </w:r>
      <w:r>
        <w:rPr>
          <w:rFonts w:hint="eastAsia"/>
        </w:rPr>
        <w:t>计算</w:t>
      </w:r>
      <w:bookmarkEnd w:id="46"/>
    </w:p>
    <w:p w14:paraId="2E6A9FF3" w14:textId="77777777" w:rsidR="008E2A42" w:rsidRPr="0010629E" w:rsidRDefault="008E2A42" w:rsidP="00B85F17">
      <w:pPr>
        <w:pStyle w:val="a0"/>
        <w:ind w:firstLine="420"/>
        <w:rPr>
          <w:lang w:val="zh-CN"/>
        </w:rPr>
      </w:pPr>
      <w:r w:rsidRPr="0010629E">
        <w:rPr>
          <w:lang w:val="zh-CN"/>
        </w:rPr>
        <w:t>人类的</w:t>
      </w:r>
      <w:proofErr w:type="gramStart"/>
      <w:r w:rsidRPr="0010629E">
        <w:rPr>
          <w:lang w:val="zh-CN"/>
        </w:rPr>
        <w:t>热感觉</w:t>
      </w:r>
      <w:proofErr w:type="gramEnd"/>
      <w:r w:rsidRPr="0010629E">
        <w:rPr>
          <w:lang w:val="zh-CN"/>
        </w:rPr>
        <w:t>主要与其全身热平衡有关。这种平衡不仅受空气温度、平均辐射温度、风速和空气湿度等环境参数影响，还受人体活动和着装的影响。对这些参数估算或测量后，人的整体</w:t>
      </w:r>
      <w:proofErr w:type="gramStart"/>
      <w:r w:rsidRPr="0010629E">
        <w:rPr>
          <w:lang w:val="zh-CN"/>
        </w:rPr>
        <w:t>热感觉</w:t>
      </w:r>
      <w:proofErr w:type="gramEnd"/>
      <w:r w:rsidRPr="0010629E">
        <w:rPr>
          <w:lang w:val="zh-CN"/>
        </w:rPr>
        <w:t>可以通过计算预计平均热感觉指数（</w:t>
      </w:r>
      <w:r w:rsidRPr="0010629E">
        <w:rPr>
          <w:lang w:val="zh-CN"/>
        </w:rPr>
        <w:t>PMV</w:t>
      </w:r>
      <w:r w:rsidRPr="0010629E">
        <w:rPr>
          <w:lang w:val="zh-CN"/>
        </w:rPr>
        <w:t>）进行预测</w:t>
      </w:r>
      <w:r>
        <w:rPr>
          <w:rFonts w:hint="eastAsia"/>
          <w:lang w:val="zh-CN"/>
        </w:rPr>
        <w:t>。</w:t>
      </w:r>
    </w:p>
    <w:p w14:paraId="4B86E6F9"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w:t>
      </w:r>
      <w:proofErr w:type="gramStart"/>
      <w:r>
        <w:rPr>
          <w:rFonts w:hint="eastAsia"/>
          <w:lang w:val="en-US"/>
        </w:rPr>
        <w:t>热感觉</w:t>
      </w:r>
      <w:proofErr w:type="gramEnd"/>
      <w:r>
        <w:rPr>
          <w:rFonts w:hint="eastAsia"/>
          <w:lang w:val="en-US"/>
        </w:rPr>
        <w:t>等级投票的平均指数，根据人体热平衡的基本方程式以及心理和生理主观</w:t>
      </w:r>
      <w:proofErr w:type="gramStart"/>
      <w:r>
        <w:rPr>
          <w:rFonts w:hint="eastAsia"/>
          <w:lang w:val="en-US"/>
        </w:rPr>
        <w:t>热感觉</w:t>
      </w:r>
      <w:proofErr w:type="gramEnd"/>
      <w:r>
        <w:rPr>
          <w:rFonts w:hint="eastAsia"/>
          <w:lang w:val="en-US"/>
        </w:rPr>
        <w:t>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1157B30E" w14:textId="77777777" w:rsidR="008E2A42" w:rsidRPr="00EB57A4" w:rsidRDefault="008E2A42" w:rsidP="00122DD1">
      <w:pPr>
        <w:pStyle w:val="3"/>
      </w:pPr>
      <w:bookmarkStart w:id="48" w:name="_Toc155534689"/>
      <w:r>
        <w:lastRenderedPageBreak/>
        <w:t>PMV</w:t>
      </w:r>
      <w:r>
        <w:rPr>
          <w:rFonts w:hint="eastAsia"/>
        </w:rPr>
        <w:t>计算公式</w:t>
      </w:r>
      <w:bookmarkEnd w:id="48"/>
    </w:p>
    <w:bookmarkEnd w:id="47"/>
    <w:p w14:paraId="6C7CD655"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663C2621" wp14:editId="2C8FB7F3">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0C376834" w14:textId="77777777" w:rsidR="008E2A42" w:rsidRDefault="008E2A42" w:rsidP="008E2A42">
      <w:pPr>
        <w:pStyle w:val="a0"/>
        <w:ind w:firstLineChars="300" w:firstLine="630"/>
        <w:rPr>
          <w:lang w:val="en-US"/>
        </w:rPr>
      </w:pPr>
      <w:r>
        <w:rPr>
          <w:rFonts w:hint="eastAsia"/>
          <w:lang w:val="en-US"/>
        </w:rPr>
        <w:t>式中：</w:t>
      </w:r>
    </w:p>
    <w:p w14:paraId="44A546F7"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13A054CA"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08E181CF"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4E3D8D0F" w14:textId="77777777" w:rsidR="008E2A42" w:rsidRDefault="00122DD1" w:rsidP="008E2A42">
      <w:pPr>
        <w:pStyle w:val="a0"/>
        <w:ind w:firstLineChars="300" w:firstLine="630"/>
        <w:rPr>
          <w:lang w:val="en-US"/>
        </w:rPr>
      </w:pPr>
      <w:r>
        <w:rPr>
          <w:rFonts w:hint="eastAsia"/>
          <w:i/>
          <w:iCs/>
          <w:lang w:val="en-US"/>
        </w:rPr>
        <w:t>l</w:t>
      </w:r>
      <w:r w:rsidR="008E2A42" w:rsidRPr="008A499E">
        <w:rPr>
          <w:vertAlign w:val="subscript"/>
          <w:lang w:val="en-US"/>
        </w:rPr>
        <w:t>cl</w:t>
      </w:r>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2A594E65" w14:textId="77777777" w:rsidR="008E2A42" w:rsidRDefault="008E2A42" w:rsidP="008E2A42">
      <w:pPr>
        <w:pStyle w:val="a0"/>
        <w:ind w:firstLineChars="300" w:firstLine="630"/>
        <w:rPr>
          <w:lang w:val="en-US"/>
        </w:rPr>
      </w:pPr>
      <w:r w:rsidRPr="00CA3C05">
        <w:rPr>
          <w:i/>
          <w:iCs/>
          <w:lang w:val="en-US"/>
        </w:rPr>
        <w:t>f</w:t>
      </w:r>
      <w:r w:rsidRPr="00CA3C05">
        <w:rPr>
          <w:vertAlign w:val="subscript"/>
          <w:lang w:val="en-US"/>
        </w:rPr>
        <w:t>cl</w:t>
      </w:r>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3F213948"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789F48A8" w14:textId="77777777" w:rsidR="008E2A42" w:rsidRDefault="008E2A42" w:rsidP="00435221">
      <w:pPr>
        <w:pStyle w:val="a0"/>
        <w:ind w:firstLineChars="300" w:firstLine="630"/>
        <w:rPr>
          <w:lang w:val="en-US"/>
        </w:rPr>
      </w:pPr>
      <w:r w:rsidRPr="00997588">
        <w:rPr>
          <w:position w:val="-6"/>
        </w:rPr>
        <w:object w:dxaOrig="200" w:dyaOrig="360" w14:anchorId="25310E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6" o:title=""/>
          </v:shape>
          <o:OLEObject Type="Embed" ProgID="Equation.3" ShapeID="_x0000_i1025" DrawAspect="Content" ObjectID="_1766147456" r:id="rId57"/>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11B35C81"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28F083ED"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2E01E461" w14:textId="77777777" w:rsidR="008E2A42" w:rsidRDefault="008E2A42" w:rsidP="008E2A42">
      <w:pPr>
        <w:pStyle w:val="a0"/>
        <w:ind w:firstLineChars="300" w:firstLine="630"/>
        <w:rPr>
          <w:lang w:val="en-US"/>
        </w:rPr>
      </w:pPr>
      <w:r w:rsidRPr="00302E93">
        <w:rPr>
          <w:i/>
          <w:iCs/>
          <w:lang w:val="en-US"/>
        </w:rPr>
        <w:t>h</w:t>
      </w:r>
      <w:r w:rsidRPr="00302E93">
        <w:rPr>
          <w:vertAlign w:val="subscript"/>
          <w:lang w:val="en-US"/>
        </w:rPr>
        <w:t xml:space="preserve">c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19A32971" w14:textId="77777777" w:rsidR="008E2A42" w:rsidRDefault="008E2A42" w:rsidP="008E2A42">
      <w:pPr>
        <w:pStyle w:val="a0"/>
        <w:ind w:firstLineChars="300" w:firstLine="630"/>
        <w:rPr>
          <w:lang w:val="en-US"/>
        </w:rPr>
      </w:pPr>
      <w:r w:rsidRPr="00302E93">
        <w:rPr>
          <w:i/>
          <w:iCs/>
          <w:lang w:val="en-US"/>
        </w:rPr>
        <w:t>t</w:t>
      </w:r>
      <w:r w:rsidRPr="00302E93">
        <w:rPr>
          <w:vertAlign w:val="subscript"/>
          <w:lang w:val="en-US"/>
        </w:rPr>
        <w:t>cl</w:t>
      </w:r>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2379A37A"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0C81477B" w14:textId="77777777" w:rsidR="008E2A42" w:rsidRDefault="008E2A42" w:rsidP="008E2A42">
      <w:pPr>
        <w:pStyle w:val="3"/>
        <w:tabs>
          <w:tab w:val="num" w:pos="360"/>
          <w:tab w:val="left" w:pos="578"/>
        </w:tabs>
        <w:ind w:left="0" w:firstLine="0"/>
      </w:pPr>
      <w:bookmarkStart w:id="49" w:name="_Toc155534690"/>
      <w:r>
        <w:t>PPD</w:t>
      </w:r>
      <w:r>
        <w:rPr>
          <w:rFonts w:hint="eastAsia"/>
        </w:rPr>
        <w:t>计算公式</w:t>
      </w:r>
      <w:bookmarkEnd w:id="49"/>
    </w:p>
    <w:p w14:paraId="569FEA16"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w:t>
      </w:r>
      <w:proofErr w:type="gramStart"/>
      <w:r w:rsidR="008E2A42" w:rsidRPr="007206A9">
        <w:rPr>
          <w:rFonts w:hint="eastAsia"/>
          <w:lang w:val="en-US"/>
        </w:rPr>
        <w:t>一</w:t>
      </w:r>
      <w:proofErr w:type="gramEnd"/>
      <w:r w:rsidR="008E2A42" w:rsidRPr="007206A9">
        <w:rPr>
          <w:rFonts w:hint="eastAsia"/>
          <w:lang w:val="en-US"/>
        </w:rPr>
        <w:t>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4FE434DE" w14:textId="77777777" w:rsidR="008E2A42" w:rsidRDefault="00D256CB" w:rsidP="008E2A42">
      <w:pPr>
        <w:pStyle w:val="a0"/>
        <w:ind w:firstLine="420"/>
        <w:rPr>
          <w:noProof/>
          <w:lang w:val="en-US"/>
        </w:rPr>
      </w:pPr>
      <w:r w:rsidRPr="00AB5C98">
        <w:rPr>
          <w:noProof/>
          <w:lang w:val="en-US"/>
        </w:rPr>
        <w:drawing>
          <wp:inline distT="0" distB="0" distL="0" distR="0" wp14:anchorId="6AE4205F" wp14:editId="4CBACE41">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00CD118D"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56270D16"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332DEE0B"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35876343" wp14:editId="25F7DE67">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0411F444"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3FD48721" w14:textId="77777777" w:rsidR="008E2A42" w:rsidRDefault="008E2A42" w:rsidP="008E2A42">
      <w:pPr>
        <w:pStyle w:val="3"/>
        <w:tabs>
          <w:tab w:val="num" w:pos="360"/>
          <w:tab w:val="left" w:pos="578"/>
        </w:tabs>
        <w:ind w:left="0" w:firstLine="0"/>
      </w:pPr>
      <w:bookmarkStart w:id="50" w:name="_Toc155534691"/>
      <w:r>
        <w:rPr>
          <w:rFonts w:hint="eastAsia"/>
        </w:rPr>
        <w:t>PMV和PPD达标比例计算</w:t>
      </w:r>
      <w:bookmarkEnd w:id="50"/>
    </w:p>
    <w:p w14:paraId="5750E031"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54B5A485" w14:textId="77777777" w:rsidR="008E2A42" w:rsidRDefault="008E2A42" w:rsidP="008E2A42">
      <w:pPr>
        <w:pStyle w:val="1"/>
        <w:tabs>
          <w:tab w:val="left" w:pos="432"/>
        </w:tabs>
      </w:pPr>
      <w:bookmarkStart w:id="51" w:name="_Toc452108768"/>
      <w:bookmarkStart w:id="52" w:name="_Toc3745"/>
      <w:bookmarkStart w:id="53" w:name="_Toc155534692"/>
      <w:r>
        <w:rPr>
          <w:rFonts w:hint="eastAsia"/>
        </w:rPr>
        <w:t>结果</w:t>
      </w:r>
      <w:r>
        <w:t>分析</w:t>
      </w:r>
      <w:bookmarkEnd w:id="51"/>
      <w:bookmarkEnd w:id="52"/>
      <w:bookmarkEnd w:id="53"/>
    </w:p>
    <w:p w14:paraId="577571A9"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25930BD6" w14:textId="77777777" w:rsidTr="004D3820">
        <w:tc>
          <w:tcPr>
            <w:tcW w:w="704" w:type="dxa"/>
            <w:shd w:val="clear" w:color="auto" w:fill="E6E6E6"/>
            <w:vAlign w:val="center"/>
            <w:hideMark/>
          </w:tcPr>
          <w:p w14:paraId="4F963716"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50CC26E6"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42FD3293" w14:textId="77777777" w:rsidR="004D3820" w:rsidRDefault="004D3820" w:rsidP="00D45D1C">
            <w:pPr>
              <w:pStyle w:val="a0"/>
              <w:spacing w:line="0" w:lineRule="atLeast"/>
              <w:ind w:firstLineChars="0" w:firstLine="0"/>
            </w:pPr>
            <w:r w:rsidRPr="001240BB">
              <w:rPr>
                <w:rFonts w:hint="eastAsia"/>
              </w:rPr>
              <w:t>室外温度</w:t>
            </w:r>
          </w:p>
          <w:p w14:paraId="068A1642"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7A84A82E" w14:textId="77777777" w:rsidR="004D3820" w:rsidRDefault="004D3820" w:rsidP="00BB6E3E">
            <w:pPr>
              <w:pStyle w:val="a0"/>
              <w:spacing w:line="0" w:lineRule="atLeast"/>
              <w:ind w:firstLineChars="0" w:firstLine="0"/>
              <w:jc w:val="center"/>
            </w:pPr>
            <w:r w:rsidRPr="001240BB">
              <w:rPr>
                <w:rFonts w:hint="eastAsia"/>
              </w:rPr>
              <w:t>人体代谢</w:t>
            </w:r>
          </w:p>
          <w:p w14:paraId="4E34F47B"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6093F19E" w14:textId="77777777" w:rsidR="004D3820" w:rsidRDefault="004D3820" w:rsidP="00BB6E3E">
            <w:pPr>
              <w:pStyle w:val="a0"/>
              <w:spacing w:line="0" w:lineRule="atLeast"/>
              <w:ind w:firstLineChars="0" w:firstLine="0"/>
              <w:jc w:val="center"/>
            </w:pPr>
            <w:r w:rsidRPr="001240BB">
              <w:rPr>
                <w:rFonts w:hint="eastAsia"/>
              </w:rPr>
              <w:t>对外做功</w:t>
            </w:r>
          </w:p>
          <w:p w14:paraId="26A9198F"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404650A6" w14:textId="77777777" w:rsidR="004D3820" w:rsidRDefault="004D3820" w:rsidP="00BB6E3E">
            <w:pPr>
              <w:pStyle w:val="a0"/>
              <w:spacing w:line="0" w:lineRule="atLeast"/>
              <w:ind w:firstLineChars="0" w:firstLine="0"/>
              <w:jc w:val="center"/>
            </w:pPr>
            <w:r w:rsidRPr="001240BB">
              <w:rPr>
                <w:rFonts w:hint="eastAsia"/>
              </w:rPr>
              <w:t>服装热阻</w:t>
            </w:r>
          </w:p>
          <w:p w14:paraId="6490D801" w14:textId="77777777" w:rsidR="004D3820" w:rsidRPr="001240BB" w:rsidRDefault="004D3820" w:rsidP="00BB6E3E">
            <w:pPr>
              <w:pStyle w:val="a0"/>
              <w:spacing w:line="0" w:lineRule="atLeast"/>
              <w:ind w:firstLineChars="0" w:firstLine="0"/>
              <w:jc w:val="center"/>
            </w:pPr>
            <w:r w:rsidRPr="001240BB">
              <w:t>(</w:t>
            </w:r>
            <w:r>
              <w:rPr>
                <w:rFonts w:hint="eastAsia"/>
              </w:rPr>
              <w:t>clo</w:t>
            </w:r>
            <w:r w:rsidRPr="001240BB">
              <w:t>)</w:t>
            </w:r>
          </w:p>
        </w:tc>
        <w:tc>
          <w:tcPr>
            <w:tcW w:w="1058" w:type="dxa"/>
            <w:shd w:val="clear" w:color="auto" w:fill="E6E6E6"/>
            <w:vAlign w:val="center"/>
            <w:hideMark/>
          </w:tcPr>
          <w:p w14:paraId="23BB8731" w14:textId="77777777" w:rsidR="004D3820" w:rsidRDefault="004D3820" w:rsidP="00BB6E3E">
            <w:pPr>
              <w:pStyle w:val="a0"/>
              <w:spacing w:line="0" w:lineRule="atLeast"/>
              <w:ind w:firstLineChars="0" w:firstLine="0"/>
              <w:jc w:val="center"/>
            </w:pPr>
            <w:r w:rsidRPr="001240BB">
              <w:rPr>
                <w:rFonts w:hint="eastAsia"/>
              </w:rPr>
              <w:t>相对湿度</w:t>
            </w:r>
          </w:p>
          <w:p w14:paraId="6C3E1AB2"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6DAE2A63" w14:textId="77777777" w:rsidTr="004D3820">
        <w:tc>
          <w:tcPr>
            <w:tcW w:w="704" w:type="dxa"/>
          </w:tcPr>
          <w:p w14:paraId="1539DD3F" w14:textId="77777777" w:rsidR="004D3820" w:rsidRPr="001240BB" w:rsidRDefault="004D3820" w:rsidP="001240BB">
            <w:pPr>
              <w:pStyle w:val="a0"/>
              <w:ind w:firstLineChars="0" w:firstLine="0"/>
              <w:jc w:val="right"/>
            </w:pPr>
            <w:r>
              <w:t>1</w:t>
            </w:r>
          </w:p>
        </w:tc>
        <w:tc>
          <w:tcPr>
            <w:tcW w:w="4213" w:type="dxa"/>
          </w:tcPr>
          <w:p w14:paraId="67E97ED2" w14:textId="77777777" w:rsidR="004D3820" w:rsidRPr="001240BB" w:rsidRDefault="004D3820" w:rsidP="001240BB">
            <w:pPr>
              <w:pStyle w:val="a0"/>
              <w:ind w:firstLineChars="0" w:firstLine="0"/>
            </w:pPr>
            <w:r>
              <w:t>2</w:t>
            </w:r>
            <w:r>
              <w:t>层</w:t>
            </w:r>
            <w:r>
              <w:t>-</w:t>
            </w:r>
            <w:r>
              <w:t>房间</w:t>
            </w:r>
            <w:r>
              <w:t>2006</w:t>
            </w:r>
          </w:p>
        </w:tc>
        <w:tc>
          <w:tcPr>
            <w:tcW w:w="1104" w:type="dxa"/>
            <w:vAlign w:val="center"/>
          </w:tcPr>
          <w:p w14:paraId="03B31C54" w14:textId="77777777" w:rsidR="004D3820" w:rsidRPr="001240BB" w:rsidRDefault="004D3820" w:rsidP="001240BB">
            <w:pPr>
              <w:pStyle w:val="a0"/>
              <w:ind w:firstLineChars="0" w:firstLine="0"/>
            </w:pPr>
            <w:r>
              <w:t>0</w:t>
            </w:r>
          </w:p>
        </w:tc>
        <w:tc>
          <w:tcPr>
            <w:tcW w:w="1075" w:type="dxa"/>
          </w:tcPr>
          <w:p w14:paraId="0952746C" w14:textId="77777777" w:rsidR="004D3820" w:rsidRPr="001240BB" w:rsidRDefault="004D3820" w:rsidP="001240BB">
            <w:pPr>
              <w:pStyle w:val="a0"/>
              <w:ind w:firstLineChars="0" w:firstLine="0"/>
            </w:pPr>
            <w:r>
              <w:t>0.8</w:t>
            </w:r>
          </w:p>
        </w:tc>
        <w:tc>
          <w:tcPr>
            <w:tcW w:w="1075" w:type="dxa"/>
          </w:tcPr>
          <w:p w14:paraId="3B4905A9" w14:textId="77777777" w:rsidR="004D3820" w:rsidRPr="001240BB" w:rsidRDefault="004D3820" w:rsidP="001240BB">
            <w:pPr>
              <w:pStyle w:val="a0"/>
              <w:ind w:firstLineChars="0" w:firstLine="0"/>
            </w:pPr>
            <w:r>
              <w:t>0</w:t>
            </w:r>
          </w:p>
        </w:tc>
        <w:tc>
          <w:tcPr>
            <w:tcW w:w="1068" w:type="dxa"/>
          </w:tcPr>
          <w:p w14:paraId="7B6B0799" w14:textId="77777777" w:rsidR="004D3820" w:rsidRPr="001240BB" w:rsidRDefault="004D3820" w:rsidP="001240BB">
            <w:pPr>
              <w:pStyle w:val="a0"/>
              <w:ind w:firstLineChars="0" w:firstLine="0"/>
            </w:pPr>
            <w:r>
              <w:t>0.6</w:t>
            </w:r>
          </w:p>
        </w:tc>
        <w:tc>
          <w:tcPr>
            <w:tcW w:w="1058" w:type="dxa"/>
          </w:tcPr>
          <w:p w14:paraId="540F654D" w14:textId="77777777" w:rsidR="004D3820" w:rsidRPr="001240BB" w:rsidRDefault="004D3820" w:rsidP="001240BB">
            <w:pPr>
              <w:pStyle w:val="a0"/>
              <w:ind w:firstLineChars="0" w:firstLine="0"/>
            </w:pPr>
            <w:r>
              <w:t>50</w:t>
            </w:r>
          </w:p>
        </w:tc>
      </w:tr>
      <w:bookmarkEnd w:id="54"/>
    </w:tbl>
    <w:p w14:paraId="4D9D1BFD" w14:textId="77777777" w:rsidR="001240BB" w:rsidRPr="001240BB" w:rsidRDefault="001240BB" w:rsidP="001240BB">
      <w:pPr>
        <w:pStyle w:val="a0"/>
        <w:ind w:firstLineChars="0" w:firstLine="0"/>
      </w:pPr>
    </w:p>
    <w:p w14:paraId="1F4794D9" w14:textId="77777777" w:rsidR="008E2A42" w:rsidRDefault="008E2A42" w:rsidP="00DC62E7">
      <w:pPr>
        <w:pStyle w:val="2"/>
      </w:pPr>
      <w:bookmarkStart w:id="55" w:name="_Toc155534693"/>
      <w:r>
        <w:lastRenderedPageBreak/>
        <w:t>2层分析图</w:t>
      </w:r>
      <w:bookmarkEnd w:id="55"/>
    </w:p>
    <w:p w14:paraId="18261DCE" w14:textId="77777777" w:rsidR="008E2A42" w:rsidRDefault="008E2A42" w:rsidP="008E2A42">
      <w:pPr>
        <w:pStyle w:val="a0"/>
        <w:ind w:firstLine="420"/>
        <w:jc w:val="center"/>
        <w:rPr>
          <w:lang w:val="en-US"/>
        </w:rPr>
      </w:pPr>
      <w:r>
        <w:rPr>
          <w:noProof/>
        </w:rPr>
        <w:drawing>
          <wp:inline distT="0" distB="0" distL="0" distR="0" wp14:anchorId="311BDFD3" wp14:editId="1566634B">
            <wp:extent cx="5667375" cy="3524250"/>
            <wp:effectExtent l="0" t="0" r="0" b="0"/>
            <wp:docPr id="811083770" name="图片 811083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5667375" cy="3524250"/>
                    </a:xfrm>
                    <a:prstGeom prst="rect">
                      <a:avLst/>
                    </a:prstGeom>
                  </pic:spPr>
                </pic:pic>
              </a:graphicData>
            </a:graphic>
          </wp:inline>
        </w:drawing>
      </w:r>
    </w:p>
    <w:p w14:paraId="09521A91"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2DD1DF07" w14:textId="77777777" w:rsidR="00000000" w:rsidRDefault="00000000" w:rsidP="00397BFA">
      <w:pPr>
        <w:pStyle w:val="a0"/>
        <w:ind w:firstLine="420"/>
        <w:jc w:val="center"/>
        <w:rPr>
          <w:lang w:val="en-US"/>
        </w:rPr>
      </w:pPr>
      <w:r>
        <w:rPr>
          <w:noProof/>
        </w:rPr>
        <w:drawing>
          <wp:inline distT="0" distB="0" distL="0" distR="0" wp14:anchorId="13FBEC38" wp14:editId="42A1EE1F">
            <wp:extent cx="5667375" cy="3524250"/>
            <wp:effectExtent l="0" t="0" r="0" b="0"/>
            <wp:docPr id="148278002" name="图片 148278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6765EBC7"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4C132222"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5938E391" wp14:editId="767F1660">
            <wp:extent cx="5667375" cy="3524250"/>
            <wp:effectExtent l="0" t="0" r="0" b="0"/>
            <wp:docPr id="564792101" name="图片 564792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15116153"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56CF6100" w14:textId="77777777" w:rsidR="00000000" w:rsidRDefault="00000000" w:rsidP="000F3049">
      <w:pPr>
        <w:pStyle w:val="a0"/>
        <w:ind w:firstLine="420"/>
        <w:jc w:val="center"/>
        <w:rPr>
          <w:lang w:val="en-US"/>
        </w:rPr>
      </w:pPr>
      <w:r>
        <w:rPr>
          <w:noProof/>
        </w:rPr>
        <w:drawing>
          <wp:inline distT="0" distB="0" distL="0" distR="0" wp14:anchorId="048A65E0" wp14:editId="4C7305BC">
            <wp:extent cx="5667375" cy="35242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6CC93183"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7D7D59BC" w14:textId="77777777" w:rsidR="00000000" w:rsidRDefault="00000000" w:rsidP="000F3049">
      <w:pPr>
        <w:pStyle w:val="a0"/>
        <w:ind w:firstLine="420"/>
        <w:jc w:val="center"/>
        <w:rPr>
          <w:lang w:val="en-US"/>
        </w:rPr>
      </w:pPr>
      <w:r>
        <w:rPr>
          <w:noProof/>
        </w:rPr>
        <w:lastRenderedPageBreak/>
        <w:drawing>
          <wp:inline distT="0" distB="0" distL="0" distR="0" wp14:anchorId="73AFE272" wp14:editId="3D8F37DC">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4CE877E8"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0D4CEDCE" w14:textId="77777777" w:rsidR="00000000" w:rsidRPr="00D27299" w:rsidRDefault="00000000" w:rsidP="00F248C8">
      <w:pPr>
        <w:pStyle w:val="a0"/>
        <w:ind w:firstLine="420"/>
        <w:jc w:val="center"/>
      </w:pPr>
    </w:p>
    <w:p w14:paraId="5B4BA83D" w14:textId="77777777" w:rsidR="00000000" w:rsidRPr="004B592C" w:rsidRDefault="00000000" w:rsidP="000F3049">
      <w:pPr>
        <w:pStyle w:val="a0"/>
        <w:ind w:firstLine="420"/>
        <w:jc w:val="center"/>
      </w:pPr>
    </w:p>
    <w:p w14:paraId="0082130A" w14:textId="77777777" w:rsidR="00D433C1" w:rsidRPr="001240BB" w:rsidRDefault="00D433C1" w:rsidP="00D433C1">
      <w:pPr>
        <w:pStyle w:val="a0"/>
        <w:ind w:firstLineChars="0" w:firstLine="0"/>
        <w:rPr>
          <w:lang w:val="en-US"/>
        </w:rPr>
      </w:pPr>
      <w:bookmarkStart w:id="58" w:name="结果分析"/>
      <w:bookmarkEnd w:id="58"/>
    </w:p>
    <w:p w14:paraId="1921292C" w14:textId="77777777" w:rsidR="008E2A42" w:rsidRDefault="008E2A42" w:rsidP="00DC62E7">
      <w:pPr>
        <w:pStyle w:val="2"/>
      </w:pPr>
      <w:bookmarkStart w:id="59" w:name="_Toc155534694"/>
      <w:r w:rsidRPr="00D718CA">
        <w:rPr>
          <w:rFonts w:hint="eastAsia"/>
        </w:rPr>
        <w:t>室内PMV与PPD</w:t>
      </w:r>
      <w:r>
        <w:rPr>
          <w:rFonts w:hint="eastAsia"/>
        </w:rPr>
        <w:t>达标比例统计</w:t>
      </w:r>
      <w:bookmarkEnd w:id="59"/>
    </w:p>
    <w:p w14:paraId="28353BDA"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1D45E863"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4D6420">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5DC2503F"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F0D30E"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3ADD7AF1"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361CAEB3"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D5735"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03574953"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46A4AA0E"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2E78D290"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0566C87F"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53265DD8"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01EAF9AB"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11496311"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6C32B60E"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707F1C76"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5773D1ED"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476A4137"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7B6520" w14:paraId="62EACB40" w14:textId="77777777">
        <w:tc>
          <w:tcPr>
            <w:tcW w:w="803" w:type="dxa"/>
            <w:shd w:val="clear" w:color="auto" w:fill="E6E6E6"/>
            <w:vAlign w:val="center"/>
          </w:tcPr>
          <w:p w14:paraId="5254C41B" w14:textId="77777777" w:rsidR="007B6520" w:rsidRDefault="00000000">
            <w:pPr>
              <w:jc w:val="center"/>
            </w:pPr>
            <w:r>
              <w:t>层号</w:t>
            </w:r>
          </w:p>
        </w:tc>
        <w:tc>
          <w:tcPr>
            <w:tcW w:w="973" w:type="dxa"/>
            <w:shd w:val="clear" w:color="auto" w:fill="E6E6E6"/>
            <w:vAlign w:val="center"/>
          </w:tcPr>
          <w:p w14:paraId="18F41395" w14:textId="77777777" w:rsidR="007B6520" w:rsidRDefault="00000000">
            <w:pPr>
              <w:jc w:val="center"/>
            </w:pPr>
            <w:r>
              <w:t>户型</w:t>
            </w:r>
          </w:p>
        </w:tc>
        <w:tc>
          <w:tcPr>
            <w:tcW w:w="1103" w:type="dxa"/>
            <w:shd w:val="clear" w:color="auto" w:fill="E6E6E6"/>
            <w:vAlign w:val="center"/>
          </w:tcPr>
          <w:p w14:paraId="669FF173" w14:textId="77777777" w:rsidR="007B6520" w:rsidRDefault="00000000">
            <w:pPr>
              <w:jc w:val="center"/>
            </w:pPr>
            <w:r>
              <w:t>房间编号</w:t>
            </w:r>
          </w:p>
        </w:tc>
        <w:tc>
          <w:tcPr>
            <w:tcW w:w="2620" w:type="dxa"/>
            <w:shd w:val="clear" w:color="auto" w:fill="E6E6E6"/>
            <w:vAlign w:val="center"/>
          </w:tcPr>
          <w:p w14:paraId="20FEBD11" w14:textId="77777777" w:rsidR="007B6520" w:rsidRDefault="00000000">
            <w:pPr>
              <w:jc w:val="center"/>
            </w:pPr>
            <w:r>
              <w:t>房间名称</w:t>
            </w:r>
          </w:p>
        </w:tc>
        <w:tc>
          <w:tcPr>
            <w:tcW w:w="1386" w:type="dxa"/>
            <w:shd w:val="clear" w:color="auto" w:fill="E6E6E6"/>
            <w:vAlign w:val="center"/>
          </w:tcPr>
          <w:p w14:paraId="67A80B6B" w14:textId="77777777" w:rsidR="007B6520" w:rsidRDefault="00000000">
            <w:pPr>
              <w:jc w:val="center"/>
            </w:pPr>
            <w:r>
              <w:t>PMV-PPD</w:t>
            </w:r>
            <w:r>
              <w:t>达标面积</w:t>
            </w:r>
            <w:r>
              <w:t xml:space="preserve"> (</w:t>
            </w:r>
            <w:r>
              <w:t>㎡</w:t>
            </w:r>
            <w:r>
              <w:t>)</w:t>
            </w:r>
          </w:p>
        </w:tc>
        <w:tc>
          <w:tcPr>
            <w:tcW w:w="1109" w:type="dxa"/>
            <w:shd w:val="clear" w:color="auto" w:fill="E6E6E6"/>
            <w:vAlign w:val="center"/>
          </w:tcPr>
          <w:p w14:paraId="34CAE455" w14:textId="77777777" w:rsidR="007B6520" w:rsidRDefault="00000000">
            <w:pPr>
              <w:jc w:val="center"/>
            </w:pPr>
            <w:r>
              <w:t>面积</w:t>
            </w:r>
            <w:r>
              <w:t>(</w:t>
            </w:r>
            <w:r>
              <w:t>㎡</w:t>
            </w:r>
            <w:r>
              <w:t>)</w:t>
            </w:r>
          </w:p>
        </w:tc>
        <w:tc>
          <w:tcPr>
            <w:tcW w:w="1658" w:type="dxa"/>
            <w:shd w:val="clear" w:color="auto" w:fill="E6E6E6"/>
            <w:vAlign w:val="center"/>
          </w:tcPr>
          <w:p w14:paraId="66A67043" w14:textId="77777777" w:rsidR="007B6520" w:rsidRDefault="00000000">
            <w:pPr>
              <w:jc w:val="center"/>
            </w:pPr>
            <w:r>
              <w:t>PMV-PPD</w:t>
            </w:r>
            <w:r>
              <w:t>达标面积比例</w:t>
            </w:r>
            <w:r>
              <w:t>(%)</w:t>
            </w:r>
          </w:p>
        </w:tc>
        <w:tc>
          <w:tcPr>
            <w:tcW w:w="656" w:type="dxa"/>
            <w:shd w:val="clear" w:color="auto" w:fill="E6E6E6"/>
            <w:vAlign w:val="center"/>
          </w:tcPr>
          <w:p w14:paraId="1A2D9CF3" w14:textId="77777777" w:rsidR="007B6520" w:rsidRDefault="00000000">
            <w:pPr>
              <w:jc w:val="center"/>
            </w:pPr>
            <w:r>
              <w:t>得分</w:t>
            </w:r>
          </w:p>
        </w:tc>
      </w:tr>
      <w:tr w:rsidR="007B6520" w14:paraId="284972C3" w14:textId="77777777">
        <w:tc>
          <w:tcPr>
            <w:tcW w:w="803" w:type="dxa"/>
            <w:vAlign w:val="center"/>
          </w:tcPr>
          <w:p w14:paraId="64844032" w14:textId="77777777" w:rsidR="007B6520" w:rsidRDefault="00000000">
            <w:r>
              <w:t>2</w:t>
            </w:r>
          </w:p>
        </w:tc>
        <w:tc>
          <w:tcPr>
            <w:tcW w:w="2076" w:type="dxa"/>
            <w:gridSpan w:val="2"/>
          </w:tcPr>
          <w:p w14:paraId="409FB839" w14:textId="77777777" w:rsidR="007B6520" w:rsidRDefault="00000000">
            <w:r>
              <w:t>2006</w:t>
            </w:r>
          </w:p>
        </w:tc>
        <w:tc>
          <w:tcPr>
            <w:tcW w:w="2620" w:type="dxa"/>
            <w:vAlign w:val="center"/>
          </w:tcPr>
          <w:p w14:paraId="4A6B386D" w14:textId="77777777" w:rsidR="007B6520" w:rsidRDefault="00000000">
            <w:r>
              <w:t>次卧室</w:t>
            </w:r>
          </w:p>
        </w:tc>
        <w:tc>
          <w:tcPr>
            <w:tcW w:w="1386" w:type="dxa"/>
            <w:vAlign w:val="center"/>
          </w:tcPr>
          <w:p w14:paraId="0E607FA6" w14:textId="77777777" w:rsidR="007B6520" w:rsidRDefault="00000000">
            <w:r>
              <w:t>13.5</w:t>
            </w:r>
          </w:p>
        </w:tc>
        <w:tc>
          <w:tcPr>
            <w:tcW w:w="1109" w:type="dxa"/>
            <w:vAlign w:val="center"/>
          </w:tcPr>
          <w:p w14:paraId="270DB2D0" w14:textId="77777777" w:rsidR="007B6520" w:rsidRDefault="00000000">
            <w:r>
              <w:t>13.6</w:t>
            </w:r>
          </w:p>
        </w:tc>
        <w:tc>
          <w:tcPr>
            <w:tcW w:w="1658" w:type="dxa"/>
            <w:vAlign w:val="center"/>
          </w:tcPr>
          <w:p w14:paraId="53918F2E" w14:textId="77777777" w:rsidR="007B6520" w:rsidRDefault="00000000">
            <w:r>
              <w:t>99.78</w:t>
            </w:r>
          </w:p>
        </w:tc>
        <w:tc>
          <w:tcPr>
            <w:tcW w:w="656" w:type="dxa"/>
            <w:vAlign w:val="center"/>
          </w:tcPr>
          <w:p w14:paraId="122ECBB4" w14:textId="77777777" w:rsidR="007B6520" w:rsidRDefault="00000000">
            <w:r>
              <w:t>8</w:t>
            </w:r>
          </w:p>
        </w:tc>
      </w:tr>
      <w:tr w:rsidR="007B6520" w14:paraId="7B489996" w14:textId="77777777">
        <w:tc>
          <w:tcPr>
            <w:tcW w:w="5499" w:type="dxa"/>
            <w:gridSpan w:val="4"/>
            <w:vAlign w:val="center"/>
          </w:tcPr>
          <w:p w14:paraId="24C4696D" w14:textId="77777777" w:rsidR="007B6520" w:rsidRDefault="00000000">
            <w:r>
              <w:t>建筑</w:t>
            </w:r>
            <w:r>
              <w:t>PMV-PPD</w:t>
            </w:r>
            <w:r>
              <w:t>达标面积比例（</w:t>
            </w:r>
            <w:r>
              <w:t>%</w:t>
            </w:r>
            <w:r>
              <w:t>）</w:t>
            </w:r>
          </w:p>
        </w:tc>
        <w:tc>
          <w:tcPr>
            <w:tcW w:w="4809" w:type="dxa"/>
            <w:gridSpan w:val="4"/>
            <w:vAlign w:val="center"/>
          </w:tcPr>
          <w:p w14:paraId="1E0D321F" w14:textId="77777777" w:rsidR="007B6520" w:rsidRDefault="00000000">
            <w:r>
              <w:t>99.78%</w:t>
            </w:r>
          </w:p>
        </w:tc>
      </w:tr>
    </w:tbl>
    <w:p w14:paraId="2B3916E4"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482FE4FF"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7070DF01"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3528176F" w14:textId="77777777" w:rsidR="008E2A42" w:rsidRPr="00D5677E" w:rsidRDefault="00A968A5" w:rsidP="00A968A5">
      <w:pPr>
        <w:pStyle w:val="1"/>
        <w:tabs>
          <w:tab w:val="left" w:pos="432"/>
        </w:tabs>
      </w:pPr>
      <w:bookmarkStart w:id="62" w:name="_Toc155534695"/>
      <w:r w:rsidRPr="00D5677E">
        <w:rPr>
          <w:rFonts w:hint="eastAsia"/>
        </w:rPr>
        <w:lastRenderedPageBreak/>
        <w:t>结论</w:t>
      </w:r>
      <w:bookmarkEnd w:id="62"/>
    </w:p>
    <w:p w14:paraId="5E17D0B8"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99.78%</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8</w:t>
      </w:r>
      <w:bookmarkEnd w:id="64"/>
      <w:r w:rsidR="005B277A" w:rsidRPr="00D5677E">
        <w:rPr>
          <w:rFonts w:hint="eastAsia"/>
          <w:lang w:val="en-US"/>
        </w:rPr>
        <w:t>分。</w:t>
      </w:r>
    </w:p>
    <w:p w14:paraId="52AF030D" w14:textId="77777777" w:rsidR="00EA58C9" w:rsidRDefault="00EA58C9" w:rsidP="00EA58C9">
      <w:pPr>
        <w:pStyle w:val="a0"/>
        <w:ind w:firstLine="420"/>
        <w:rPr>
          <w:lang w:val="en-US"/>
        </w:rPr>
      </w:pPr>
      <w:r>
        <w:rPr>
          <w:lang w:val="en-US"/>
        </w:rPr>
        <w:br w:type="page"/>
      </w:r>
    </w:p>
    <w:p w14:paraId="1F14EC41" w14:textId="77777777" w:rsidR="00F663D7" w:rsidRPr="00D5677E" w:rsidRDefault="00F663D7" w:rsidP="00D5677E">
      <w:pPr>
        <w:pStyle w:val="a0"/>
        <w:ind w:firstLine="420"/>
        <w:rPr>
          <w:lang w:val="en-US"/>
        </w:rPr>
      </w:pPr>
    </w:p>
    <w:p w14:paraId="00B84DFD" w14:textId="77777777" w:rsidR="00EA58C9" w:rsidRPr="00D5677E" w:rsidRDefault="00EA58C9" w:rsidP="00EA58C9">
      <w:pPr>
        <w:pStyle w:val="1"/>
        <w:tabs>
          <w:tab w:val="left" w:pos="432"/>
        </w:tabs>
      </w:pPr>
      <w:bookmarkStart w:id="65" w:name="附录"/>
      <w:bookmarkStart w:id="66" w:name="_Toc155534696"/>
      <w:r w:rsidRPr="00D5677E">
        <w:rPr>
          <w:rFonts w:hint="eastAsia"/>
        </w:rPr>
        <w:t>附录：</w:t>
      </w:r>
      <w:r w:rsidRPr="00D5677E">
        <w:t>房间分析</w:t>
      </w:r>
      <w:r w:rsidRPr="00D5677E">
        <w:rPr>
          <w:rFonts w:hint="eastAsia"/>
        </w:rPr>
        <w:t>图</w:t>
      </w:r>
      <w:bookmarkEnd w:id="66"/>
    </w:p>
    <w:p w14:paraId="39948441" w14:textId="77777777" w:rsidR="008E2A42" w:rsidRDefault="008E2A42" w:rsidP="00DC62E7">
      <w:pPr>
        <w:pStyle w:val="2"/>
      </w:pPr>
      <w:bookmarkStart w:id="67" w:name="分析对象名称"/>
      <w:bookmarkStart w:id="68" w:name="_Toc155534697"/>
      <w:r>
        <w:t>2006[次卧室]</w:t>
      </w:r>
      <w:bookmarkStart w:id="69" w:name="_Toc451436145"/>
      <w:bookmarkStart w:id="70" w:name="_Toc451698937"/>
      <w:bookmarkStart w:id="71" w:name="_Toc452108765"/>
      <w:bookmarkEnd w:id="67"/>
      <w:bookmarkEnd w:id="68"/>
    </w:p>
    <w:p w14:paraId="11A284F0"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3A5EC3EC" wp14:editId="608EF5C5">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22D2A988"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06BE7EAE"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677779E1" wp14:editId="6D8B9B7B">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550E9C7F"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2C969253" w14:textId="77777777" w:rsidR="00000000" w:rsidRDefault="00000000" w:rsidP="00397BFA">
      <w:pPr>
        <w:pStyle w:val="a0"/>
        <w:ind w:firstLine="420"/>
        <w:jc w:val="center"/>
        <w:rPr>
          <w:lang w:val="en-US"/>
        </w:rPr>
      </w:pPr>
    </w:p>
    <w:p w14:paraId="277839FE" w14:textId="77777777" w:rsidR="00000000" w:rsidRPr="00397BFA" w:rsidRDefault="00000000" w:rsidP="00397BFA">
      <w:pPr>
        <w:pStyle w:val="a0"/>
        <w:ind w:firstLine="400"/>
        <w:jc w:val="center"/>
        <w:rPr>
          <w:rFonts w:ascii="黑体" w:eastAsia="黑体" w:hAnsi="黑体"/>
          <w:sz w:val="20"/>
          <w:szCs w:val="20"/>
        </w:rPr>
      </w:pPr>
    </w:p>
    <w:p w14:paraId="4A5595D2"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1FD8A95C" wp14:editId="55E5E2A5">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50617D3E"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470E9933"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6F34C4EE" wp14:editId="5673DB5E">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16182607"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4D6420">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37778E9E" w14:textId="77777777" w:rsidR="00000000" w:rsidRPr="00D27299" w:rsidRDefault="00000000" w:rsidP="00F248C8">
      <w:pPr>
        <w:pStyle w:val="a0"/>
        <w:ind w:firstLine="420"/>
        <w:jc w:val="center"/>
      </w:pPr>
      <w:bookmarkStart w:id="76" w:name="LPD1分布"/>
      <w:bookmarkEnd w:id="76"/>
    </w:p>
    <w:p w14:paraId="00A72675" w14:textId="77777777" w:rsidR="00000000" w:rsidRPr="004B592C" w:rsidRDefault="00000000" w:rsidP="000F3049">
      <w:pPr>
        <w:pStyle w:val="a0"/>
        <w:ind w:firstLine="420"/>
        <w:jc w:val="center"/>
      </w:pPr>
    </w:p>
    <w:p w14:paraId="277B0EED" w14:textId="77777777" w:rsidR="00EA58C9" w:rsidRPr="00EA58C9" w:rsidRDefault="00EA58C9" w:rsidP="00EA58C9">
      <w:pPr>
        <w:pStyle w:val="a0"/>
        <w:ind w:firstLine="420"/>
        <w:rPr>
          <w:lang w:val="en-US"/>
        </w:rPr>
      </w:pPr>
      <w:bookmarkStart w:id="77" w:name="房间结果分析"/>
      <w:bookmarkEnd w:id="77"/>
    </w:p>
    <w:bookmarkEnd w:id="65"/>
    <w:p w14:paraId="36F86B52"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2F3B9" w14:textId="77777777" w:rsidR="00FF3962" w:rsidRDefault="00FF3962" w:rsidP="00203A7D">
      <w:pPr>
        <w:spacing w:line="240" w:lineRule="auto"/>
      </w:pPr>
      <w:r>
        <w:separator/>
      </w:r>
    </w:p>
  </w:endnote>
  <w:endnote w:type="continuationSeparator" w:id="0">
    <w:p w14:paraId="306921E1" w14:textId="77777777" w:rsidR="00FF3962" w:rsidRDefault="00FF3962"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058B7F8F" w14:textId="77777777" w:rsidTr="00AB5C98">
      <w:tc>
        <w:tcPr>
          <w:tcW w:w="3020" w:type="dxa"/>
          <w:shd w:val="clear" w:color="auto" w:fill="auto"/>
        </w:tcPr>
        <w:p w14:paraId="3CD01BFF"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16CEDF8E"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1962FCDE"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53A9392F"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B3DC" w14:textId="77777777" w:rsidR="001A12A0" w:rsidRPr="00AB5C98" w:rsidRDefault="001A12A0">
    <w:pPr>
      <w:pStyle w:val="a6"/>
      <w:jc w:val="center"/>
      <w:rPr>
        <w:rFonts w:ascii="宋体" w:hAnsi="宋体"/>
        <w:szCs w:val="21"/>
      </w:rPr>
    </w:pPr>
  </w:p>
  <w:p w14:paraId="4910BB50"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E4A1A" w14:textId="77777777" w:rsidR="00FF3962" w:rsidRDefault="00FF3962" w:rsidP="00203A7D">
      <w:pPr>
        <w:spacing w:line="240" w:lineRule="auto"/>
      </w:pPr>
      <w:r>
        <w:separator/>
      </w:r>
    </w:p>
  </w:footnote>
  <w:footnote w:type="continuationSeparator" w:id="0">
    <w:p w14:paraId="0B050D6C" w14:textId="77777777" w:rsidR="00FF3962" w:rsidRDefault="00FF3962"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7CC4"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69F86340" wp14:editId="79047F8A">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78759848">
    <w:abstractNumId w:val="0"/>
  </w:num>
  <w:num w:numId="2" w16cid:durableId="417751326">
    <w:abstractNumId w:val="2"/>
  </w:num>
  <w:num w:numId="3" w16cid:durableId="1238711261">
    <w:abstractNumId w:val="9"/>
  </w:num>
  <w:num w:numId="4" w16cid:durableId="472138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03115420">
    <w:abstractNumId w:val="1"/>
  </w:num>
  <w:num w:numId="6" w16cid:durableId="117460364">
    <w:abstractNumId w:val="0"/>
  </w:num>
  <w:num w:numId="7" w16cid:durableId="1461414793">
    <w:abstractNumId w:val="0"/>
  </w:num>
  <w:num w:numId="8" w16cid:durableId="908464950">
    <w:abstractNumId w:val="7"/>
  </w:num>
  <w:num w:numId="9" w16cid:durableId="955215833">
    <w:abstractNumId w:val="3"/>
  </w:num>
  <w:num w:numId="10" w16cid:durableId="369570119">
    <w:abstractNumId w:val="1"/>
  </w:num>
  <w:num w:numId="11" w16cid:durableId="182210732">
    <w:abstractNumId w:val="8"/>
  </w:num>
  <w:num w:numId="12" w16cid:durableId="1427773120">
    <w:abstractNumId w:val="6"/>
  </w:num>
  <w:num w:numId="13" w16cid:durableId="1061834273">
    <w:abstractNumId w:val="10"/>
  </w:num>
  <w:num w:numId="14" w16cid:durableId="2110152597">
    <w:abstractNumId w:val="11"/>
  </w:num>
  <w:num w:numId="15" w16cid:durableId="1474565899">
    <w:abstractNumId w:val="4"/>
  </w:num>
  <w:num w:numId="16" w16cid:durableId="1673482901">
    <w:abstractNumId w:val="5"/>
  </w:num>
  <w:num w:numId="17" w16cid:durableId="131366291">
    <w:abstractNumId w:val="0"/>
  </w:num>
  <w:num w:numId="18" w16cid:durableId="968898833">
    <w:abstractNumId w:val="0"/>
  </w:num>
  <w:num w:numId="19" w16cid:durableId="495808835">
    <w:abstractNumId w:val="0"/>
  </w:num>
  <w:num w:numId="20" w16cid:durableId="2012292318">
    <w:abstractNumId w:val="0"/>
  </w:num>
  <w:num w:numId="21" w16cid:durableId="1280261171">
    <w:abstractNumId w:val="0"/>
  </w:num>
  <w:num w:numId="22" w16cid:durableId="1013603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420"/>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6420"/>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B6520"/>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18EC"/>
    <w:rsid w:val="00F5023B"/>
    <w:rsid w:val="00F56160"/>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 w:val="00FF39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DC38D"/>
  <w15:docId w15:val="{519A54EB-28A6-4A87-AC54-924D3374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png"/><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8.png"/><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oleObject" Target="embeddings/oleObject1.bin"/><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4.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tmp10</Template>
  <TotalTime>0</TotalTime>
  <Pages>16</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5570</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2024-01-07T07:44:00Z</dcterms:created>
  <dcterms:modified xsi:type="dcterms:W3CDTF">2024-01-07T07:44:00Z</dcterms:modified>
</cp:coreProperties>
</file>