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绿韵文化馆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项目地址：四川省成都市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项目名称：绿韵文化馆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