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A802">
      <w:pPr>
        <w:ind w:firstLine="2811" w:firstLineChars="10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储水设施清洗消毒工作记录</w:t>
      </w:r>
    </w:p>
    <w:p w14:paraId="0CFA9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9104E">
      <w:pPr>
        <w:rPr>
          <w:rFonts w:hint="eastAsia"/>
        </w:rPr>
      </w:pPr>
      <w:r>
        <w:rPr>
          <w:rFonts w:hint="eastAsia"/>
        </w:rPr>
        <w:t>一、基本信息</w:t>
      </w:r>
    </w:p>
    <w:p w14:paraId="79775C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E6C8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>食韵明堂</w:t>
      </w:r>
    </w:p>
    <w:p w14:paraId="2FA16644">
      <w:pPr>
        <w:rPr>
          <w:rFonts w:hint="eastAsia"/>
        </w:rPr>
      </w:pPr>
      <w:r>
        <w:rPr>
          <w:rFonts w:hint="eastAsia"/>
        </w:rPr>
        <w:t>2. 储水设施位置：食堂后厨西</w:t>
      </w:r>
      <w:r>
        <w:rPr>
          <w:rFonts w:hint="eastAsia"/>
          <w:lang w:val="en-US" w:eastAsia="zh-CN"/>
        </w:rPr>
        <w:t>南</w:t>
      </w:r>
      <w:r>
        <w:rPr>
          <w:rFonts w:hint="eastAsia"/>
        </w:rPr>
        <w:t>角</w:t>
      </w:r>
    </w:p>
    <w:p w14:paraId="09539BA7">
      <w:pPr>
        <w:rPr>
          <w:rFonts w:hint="eastAsia"/>
        </w:rPr>
      </w:pPr>
      <w:r>
        <w:rPr>
          <w:rFonts w:hint="eastAsia"/>
        </w:rPr>
        <w:t>3. 储水设施类型：不锈钢水箱、塑料水塔</w:t>
      </w:r>
    </w:p>
    <w:p w14:paraId="773D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2DFCE">
      <w:pPr>
        <w:rPr>
          <w:rFonts w:hint="eastAsia"/>
        </w:rPr>
      </w:pPr>
      <w:r>
        <w:rPr>
          <w:rFonts w:hint="eastAsia"/>
        </w:rPr>
        <w:t>二、清洗消毒前准备</w:t>
      </w:r>
    </w:p>
    <w:p w14:paraId="50762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A6E17">
      <w:pPr>
        <w:rPr>
          <w:rFonts w:hint="eastAsia"/>
        </w:rPr>
      </w:pPr>
      <w:r>
        <w:rPr>
          <w:rFonts w:hint="eastAsia"/>
        </w:rPr>
        <w:t>1. 工具与材料准备：准备了刷子、清洁剂、消毒剂、水桶、防护手套、口</w:t>
      </w:r>
      <w:bookmarkStart w:id="0" w:name="_GoBack"/>
      <w:bookmarkEnd w:id="0"/>
      <w:r>
        <w:rPr>
          <w:rFonts w:hint="eastAsia"/>
        </w:rPr>
        <w:t>罩、安全绳索等。</w:t>
      </w:r>
    </w:p>
    <w:p w14:paraId="35239ACD">
      <w:pPr>
        <w:rPr>
          <w:rFonts w:hint="eastAsia"/>
        </w:rPr>
      </w:pPr>
      <w:r>
        <w:rPr>
          <w:rFonts w:hint="eastAsia"/>
        </w:rPr>
        <w:t>2. 人员防护：操作人员穿戴好防护手套、口罩，确保自身安全。</w:t>
      </w:r>
    </w:p>
    <w:p w14:paraId="095E93B4">
      <w:pPr>
        <w:rPr>
          <w:rFonts w:hint="eastAsia"/>
        </w:rPr>
      </w:pPr>
      <w:r>
        <w:rPr>
          <w:rFonts w:hint="eastAsia"/>
        </w:rPr>
        <w:t>3. 排水准备：提前与相关部门沟通，在不影响食堂正常用水情况下，缓慢将储水设施内的水排至指定排水点。</w:t>
      </w:r>
    </w:p>
    <w:p w14:paraId="74A4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DFF2D">
      <w:pPr>
        <w:rPr>
          <w:rFonts w:hint="eastAsia"/>
        </w:rPr>
      </w:pPr>
      <w:r>
        <w:rPr>
          <w:rFonts w:hint="eastAsia"/>
        </w:rPr>
        <w:t>三、清洗消毒过程</w:t>
      </w:r>
    </w:p>
    <w:p w14:paraId="521BC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CAE63">
      <w:pPr>
        <w:rPr>
          <w:rFonts w:hint="eastAsia"/>
        </w:rPr>
      </w:pPr>
      <w:r>
        <w:rPr>
          <w:rFonts w:hint="eastAsia"/>
        </w:rPr>
        <w:t>1. 排空与清理：将储水设施内的水全部排空后，用扫帚初步清理底部的泥沙、杂质等。</w:t>
      </w:r>
    </w:p>
    <w:p w14:paraId="7766C0DF">
      <w:pPr>
        <w:rPr>
          <w:rFonts w:hint="eastAsia"/>
        </w:rPr>
      </w:pPr>
      <w:r>
        <w:rPr>
          <w:rFonts w:hint="eastAsia"/>
        </w:rPr>
        <w:t>2. 初次冲洗：使用高压水枪对储水设施内部的四壁和底部进行冲洗，去除附着的污垢，冲洗时间约为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分钟。</w:t>
      </w:r>
    </w:p>
    <w:p w14:paraId="2B783CA0">
      <w:pPr>
        <w:rPr>
          <w:rFonts w:hint="eastAsia"/>
        </w:rPr>
      </w:pPr>
      <w:r>
        <w:rPr>
          <w:rFonts w:hint="eastAsia"/>
        </w:rPr>
        <w:t>3. 刷洗与消毒：用刷子蘸取清洁剂，对储水设施内部进行全面刷洗，尤其是角落和接口处。刷洗完成后，再次用清水冲洗干净。然后将配置好的消毒剂均匀喷洒在储水设施内部，确保所有表面都能接触到消毒剂。</w:t>
      </w:r>
    </w:p>
    <w:p w14:paraId="7702D2FD">
      <w:pPr>
        <w:rPr>
          <w:rFonts w:hint="eastAsia"/>
        </w:rPr>
      </w:pPr>
      <w:r>
        <w:rPr>
          <w:rFonts w:hint="eastAsia"/>
        </w:rPr>
        <w:t>4. 二次冲洗：消毒完成后，用大量清水反复冲洗储水设施，直至冲洗水检测无消毒剂残留，冲洗过程持续约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分钟。</w:t>
      </w:r>
    </w:p>
    <w:p w14:paraId="069E44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4077A">
      <w:pPr>
        <w:rPr>
          <w:rFonts w:hint="eastAsia"/>
        </w:rPr>
      </w:pPr>
      <w:r>
        <w:rPr>
          <w:rFonts w:hint="eastAsia"/>
        </w:rPr>
        <w:t>四、水质检测</w:t>
      </w:r>
    </w:p>
    <w:p w14:paraId="147B32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B9D80">
      <w:pPr>
        <w:rPr>
          <w:rFonts w:hint="eastAsia"/>
        </w:rPr>
      </w:pPr>
      <w:r>
        <w:rPr>
          <w:rFonts w:hint="eastAsia"/>
        </w:rPr>
        <w:t>1. 检测项目：检测了pH值、浑浊度、余氯、总大肠菌群、菌落总数等指标。</w:t>
      </w:r>
    </w:p>
    <w:p w14:paraId="6D2D33F0">
      <w:pPr>
        <w:rPr>
          <w:rFonts w:hint="eastAsia"/>
        </w:rPr>
      </w:pPr>
      <w:r>
        <w:rPr>
          <w:rFonts w:hint="eastAsia"/>
        </w:rPr>
        <w:t>2. 检测结果：pH值为</w:t>
      </w:r>
      <w:r>
        <w:rPr>
          <w:rFonts w:hint="eastAsia"/>
          <w:lang w:val="en-US" w:eastAsia="zh-CN"/>
        </w:rPr>
        <w:t>7.2</w:t>
      </w:r>
      <w:r>
        <w:rPr>
          <w:rFonts w:hint="eastAsia"/>
        </w:rPr>
        <w:t>，浑浊度为</w:t>
      </w:r>
      <w:r>
        <w:rPr>
          <w:rFonts w:hint="eastAsia"/>
          <w:lang w:val="en-US" w:eastAsia="zh-CN"/>
        </w:rPr>
        <w:t>0.6</w:t>
      </w:r>
      <w:r>
        <w:rPr>
          <w:rFonts w:hint="eastAsia"/>
        </w:rPr>
        <w:t>NTU，余氯为</w:t>
      </w:r>
      <w:r>
        <w:rPr>
          <w:rFonts w:hint="eastAsia"/>
          <w:lang w:val="en-US" w:eastAsia="zh-CN"/>
        </w:rPr>
        <w:t>0.35</w:t>
      </w:r>
      <w:r>
        <w:rPr>
          <w:rFonts w:hint="eastAsia"/>
        </w:rPr>
        <w:t>mg/L，总大肠菌群未检出，菌落总数为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CFU/mL，均符合国家生活饮用水卫生标准。</w:t>
      </w:r>
    </w:p>
    <w:p w14:paraId="39612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0CB67">
      <w:pPr>
        <w:rPr>
          <w:rFonts w:hint="eastAsia"/>
        </w:rPr>
      </w:pPr>
      <w:r>
        <w:rPr>
          <w:rFonts w:hint="eastAsia"/>
        </w:rPr>
        <w:t>五、验收情况</w:t>
      </w:r>
    </w:p>
    <w:p w14:paraId="12519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719CB">
      <w:pPr>
        <w:rPr>
          <w:rFonts w:hint="eastAsia"/>
        </w:rPr>
      </w:pPr>
      <w:r>
        <w:rPr>
          <w:rFonts w:hint="eastAsia"/>
        </w:rPr>
        <w:t>储水设施内部清洁无污垢，消毒彻底，水质检测合格，验收通过。</w:t>
      </w:r>
    </w:p>
    <w:p w14:paraId="063BE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3C008">
      <w:pPr>
        <w:rPr>
          <w:rFonts w:hint="eastAsia"/>
        </w:rPr>
      </w:pPr>
      <w:r>
        <w:rPr>
          <w:rFonts w:hint="eastAsia"/>
        </w:rPr>
        <w:t>六、备注</w:t>
      </w:r>
    </w:p>
    <w:p w14:paraId="78CF4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8861A">
      <w:pPr>
        <w:rPr>
          <w:rFonts w:hint="eastAsia"/>
        </w:rPr>
      </w:pPr>
      <w:r>
        <w:rPr>
          <w:rFonts w:hint="eastAsia"/>
        </w:rPr>
        <w:t>在清洗消毒过程中，发现储水设施底部有轻微锈迹，已进行除锈处理并重新做了防锈涂层。</w:t>
      </w:r>
    </w:p>
    <w:p w14:paraId="42F66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2025-03-14T13:14:04Z</dcterms:created>
  <dc:creator>Lenovo</dc:creator>
  <cp:lastModifiedBy>.</cp:lastModifiedBy>
  <dcterms:modified xsi:type="dcterms:W3CDTF">2025-03-14T13:17:17Z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74924D0EC0EB4BF48B70375D7C8FFFC8_12</vt:lpwstr>
  </property>
</Properties>
</file>