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7DE9B">
      <w:pPr>
        <w:ind w:firstLine="2249" w:firstLineChars="800"/>
        <w:rPr>
          <w:rFonts w:hint="eastAsia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食堂紧急疏散、应急救护教育宣传记录</w:t>
      </w:r>
    </w:p>
    <w:p w14:paraId="626CAE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91BF7">
      <w:pPr>
        <w:rPr>
          <w:rFonts w:hint="eastAsia"/>
        </w:rPr>
      </w:pPr>
      <w:r>
        <w:rPr>
          <w:rFonts w:hint="eastAsia"/>
        </w:rPr>
        <w:t>一、宣传活动基本信息</w:t>
      </w:r>
    </w:p>
    <w:p w14:paraId="174D04B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AF271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1. 活动时间：</w:t>
      </w:r>
      <w:r>
        <w:rPr>
          <w:rFonts w:hint="eastAsia"/>
          <w:lang w:val="en-US" w:eastAsia="zh-CN"/>
        </w:rPr>
        <w:t>2024年9月20日</w:t>
      </w:r>
    </w:p>
    <w:p w14:paraId="76EB7BB3">
      <w:pPr>
        <w:rPr>
          <w:rFonts w:hint="eastAsia"/>
        </w:rPr>
      </w:pPr>
      <w:r>
        <w:rPr>
          <w:rFonts w:hint="eastAsia"/>
        </w:rPr>
        <w:t>2. 活动地点：食堂内部及食堂外广场</w:t>
      </w:r>
    </w:p>
    <w:p w14:paraId="2EBC3449">
      <w:pPr>
        <w:rPr>
          <w:rFonts w:hint="eastAsia"/>
        </w:rPr>
      </w:pPr>
      <w:r>
        <w:rPr>
          <w:rFonts w:hint="eastAsia"/>
        </w:rPr>
        <w:t>3. 参与人员：食堂全体工作人员、当日就餐师生代表（约</w:t>
      </w:r>
      <w:r>
        <w:rPr>
          <w:rFonts w:hint="eastAsia"/>
          <w:lang w:val="en-US" w:eastAsia="zh-CN"/>
        </w:rPr>
        <w:t>300</w:t>
      </w:r>
      <w:r>
        <w:rPr>
          <w:rFonts w:hint="eastAsia"/>
        </w:rPr>
        <w:t>人）</w:t>
      </w:r>
    </w:p>
    <w:p w14:paraId="74E6D7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2ABB3">
      <w:pPr>
        <w:rPr>
          <w:rFonts w:hint="eastAsia"/>
        </w:rPr>
      </w:pPr>
      <w:r>
        <w:rPr>
          <w:rFonts w:hint="eastAsia"/>
        </w:rPr>
        <w:t>二、宣传目的</w:t>
      </w:r>
    </w:p>
    <w:p w14:paraId="055D72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FBD42">
      <w:pPr>
        <w:rPr>
          <w:rFonts w:hint="eastAsia"/>
        </w:rPr>
      </w:pPr>
      <w:r>
        <w:rPr>
          <w:rFonts w:hint="eastAsia"/>
        </w:rPr>
        <w:t>增强食堂工作人员及就餐人员在紧急情况下的自我保护意识，使其熟悉食堂紧急疏散路线，掌握基本应急救护技能，最大程度降低突发事故造成的伤害。</w:t>
      </w:r>
    </w:p>
    <w:p w14:paraId="31AD79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B0662">
      <w:pPr>
        <w:rPr>
          <w:rFonts w:hint="eastAsia"/>
        </w:rPr>
      </w:pPr>
      <w:r>
        <w:rPr>
          <w:rFonts w:hint="eastAsia"/>
        </w:rPr>
        <w:t>三、宣传内容与形式</w:t>
      </w:r>
    </w:p>
    <w:p w14:paraId="4211C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552D5">
      <w:pPr>
        <w:rPr>
          <w:rFonts w:hint="eastAsia"/>
        </w:rPr>
      </w:pPr>
      <w:r>
        <w:rPr>
          <w:rFonts w:hint="eastAsia"/>
        </w:rPr>
        <w:t>（一）知识讲座</w:t>
      </w:r>
    </w:p>
    <w:p w14:paraId="415452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FA8DB">
      <w:pPr>
        <w:rPr>
          <w:rFonts w:hint="eastAsia"/>
        </w:rPr>
      </w:pPr>
      <w:r>
        <w:rPr>
          <w:rFonts w:hint="eastAsia"/>
        </w:rPr>
        <w:t>1. 紧急疏散知识：详细讲解食堂常见紧急情况，如火灾、爆炸等发生时的应对措施。重点介绍不同紧急情况对应的疏散信号，例如火灾时的消防警报声，明确听到信号后需立即停止手头事务，迅速前往指定疏散通道。</w:t>
      </w:r>
    </w:p>
    <w:p w14:paraId="0B50296A">
      <w:pPr>
        <w:rPr>
          <w:rFonts w:hint="eastAsia"/>
        </w:rPr>
      </w:pPr>
      <w:r>
        <w:rPr>
          <w:rFonts w:hint="eastAsia"/>
        </w:rPr>
        <w:t>2. 应急救护技能：专业医护人员通过理论讲解和实际演示，传授心肺复苏（CPR）、海姆立克急救法、伤口包扎等实用技能。利用人体模型，现场演示CPR的正确操作步骤，包括判断环境安全、检查患者意识和呼吸、胸外按压的位置与频率、人工呼吸的方法等。针对海姆立克急救法，讲解不同人群（成人、儿童、婴儿）噎食时的施救要点，并邀请师生上台模拟操作。</w:t>
      </w:r>
    </w:p>
    <w:p w14:paraId="180A87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FC261">
      <w:pPr>
        <w:rPr>
          <w:rFonts w:hint="eastAsia"/>
        </w:rPr>
      </w:pPr>
      <w:r>
        <w:rPr>
          <w:rFonts w:hint="eastAsia"/>
        </w:rPr>
        <w:t>（二）宣传资料发放</w:t>
      </w:r>
    </w:p>
    <w:p w14:paraId="7CD128D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7A185">
      <w:pPr>
        <w:rPr>
          <w:rFonts w:hint="eastAsia"/>
        </w:rPr>
      </w:pPr>
      <w:r>
        <w:rPr>
          <w:rFonts w:hint="eastAsia"/>
        </w:rPr>
        <w:t>1. 制作并发放《食堂紧急疏散与应急救护手册》，手册内容涵盖食堂紧急疏散路线图、常见紧急情况应对方法、应急救护操作步骤示意图等，方便大家随时查阅学习。</w:t>
      </w:r>
    </w:p>
    <w:p w14:paraId="01111859">
      <w:pPr>
        <w:rPr>
          <w:rFonts w:hint="eastAsia"/>
        </w:rPr>
      </w:pPr>
      <w:r>
        <w:rPr>
          <w:rFonts w:hint="eastAsia"/>
        </w:rPr>
        <w:t>2. 在食堂内张贴宣传海报，内容包括紧急疏散注意事项、应急救护知识要点等，以图文并茂的形式吸引大家关注。</w:t>
      </w:r>
    </w:p>
    <w:p w14:paraId="3906F6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37BD8">
      <w:pPr>
        <w:rPr>
          <w:rFonts w:hint="eastAsia"/>
        </w:rPr>
      </w:pPr>
      <w:r>
        <w:rPr>
          <w:rFonts w:hint="eastAsia"/>
        </w:rPr>
        <w:t>（三）实地演练</w:t>
      </w:r>
    </w:p>
    <w:p w14:paraId="1D0001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4002F">
      <w:pPr>
        <w:rPr>
          <w:rFonts w:hint="eastAsia"/>
        </w:rPr>
      </w:pPr>
      <w:r>
        <w:rPr>
          <w:rFonts w:hint="eastAsia"/>
        </w:rPr>
        <w:t>1. 紧急疏散演练：模拟食堂突发火灾场景，拉响消防警报。食堂工作人员迅速引导就餐师生按照预定疏散路线有序撤离，撤离过程中提醒大家用湿毛巾捂住口鼻，低姿前行，避免拥挤推搡。在各关键位置设置引导员，确保疏散过程安全、顺畅。整个疏散过程在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分钟内完成，达到预期演练效果。</w:t>
      </w:r>
    </w:p>
    <w:p w14:paraId="7BCCC47E">
      <w:pPr>
        <w:rPr>
          <w:rFonts w:hint="eastAsia"/>
        </w:rPr>
      </w:pPr>
      <w:r>
        <w:rPr>
          <w:rFonts w:hint="eastAsia"/>
        </w:rPr>
        <w:t>2. 应急救护演练：设置模拟伤员场景，让师生和食堂工作人员亲自体验应急救护操作。在医护人员指导下，参与者对模拟心脏骤停的伤员进行心肺复苏，对模拟噎食的人员实施海姆立克急救法，对模拟受伤出血的人员进行伤口包扎处理。通过实际操作，加深大家对应急救护技能的理解和掌握。</w:t>
      </w:r>
    </w:p>
    <w:p w14:paraId="7CCB7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5616D">
      <w:pPr>
        <w:rPr>
          <w:rFonts w:hint="eastAsia"/>
        </w:rPr>
      </w:pPr>
      <w:r>
        <w:rPr>
          <w:rFonts w:hint="eastAsia"/>
        </w:rPr>
        <w:t>四、反馈与总结</w:t>
      </w:r>
    </w:p>
    <w:p w14:paraId="538B7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B71DC">
      <w:pPr>
        <w:rPr>
          <w:rFonts w:hint="eastAsia"/>
        </w:rPr>
      </w:pPr>
      <w:r>
        <w:rPr>
          <w:rFonts w:hint="eastAsia"/>
        </w:rPr>
        <w:t>1. 活动结束后，通过问卷调查和现场交流收集参与者反馈。共发放问卷</w:t>
      </w:r>
      <w:r>
        <w:rPr>
          <w:rFonts w:hint="eastAsia"/>
          <w:lang w:val="en-US" w:eastAsia="zh-CN"/>
        </w:rPr>
        <w:t>35</w:t>
      </w:r>
      <w:r>
        <w:rPr>
          <w:rFonts w:hint="eastAsia"/>
        </w:rPr>
        <w:t>份，回收有效问卷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份。调查结果显示，超过</w:t>
      </w:r>
      <w:r>
        <w:rPr>
          <w:rFonts w:hint="eastAsia"/>
          <w:lang w:val="en-US" w:eastAsia="zh-CN"/>
        </w:rPr>
        <w:t>90</w:t>
      </w:r>
      <w:r>
        <w:rPr>
          <w:rFonts w:hint="eastAsia"/>
        </w:rPr>
        <w:t>%的参与者表示对紧急疏散和应急救护知识有了更深入了解，</w:t>
      </w:r>
      <w:r>
        <w:rPr>
          <w:rFonts w:hint="eastAsia"/>
          <w:lang w:val="en-US" w:eastAsia="zh-CN"/>
        </w:rPr>
        <w:t>70</w:t>
      </w:r>
      <w:r>
        <w:rPr>
          <w:rFonts w:hint="eastAsia"/>
        </w:rPr>
        <w:t>%的参与者认为实地演练环节非常有帮助，增强了他们在实际应对紧急情况时的信心。</w:t>
      </w:r>
    </w:p>
    <w:p w14:paraId="5C920A8D">
      <w:pPr>
        <w:rPr>
          <w:rFonts w:hint="eastAsia"/>
        </w:rPr>
      </w:pPr>
      <w:r>
        <w:rPr>
          <w:rFonts w:hint="eastAsia"/>
        </w:rPr>
        <w:t>2. 根据反馈意见，总结活动经验与不足。发现部分人员在疏散过程中仍存在紧张情绪，导致行动不够迅速有序；在应急救护演练中，部分参与者对操作细节掌握不够准确。针对这些问题，计划在后续宣传教育活动中增加演练次数，加强对疏散流程和应急救护技能的强化训练。</w:t>
      </w:r>
    </w:p>
    <w:p w14:paraId="002E40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6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2025-03-15T08:51:38Z</dcterms:created>
  <dc:creator>Lenovo</dc:creator>
  <cp:lastModifiedBy>.</cp:lastModifiedBy>
  <dcterms:modified xsi:type="dcterms:W3CDTF">2025-03-15T08:53:51Z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eyJoZGlkIjoiMjc0NmFhYmRjYmJjMDgxN2U5YjVkNTVjOWE4MDkxZWQiLCJ1c2VySWQiOiIxNDAyMTE1MzM2In0=</vt:lpwstr>
  </property>
  <property fmtid="{D5CDD505-2E9C-101B-9397-08002B2CF9AE}" pid="4" name="ICV">
    <vt:lpwstr>6F252A8C0348451DAE313B81E2E377DB_12</vt:lpwstr>
  </property>
</Properties>
</file>