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遗产新生•韧性共生——桂林阳朔老糖厂气候适应性改造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82143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项目地址：广西桂林市阳朔东岭开发区30号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项目名称：遗产新生•韧性共生——桂林阳朔老糖厂气候适应性改造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